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r w:rsidRPr="006D6926">
        <w:rPr>
          <w:rFonts w:ascii="GHEA Grapalat" w:hAnsi="GHEA Grapalat"/>
          <w:i/>
        </w:rPr>
        <w:t xml:space="preserve"> </w:t>
      </w:r>
    </w:p>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Pr="006D6926">
        <w:rPr>
          <w:rFonts w:ascii="GHEA Grapalat" w:hAnsi="GHEA Grapalat"/>
          <w:i/>
        </w:rPr>
        <w:t xml:space="preserve">от </w:t>
      </w:r>
      <w:r w:rsidR="0064738A">
        <w:rPr>
          <w:rFonts w:ascii="GHEA Grapalat" w:hAnsi="GHEA Grapalat"/>
          <w:i/>
        </w:rPr>
        <w:t>31</w:t>
      </w:r>
      <w:r w:rsidRPr="006D6926">
        <w:rPr>
          <w:rFonts w:ascii="GHEA Grapalat" w:hAnsi="GHEA Grapalat"/>
          <w:i/>
          <w:lang w:val="hy-AM"/>
        </w:rPr>
        <w:t xml:space="preserve"> </w:t>
      </w:r>
      <w:r w:rsidRPr="006D6926">
        <w:rPr>
          <w:rFonts w:ascii="GHEA Grapalat" w:hAnsi="GHEA Grapalat"/>
          <w:i/>
        </w:rPr>
        <w:t>ма</w:t>
      </w:r>
      <w:r w:rsidR="0064738A">
        <w:rPr>
          <w:rFonts w:ascii="GHEA Grapalat" w:hAnsi="GHEA Grapalat"/>
          <w:i/>
        </w:rPr>
        <w:t xml:space="preserve">я </w:t>
      </w:r>
      <w:r w:rsidRPr="006D6926">
        <w:rPr>
          <w:rFonts w:ascii="GHEA Grapalat" w:hAnsi="GHEA Grapalat"/>
          <w:i/>
        </w:rPr>
        <w:t xml:space="preserve">2022 года № </w:t>
      </w:r>
      <w:r w:rsidR="00A425B6">
        <w:rPr>
          <w:rFonts w:ascii="GHEA Grapalat" w:hAnsi="GHEA Grapalat"/>
          <w:i/>
        </w:rPr>
        <w:t>235</w:t>
      </w:r>
      <w:r w:rsidRPr="006D6926">
        <w:rPr>
          <w:rFonts w:ascii="GHEA Grapalat" w:hAnsi="GHEA Grapalat"/>
          <w:i/>
        </w:rPr>
        <w:t xml:space="preserve">-A </w:t>
      </w:r>
    </w:p>
    <w:p w:rsidR="006D6926" w:rsidRPr="006D6926" w:rsidRDefault="006D6926" w:rsidP="006D6926">
      <w:pPr>
        <w:widowControl w:val="0"/>
        <w:spacing w:after="160" w:line="360" w:lineRule="auto"/>
        <w:ind w:firstLine="567"/>
        <w:jc w:val="right"/>
        <w:rPr>
          <w:rFonts w:ascii="GHEA Grapalat" w:hAnsi="GHEA Grapalat" w:cs="Sylfaen"/>
          <w:i/>
        </w:rPr>
      </w:pPr>
    </w:p>
    <w:p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F76F2B" w:rsidRPr="00BA7128" w:rsidRDefault="00F76F2B" w:rsidP="00F76F2B">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642EFE" w:rsidRPr="00BA7128" w:rsidRDefault="00642EFE" w:rsidP="005053A0">
      <w:pPr>
        <w:pStyle w:val="a3"/>
        <w:widowControl w:val="0"/>
        <w:spacing w:after="160" w:line="240" w:lineRule="auto"/>
        <w:ind w:firstLine="0"/>
        <w:rPr>
          <w:rFonts w:ascii="GHEA Grapalat" w:hAnsi="GHEA Grapalat"/>
          <w:i w:val="0"/>
          <w:sz w:val="24"/>
          <w:szCs w:val="24"/>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33E6A" w:rsidRPr="00533E6A">
        <w:rPr>
          <w:rFonts w:ascii="GHEA Grapalat" w:hAnsi="GHEA Grapalat"/>
          <w:i w:val="0"/>
          <w:sz w:val="24"/>
          <w:szCs w:val="24"/>
        </w:rPr>
        <w:t>07</w:t>
      </w:r>
      <w:r w:rsidRPr="009044F1">
        <w:rPr>
          <w:rFonts w:ascii="GHEA Grapalat" w:hAnsi="GHEA Grapalat"/>
          <w:i w:val="0"/>
          <w:sz w:val="24"/>
          <w:szCs w:val="24"/>
        </w:rPr>
        <w:t>" "</w:t>
      </w:r>
      <w:r w:rsidR="00533E6A">
        <w:rPr>
          <w:rFonts w:ascii="GHEA Grapalat" w:hAnsi="GHEA Grapalat"/>
          <w:i w:val="0"/>
          <w:sz w:val="24"/>
          <w:szCs w:val="24"/>
        </w:rPr>
        <w:t>ию</w:t>
      </w:r>
      <w:r w:rsidR="00533E6A" w:rsidRPr="00533E6A">
        <w:rPr>
          <w:rFonts w:ascii="GHEA Grapalat" w:hAnsi="GHEA Grapalat"/>
          <w:i w:val="0"/>
          <w:sz w:val="24"/>
          <w:szCs w:val="24"/>
        </w:rPr>
        <w:t>л</w:t>
      </w:r>
      <w:r w:rsidR="00DE75F6" w:rsidRPr="00DE75F6">
        <w:rPr>
          <w:rFonts w:ascii="GHEA Grapalat" w:hAnsi="GHEA Grapalat"/>
          <w:i w:val="0"/>
          <w:sz w:val="24"/>
          <w:szCs w:val="24"/>
        </w:rPr>
        <w:t>ь</w:t>
      </w:r>
      <w:r w:rsidRPr="009044F1">
        <w:rPr>
          <w:rFonts w:ascii="GHEA Grapalat" w:hAnsi="GHEA Grapalat"/>
          <w:i w:val="0"/>
          <w:sz w:val="24"/>
          <w:szCs w:val="24"/>
        </w:rPr>
        <w:t>" 20</w:t>
      </w:r>
      <w:r w:rsidR="00DE75F6" w:rsidRPr="00DE75F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DE75F6" w:rsidRPr="00DE75F6">
        <w:rPr>
          <w:rFonts w:ascii="GHEA Grapalat" w:hAnsi="GHEA Grapalat"/>
          <w:i w:val="0"/>
          <w:sz w:val="24"/>
          <w:szCs w:val="24"/>
        </w:rPr>
        <w:t>01</w:t>
      </w:r>
      <w:r w:rsidRPr="009044F1">
        <w:rPr>
          <w:rFonts w:ascii="GHEA Grapalat" w:hAnsi="GHEA Grapalat"/>
          <w:i w:val="0"/>
          <w:sz w:val="24"/>
          <w:szCs w:val="24"/>
        </w:rPr>
        <w:t xml:space="preserve">" </w:t>
      </w:r>
    </w:p>
    <w:p w:rsidR="00197CC6" w:rsidRPr="00F76F2B" w:rsidRDefault="0006703E" w:rsidP="00197CC6">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33E6A">
        <w:rPr>
          <w:rFonts w:ascii="GHEA Grapalat" w:hAnsi="GHEA Grapalat"/>
          <w:i w:val="0"/>
          <w:sz w:val="24"/>
          <w:szCs w:val="24"/>
          <w:lang w:val="en-US"/>
        </w:rPr>
        <w:t>AMXH-BMAShDzB -22/10</w:t>
      </w:r>
    </w:p>
    <w:p w:rsidR="0091042F" w:rsidRPr="009044F1" w:rsidRDefault="0091042F" w:rsidP="00197CC6">
      <w:pPr>
        <w:pStyle w:val="a3"/>
        <w:widowControl w:val="0"/>
        <w:spacing w:after="160" w:line="240" w:lineRule="auto"/>
        <w:ind w:firstLine="0"/>
        <w:jc w:val="center"/>
        <w:rPr>
          <w:rFonts w:ascii="GHEA Grapalat" w:hAnsi="GHEA Grapalat"/>
          <w:i w:val="0"/>
          <w:sz w:val="24"/>
          <w:szCs w:val="24"/>
        </w:rPr>
      </w:pPr>
    </w:p>
    <w:p w:rsidR="00642EFE" w:rsidRPr="005053A0" w:rsidRDefault="00573F21" w:rsidP="001B14EB">
      <w:pPr>
        <w:pStyle w:val="a3"/>
        <w:widowControl w:val="0"/>
        <w:spacing w:line="240" w:lineRule="auto"/>
        <w:rPr>
          <w:rFonts w:ascii="GHEA Grapalat" w:hAnsi="GHEA Grapalat"/>
          <w:b/>
        </w:rPr>
      </w:pPr>
      <w:r w:rsidRPr="000B60ED">
        <w:rPr>
          <w:rFonts w:ascii="GHEA Grapalat" w:hAnsi="GHEA Grapalat"/>
          <w:i w:val="0"/>
          <w:sz w:val="24"/>
          <w:szCs w:val="24"/>
        </w:rPr>
        <w:t xml:space="preserve">Заказчик Хой муниципалитет , находящийся по адресу: РА Армавирская область, село Гегакерт,ул. Маштоца 30.   объявляет </w:t>
      </w:r>
      <w:r w:rsidR="00660FE4" w:rsidRPr="008030B6">
        <w:rPr>
          <w:rFonts w:ascii="GHEA Grapalat" w:hAnsi="GHEA Grapalat"/>
          <w:i w:val="0"/>
          <w:sz w:val="24"/>
          <w:szCs w:val="24"/>
        </w:rPr>
        <w:t>открытый конкурс</w:t>
      </w:r>
      <w:r w:rsidRPr="000B60ED">
        <w:rPr>
          <w:rFonts w:ascii="GHEA Grapalat" w:hAnsi="GHEA Grapalat"/>
          <w:i w:val="0"/>
          <w:sz w:val="24"/>
          <w:szCs w:val="24"/>
        </w:rPr>
        <w:t>, который проводится одним этапом</w:t>
      </w:r>
      <w:r w:rsidRPr="003D63E0">
        <w:rPr>
          <w:rFonts w:ascii="GHEA Grapalat" w:hAnsi="GHEA Grapalat"/>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83664E" w:rsidP="00B46D58">
      <w:pPr>
        <w:pStyle w:val="a3"/>
        <w:widowControl w:val="0"/>
        <w:spacing w:line="240" w:lineRule="auto"/>
        <w:ind w:firstLine="0"/>
        <w:rPr>
          <w:rFonts w:ascii="GHEA Grapalat" w:hAnsi="GHEA Grapalat"/>
          <w:i w:val="0"/>
          <w:sz w:val="24"/>
          <w:szCs w:val="24"/>
        </w:rPr>
      </w:pPr>
      <w:r w:rsidRPr="0083664E">
        <w:rPr>
          <w:rFonts w:ascii="GHEA Grapalat" w:hAnsi="GHEA Grapalat"/>
          <w:b/>
          <w:i w:val="0"/>
          <w:sz w:val="24"/>
          <w:szCs w:val="24"/>
        </w:rPr>
        <w:t>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село Монтеаван, I-я улица / центральная улица община, село Айгешат, улицы Ергитасакан и Маисян, Догс-Агавнатун в селе Догов Асфальтирование дороги</w:t>
      </w:r>
      <w:r w:rsidRPr="0083664E">
        <w:rPr>
          <w:rFonts w:ascii="GHEA Grapalat" w:hAnsi="GHEA Grapalat"/>
          <w:b/>
          <w:sz w:val="24"/>
          <w:szCs w:val="24"/>
        </w:rPr>
        <w:t xml:space="preserve"> </w:t>
      </w:r>
      <w:r w:rsidR="00782D60">
        <w:rPr>
          <w:rFonts w:ascii="GHEA Grapalat" w:hAnsi="GHEA Grapalat"/>
          <w:i w:val="0"/>
          <w:sz w:val="24"/>
          <w:szCs w:val="24"/>
        </w:rPr>
        <w:t>(далее — договор).</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00C231A0">
        <w:rPr>
          <w:rFonts w:ascii="GHEA Grapalat" w:hAnsi="GHEA Grapalat"/>
          <w:i w:val="0"/>
          <w:sz w:val="16"/>
          <w:szCs w:val="16"/>
        </w:rPr>
        <w:t>работы</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lastRenderedPageBreak/>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5053A0"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Default="00EF52E4" w:rsidP="00197CC6">
      <w:pPr>
        <w:pStyle w:val="a3"/>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197CC6" w:rsidRPr="00197CC6">
        <w:rPr>
          <w:rFonts w:ascii="GHEA Grapalat" w:hAnsi="GHEA Grapalat"/>
          <w:b/>
          <w:i w:val="0"/>
          <w:spacing w:val="6"/>
          <w:sz w:val="24"/>
          <w:szCs w:val="24"/>
        </w:rPr>
        <w:t>РА Армавирская область, село Гегакерт,ул. Маштоца 30</w:t>
      </w:r>
      <w:r w:rsidRPr="000F0CA8">
        <w:rPr>
          <w:rFonts w:ascii="GHEA Grapalat" w:hAnsi="GHEA Grapalat"/>
          <w:i w:val="0"/>
          <w:sz w:val="24"/>
          <w:szCs w:val="24"/>
        </w:rPr>
        <w:t>в документарной форме, до</w:t>
      </w:r>
      <w:r w:rsidR="00F76F2B" w:rsidRPr="00F76F2B">
        <w:rPr>
          <w:rFonts w:ascii="GHEA Grapalat" w:hAnsi="GHEA Grapalat"/>
          <w:i w:val="0"/>
          <w:sz w:val="24"/>
          <w:szCs w:val="24"/>
        </w:rPr>
        <w:t>40</w:t>
      </w:r>
      <w:r w:rsidR="00197CC6" w:rsidRPr="00197CC6">
        <w:rPr>
          <w:rFonts w:ascii="GHEA Grapalat" w:hAnsi="GHEA Grapalat"/>
          <w:i w:val="0"/>
          <w:sz w:val="24"/>
          <w:szCs w:val="24"/>
        </w:rPr>
        <w:t xml:space="preserve"> </w:t>
      </w:r>
      <w:r w:rsidRPr="000F0CA8">
        <w:rPr>
          <w:rFonts w:ascii="GHEA Grapalat" w:hAnsi="GHEA Grapalat"/>
          <w:i w:val="0"/>
          <w:sz w:val="24"/>
          <w:szCs w:val="24"/>
        </w:rPr>
        <w:t xml:space="preserve">часов </w:t>
      </w:r>
      <w:r w:rsidR="00197CC6" w:rsidRPr="00197CC6">
        <w:rPr>
          <w:rFonts w:ascii="GHEA Grapalat" w:hAnsi="GHEA Grapalat"/>
          <w:i w:val="0"/>
          <w:sz w:val="24"/>
          <w:szCs w:val="24"/>
        </w:rPr>
        <w:t>11:00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97CC6" w:rsidRPr="00197CC6" w:rsidRDefault="00EF52E4" w:rsidP="00197CC6">
      <w:pPr>
        <w:pStyle w:val="a3"/>
        <w:widowControl w:val="0"/>
        <w:spacing w:after="160"/>
        <w:ind w:firstLine="567"/>
        <w:rPr>
          <w:rFonts w:ascii="GHEA Grapalat" w:hAnsi="GHEA Grapalat"/>
          <w:b/>
          <w:bCs/>
          <w:i w:val="0"/>
          <w:sz w:val="24"/>
          <w:szCs w:val="24"/>
        </w:rPr>
      </w:pPr>
      <w:r w:rsidRPr="000F0CA8">
        <w:rPr>
          <w:rFonts w:ascii="GHEA Grapalat" w:hAnsi="GHEA Grapalat"/>
          <w:i w:val="0"/>
          <w:sz w:val="24"/>
          <w:szCs w:val="24"/>
        </w:rPr>
        <w:t xml:space="preserve">Вскрытие заявок будет проводиться по </w:t>
      </w:r>
      <w:r w:rsidRPr="00EF350E">
        <w:rPr>
          <w:rFonts w:ascii="GHEA Grapalat" w:hAnsi="GHEA Grapalat"/>
          <w:i w:val="0"/>
          <w:sz w:val="24"/>
          <w:szCs w:val="24"/>
          <w:highlight w:val="yellow"/>
        </w:rPr>
        <w:t xml:space="preserve">адресу </w:t>
      </w:r>
      <w:r w:rsidR="00197CC6" w:rsidRPr="00EF350E">
        <w:rPr>
          <w:rFonts w:ascii="GHEA Grapalat" w:hAnsi="GHEA Grapalat"/>
          <w:b/>
          <w:i w:val="0"/>
          <w:sz w:val="24"/>
          <w:szCs w:val="24"/>
          <w:highlight w:val="yellow"/>
        </w:rPr>
        <w:t>РА Армавирская область, село Гегакерт,ул. Маштоца 30.</w:t>
      </w:r>
      <w:r w:rsidR="00197CC6" w:rsidRPr="00EF350E">
        <w:rPr>
          <w:rFonts w:ascii="GHEA Grapalat" w:hAnsi="GHEA Grapalat"/>
          <w:i w:val="0"/>
          <w:sz w:val="24"/>
          <w:szCs w:val="24"/>
          <w:highlight w:val="yellow"/>
        </w:rPr>
        <w:t xml:space="preserve">, в </w:t>
      </w:r>
      <w:r w:rsidR="00197CC6" w:rsidRPr="00EF350E">
        <w:rPr>
          <w:rFonts w:ascii="GHEA Grapalat" w:hAnsi="GHEA Grapalat"/>
          <w:b/>
          <w:i w:val="0"/>
          <w:iCs/>
          <w:sz w:val="24"/>
          <w:szCs w:val="24"/>
          <w:highlight w:val="yellow"/>
          <w:lang w:val="hy-AM"/>
        </w:rPr>
        <w:t>1</w:t>
      </w:r>
      <w:r w:rsidR="00197CC6" w:rsidRPr="00EF350E">
        <w:rPr>
          <w:rFonts w:ascii="GHEA Grapalat" w:hAnsi="GHEA Grapalat"/>
          <w:b/>
          <w:i w:val="0"/>
          <w:iCs/>
          <w:sz w:val="24"/>
          <w:szCs w:val="24"/>
          <w:highlight w:val="yellow"/>
        </w:rPr>
        <w:t>1:00</w:t>
      </w:r>
      <w:r w:rsidR="00197CC6" w:rsidRPr="00EF350E">
        <w:rPr>
          <w:rFonts w:ascii="GHEA Grapalat" w:hAnsi="GHEA Grapalat"/>
          <w:b/>
          <w:i w:val="0"/>
          <w:sz w:val="24"/>
          <w:szCs w:val="24"/>
          <w:highlight w:val="yellow"/>
        </w:rPr>
        <w:t xml:space="preserve"> </w:t>
      </w:r>
      <w:r w:rsidR="00197CC6" w:rsidRPr="00EF350E">
        <w:rPr>
          <w:rFonts w:ascii="GHEA Grapalat" w:hAnsi="GHEA Grapalat"/>
          <w:i w:val="0"/>
          <w:sz w:val="24"/>
          <w:szCs w:val="24"/>
          <w:highlight w:val="yellow"/>
        </w:rPr>
        <w:t xml:space="preserve">часов </w:t>
      </w:r>
      <w:r w:rsidR="00197CC6" w:rsidRPr="00EF350E">
        <w:rPr>
          <w:rFonts w:ascii="GHEA Grapalat" w:hAnsi="GHEA Grapalat"/>
          <w:b/>
          <w:bCs/>
          <w:i w:val="0"/>
          <w:sz w:val="24"/>
          <w:szCs w:val="24"/>
          <w:highlight w:val="yellow"/>
        </w:rPr>
        <w:t>"</w:t>
      </w:r>
      <w:r w:rsidR="000A3A0B">
        <w:rPr>
          <w:rFonts w:ascii="GHEA Grapalat" w:hAnsi="GHEA Grapalat"/>
          <w:b/>
          <w:bCs/>
          <w:i w:val="0"/>
          <w:sz w:val="24"/>
          <w:szCs w:val="24"/>
          <w:highlight w:val="yellow"/>
        </w:rPr>
        <w:t>1</w:t>
      </w:r>
      <w:r w:rsidR="000A3A0B">
        <w:rPr>
          <w:rFonts w:ascii="GHEA Grapalat" w:hAnsi="GHEA Grapalat"/>
          <w:b/>
          <w:bCs/>
          <w:i w:val="0"/>
          <w:sz w:val="24"/>
          <w:szCs w:val="24"/>
          <w:highlight w:val="yellow"/>
          <w:lang w:val="en-US"/>
        </w:rPr>
        <w:t>7</w:t>
      </w:r>
      <w:r w:rsidR="00197CC6" w:rsidRPr="00EF350E">
        <w:rPr>
          <w:rFonts w:ascii="GHEA Grapalat" w:hAnsi="GHEA Grapalat"/>
          <w:b/>
          <w:bCs/>
          <w:i w:val="0"/>
          <w:sz w:val="24"/>
          <w:szCs w:val="24"/>
          <w:highlight w:val="yellow"/>
        </w:rPr>
        <w:t>" "</w:t>
      </w:r>
      <w:r w:rsidR="00F76F2B" w:rsidRPr="00EF350E">
        <w:rPr>
          <w:rFonts w:ascii="GHEA Grapalat" w:hAnsi="GHEA Grapalat"/>
          <w:b/>
          <w:bCs/>
          <w:i w:val="0"/>
          <w:sz w:val="24"/>
          <w:szCs w:val="24"/>
          <w:highlight w:val="yellow"/>
        </w:rPr>
        <w:t>август</w:t>
      </w:r>
      <w:r w:rsidR="00197CC6" w:rsidRPr="00EF350E">
        <w:rPr>
          <w:rFonts w:ascii="GHEA Grapalat" w:hAnsi="GHEA Grapalat"/>
          <w:b/>
          <w:bCs/>
          <w:i w:val="0"/>
          <w:sz w:val="24"/>
          <w:szCs w:val="24"/>
          <w:highlight w:val="yellow"/>
        </w:rPr>
        <w:t>" "2022".</w:t>
      </w:r>
    </w:p>
    <w:p w:rsidR="00EF52E4" w:rsidRDefault="00EF52E4" w:rsidP="00197CC6">
      <w:pPr>
        <w:pStyle w:val="a3"/>
        <w:widowControl w:val="0"/>
        <w:spacing w:after="160"/>
        <w:ind w:firstLine="567"/>
        <w:rPr>
          <w:rFonts w:ascii="GHEA Grapalat" w:hAnsi="GHEA Grapalat"/>
        </w:rPr>
      </w:pPr>
      <w:r>
        <w:rPr>
          <w:rFonts w:ascii="GHEA Grapalat" w:hAnsi="GHEA Grapalat"/>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DE75F6" w:rsidRPr="001A774A" w:rsidRDefault="00DE75F6" w:rsidP="00DE75F6">
      <w:pPr>
        <w:pStyle w:val="a3"/>
        <w:widowControl w:val="0"/>
        <w:spacing w:line="240" w:lineRule="auto"/>
        <w:ind w:firstLine="0"/>
        <w:rPr>
          <w:rFonts w:ascii="GHEA Grapalat" w:hAnsi="GHEA Grapalat"/>
          <w:b/>
          <w:i w:val="0"/>
          <w:sz w:val="24"/>
          <w:szCs w:val="24"/>
        </w:rPr>
      </w:pPr>
      <w:r w:rsidRPr="001A774A">
        <w:rPr>
          <w:rFonts w:ascii="GHEA Grapalat" w:hAnsi="GHEA Grapalat"/>
          <w:b/>
          <w:i w:val="0"/>
          <w:sz w:val="24"/>
          <w:szCs w:val="24"/>
        </w:rPr>
        <w:t>Н.Левонян</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DE75F6" w:rsidRPr="00B91732" w:rsidRDefault="00DE75F6" w:rsidP="00DE75F6">
      <w:pPr>
        <w:pStyle w:val="a3"/>
        <w:widowControl w:val="0"/>
        <w:spacing w:line="240" w:lineRule="auto"/>
        <w:ind w:left="1701" w:firstLine="0"/>
        <w:rPr>
          <w:rFonts w:ascii="GHEA Grapalat" w:hAnsi="GHEA Grapalat"/>
          <w:b/>
          <w:i w:val="0"/>
        </w:rPr>
      </w:pPr>
      <w:r w:rsidRPr="00E86D0D">
        <w:rPr>
          <w:rFonts w:ascii="GHEA Grapalat" w:hAnsi="GHEA Grapalat"/>
          <w:i w:val="0"/>
        </w:rPr>
        <w:t xml:space="preserve">Телефон </w:t>
      </w:r>
      <w:r w:rsidRPr="00B91732">
        <w:rPr>
          <w:rFonts w:ascii="GHEA Grapalat" w:hAnsi="GHEA Grapalat"/>
          <w:b/>
          <w:i w:val="0"/>
        </w:rPr>
        <w:t>093-73-83-17</w:t>
      </w:r>
    </w:p>
    <w:p w:rsidR="00DE75F6" w:rsidRPr="003D63E0" w:rsidRDefault="00DE75F6" w:rsidP="00DE75F6">
      <w:pPr>
        <w:pStyle w:val="a3"/>
        <w:widowControl w:val="0"/>
        <w:spacing w:line="240" w:lineRule="auto"/>
        <w:ind w:left="1701" w:firstLine="0"/>
        <w:rPr>
          <w:rFonts w:ascii="GHEA Grapalat" w:hAnsi="GHEA Grapalat"/>
          <w:b/>
          <w:i w:val="0"/>
          <w:sz w:val="24"/>
          <w:szCs w:val="24"/>
          <w:u w:val="single"/>
          <w:lang w:val="af-ZA"/>
        </w:rPr>
      </w:pPr>
      <w:r w:rsidRPr="00E86D0D">
        <w:rPr>
          <w:rFonts w:ascii="GHEA Grapalat" w:hAnsi="GHEA Grapalat"/>
          <w:i w:val="0"/>
        </w:rPr>
        <w:t xml:space="preserve">Электронная почта </w:t>
      </w:r>
      <w:r w:rsidRPr="003D63E0">
        <w:rPr>
          <w:rFonts w:ascii="GHEA Grapalat" w:hAnsi="GHEA Grapalat"/>
          <w:i w:val="0"/>
        </w:rPr>
        <w:t xml:space="preserve">   </w:t>
      </w:r>
      <w:r w:rsidRPr="003D63E0">
        <w:rPr>
          <w:rFonts w:ascii="GHEA Grapalat" w:hAnsi="GHEA Grapalat"/>
          <w:b/>
          <w:i w:val="0"/>
          <w:lang w:val="af-ZA"/>
        </w:rPr>
        <w:t>nareklevonyan041091@mail.ru</w:t>
      </w:r>
    </w:p>
    <w:p w:rsidR="00DE75F6" w:rsidRPr="005053A0" w:rsidRDefault="00DE75F6" w:rsidP="00DE75F6">
      <w:pPr>
        <w:pStyle w:val="a3"/>
        <w:widowControl w:val="0"/>
        <w:spacing w:line="240" w:lineRule="auto"/>
        <w:ind w:left="1701" w:firstLine="0"/>
        <w:rPr>
          <w:rFonts w:ascii="Arial Unicode" w:hAnsi="Arial Unicode" w:cs="Courier New"/>
          <w:b/>
          <w:i w:val="0"/>
          <w:color w:val="202124"/>
          <w:sz w:val="18"/>
          <w:szCs w:val="18"/>
          <w:lang w:bidi="ar-SA"/>
        </w:rPr>
      </w:pPr>
      <w:r w:rsidRPr="00E86D0D">
        <w:rPr>
          <w:rFonts w:ascii="GHEA Grapalat" w:hAnsi="GHEA Grapalat"/>
          <w:iCs/>
        </w:rPr>
        <w:t xml:space="preserve">Заказчик </w:t>
      </w:r>
      <w:r w:rsidRPr="003D63E0">
        <w:rPr>
          <w:rFonts w:ascii="Arial Unicode" w:hAnsi="Arial Unicode" w:cs="Courier New"/>
          <w:b/>
          <w:i w:val="0"/>
          <w:color w:val="202124"/>
          <w:sz w:val="18"/>
          <w:szCs w:val="18"/>
          <w:lang w:bidi="ar-SA"/>
        </w:rPr>
        <w:t>Хой муниципалитет</w:t>
      </w:r>
    </w:p>
    <w:p w:rsidR="00D33124" w:rsidRPr="005053A0" w:rsidRDefault="00D33124" w:rsidP="00DE75F6">
      <w:pPr>
        <w:pStyle w:val="a3"/>
        <w:widowControl w:val="0"/>
        <w:spacing w:line="240" w:lineRule="auto"/>
        <w:ind w:left="1701" w:firstLine="0"/>
        <w:rPr>
          <w:rFonts w:ascii="Arial Unicode" w:hAnsi="Arial Unicode" w:cs="Courier New"/>
          <w:b/>
          <w:i w:val="0"/>
          <w:color w:val="202124"/>
          <w:sz w:val="18"/>
          <w:szCs w:val="18"/>
          <w:lang w:bidi="ar-SA"/>
        </w:rPr>
      </w:pPr>
    </w:p>
    <w:p w:rsidR="00D33124" w:rsidRPr="005053A0" w:rsidRDefault="00D33124" w:rsidP="00DE75F6">
      <w:pPr>
        <w:pStyle w:val="a3"/>
        <w:widowControl w:val="0"/>
        <w:spacing w:line="240" w:lineRule="auto"/>
        <w:ind w:left="1701" w:firstLine="0"/>
        <w:rPr>
          <w:rFonts w:ascii="Arial Unicode" w:hAnsi="Arial Unicode" w:cs="Courier New"/>
          <w:b/>
          <w:i w:val="0"/>
          <w:color w:val="202124"/>
          <w:sz w:val="18"/>
          <w:szCs w:val="18"/>
          <w:lang w:bidi="ar-SA"/>
        </w:rPr>
      </w:pPr>
    </w:p>
    <w:p w:rsidR="00DE75F6" w:rsidRPr="00E86D0D" w:rsidRDefault="00D33124" w:rsidP="00D33124">
      <w:pPr>
        <w:pStyle w:val="a3"/>
        <w:widowControl w:val="0"/>
        <w:spacing w:line="240" w:lineRule="auto"/>
        <w:ind w:firstLine="0"/>
        <w:rPr>
          <w:rFonts w:ascii="GHEA Grapalat" w:hAnsi="GHEA Grapalat"/>
          <w:i w:val="0"/>
        </w:rPr>
      </w:pPr>
      <w:r w:rsidRPr="00D33124">
        <w:rPr>
          <w:rFonts w:ascii="GHEA Grapalat" w:hAnsi="GHEA Grapalat" w:cs="Sylfaen"/>
          <w:b/>
        </w:rPr>
        <w:t>НАСТОЯЩАЯ ПРОЦЕДУРА ЗАКУПОК ОРГАНИЗОВАНА В РАМКАХ ЧАСТИ 6 СТАТЬИ 15 ЗАКОНА РА «О ЗАКУПКАХ».</w:t>
      </w:r>
      <w:r w:rsidR="00DE75F6" w:rsidRPr="00E86D0D">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76F2B" w:rsidRPr="00F76F2B" w:rsidRDefault="005D7731" w:rsidP="00F76F2B">
      <w:pPr>
        <w:pStyle w:val="aa"/>
        <w:ind w:firstLine="567"/>
        <w:jc w:val="right"/>
        <w:rPr>
          <w:rFonts w:ascii="GHEA Grapalat" w:hAnsi="GHEA Grapalat"/>
        </w:rPr>
      </w:pPr>
      <w:r w:rsidRPr="009044F1">
        <w:rPr>
          <w:rFonts w:ascii="GHEA Grapalat" w:hAnsi="GHEA Grapalat"/>
        </w:rPr>
        <w:t xml:space="preserve">Решением Оценочной комиссии </w:t>
      </w:r>
      <w:r w:rsidR="00863169" w:rsidRPr="00863169">
        <w:rPr>
          <w:rFonts w:ascii="GHEA Grapalat" w:hAnsi="GHEA Grapalat"/>
        </w:rPr>
        <w:t xml:space="preserve"> </w:t>
      </w:r>
      <w:r w:rsidR="00F76F2B" w:rsidRPr="00F76F2B">
        <w:rPr>
          <w:rFonts w:ascii="GHEA Grapalat" w:hAnsi="GHEA Grapalat"/>
          <w:sz w:val="16"/>
          <w:szCs w:val="16"/>
        </w:rPr>
        <w:t xml:space="preserve"> ОТКРЫТОМ КОНКУРСЕ</w:t>
      </w:r>
      <w:r w:rsidR="00F76F2B" w:rsidRPr="00F76F2B">
        <w:rPr>
          <w:rFonts w:ascii="GHEA Grapalat" w:hAnsi="GHEA Grapalat"/>
          <w:sz w:val="16"/>
          <w:szCs w:val="16"/>
          <w:vertAlign w:val="superscript"/>
        </w:rPr>
        <w:footnoteReference w:customMarkFollows="1" w:id="2"/>
        <w:t>*</w:t>
      </w:r>
    </w:p>
    <w:p w:rsidR="00863169" w:rsidRPr="00863169" w:rsidRDefault="00863169" w:rsidP="00863169">
      <w:pPr>
        <w:pStyle w:val="aa"/>
        <w:ind w:firstLine="567"/>
        <w:jc w:val="right"/>
        <w:rPr>
          <w:rFonts w:ascii="GHEA Grapalat" w:hAnsi="GHEA Grapalat"/>
        </w:rPr>
      </w:pPr>
    </w:p>
    <w:p w:rsidR="00197CC6" w:rsidRPr="00197CC6" w:rsidRDefault="001B32D9" w:rsidP="00197CC6">
      <w:pPr>
        <w:pStyle w:val="aa"/>
        <w:ind w:firstLine="567"/>
        <w:jc w:val="right"/>
        <w:rPr>
          <w:rFonts w:ascii="GHEA Grapalat" w:hAnsi="GHEA Grapalat"/>
        </w:rPr>
      </w:pPr>
      <w:r w:rsidRPr="001B32D9">
        <w:rPr>
          <w:rFonts w:ascii="GHEA Grapalat" w:hAnsi="GHEA Grapalat" w:cs="Sylfaen"/>
          <w:i/>
        </w:rPr>
        <w:br/>
      </w:r>
      <w:r w:rsidR="00096865" w:rsidRPr="009044F1">
        <w:rPr>
          <w:rFonts w:ascii="GHEA Grapalat" w:hAnsi="GHEA Grapalat"/>
          <w:i/>
        </w:rPr>
        <w:t xml:space="preserve">под кодом </w:t>
      </w:r>
      <w:r w:rsidR="00533E6A">
        <w:rPr>
          <w:rFonts w:ascii="GHEA Grapalat" w:hAnsi="GHEA Grapalat"/>
          <w:lang w:val="en-US"/>
        </w:rPr>
        <w:t>AMXH</w:t>
      </w:r>
      <w:r w:rsidR="00533E6A" w:rsidRPr="001A1444">
        <w:rPr>
          <w:rFonts w:ascii="GHEA Grapalat" w:hAnsi="GHEA Grapalat"/>
        </w:rPr>
        <w:t>-</w:t>
      </w:r>
      <w:r w:rsidR="00533E6A">
        <w:rPr>
          <w:rFonts w:ascii="GHEA Grapalat" w:hAnsi="GHEA Grapalat"/>
          <w:lang w:val="en-US"/>
        </w:rPr>
        <w:t>BMAShDzB</w:t>
      </w:r>
      <w:r w:rsidR="00533E6A" w:rsidRPr="001A1444">
        <w:rPr>
          <w:rFonts w:ascii="GHEA Grapalat" w:hAnsi="GHEA Grapalat"/>
        </w:rPr>
        <w:t xml:space="preserve"> -22/10</w:t>
      </w:r>
    </w:p>
    <w:p w:rsidR="00096865" w:rsidRPr="009044F1" w:rsidRDefault="001B32D9" w:rsidP="00B46D5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DE75F6" w:rsidRPr="00DE75F6">
        <w:rPr>
          <w:rFonts w:ascii="GHEA Grapalat" w:hAnsi="GHEA Grapalat"/>
          <w:i/>
        </w:rPr>
        <w:t>01</w:t>
      </w:r>
      <w:r w:rsidR="00096865" w:rsidRPr="009044F1">
        <w:rPr>
          <w:rFonts w:ascii="GHEA Grapalat" w:hAnsi="GHEA Grapalat"/>
          <w:i/>
        </w:rPr>
        <w:t xml:space="preserve"> от </w:t>
      </w:r>
      <w:r w:rsidR="001A1444" w:rsidRPr="001A1444">
        <w:rPr>
          <w:rFonts w:ascii="GHEA Grapalat" w:hAnsi="GHEA Grapalat"/>
          <w:i/>
        </w:rPr>
        <w:t>0</w:t>
      </w:r>
      <w:r w:rsidR="00EF350E" w:rsidRPr="00533E6A">
        <w:rPr>
          <w:rFonts w:ascii="GHEA Grapalat" w:hAnsi="GHEA Grapalat"/>
          <w:i/>
        </w:rPr>
        <w:t>7</w:t>
      </w:r>
      <w:r w:rsidR="001A1444">
        <w:rPr>
          <w:rFonts w:ascii="GHEA Grapalat" w:hAnsi="GHEA Grapalat"/>
          <w:i/>
        </w:rPr>
        <w:t>.0</w:t>
      </w:r>
      <w:r w:rsidR="001A1444" w:rsidRPr="001A1444">
        <w:rPr>
          <w:rFonts w:ascii="GHEA Grapalat" w:hAnsi="GHEA Grapalat"/>
          <w:i/>
        </w:rPr>
        <w:t>7</w:t>
      </w:r>
      <w:r w:rsidR="00DE75F6" w:rsidRPr="00DE75F6">
        <w:rPr>
          <w:rFonts w:ascii="GHEA Grapalat" w:hAnsi="GHEA Grapalat"/>
          <w:i/>
        </w:rPr>
        <w:t>.</w:t>
      </w:r>
      <w:r w:rsidR="00096865" w:rsidRPr="009044F1">
        <w:rPr>
          <w:rFonts w:ascii="GHEA Grapalat" w:hAnsi="GHEA Grapalat"/>
          <w:i/>
        </w:rPr>
        <w:t xml:space="preserve"> 20</w:t>
      </w:r>
      <w:r w:rsidR="009F10E4">
        <w:rPr>
          <w:rFonts w:ascii="GHEA Grapalat" w:hAnsi="GHEA Grapalat"/>
          <w:i/>
        </w:rPr>
        <w:t xml:space="preserve"> </w:t>
      </w:r>
      <w:r w:rsidR="00DE75F6" w:rsidRPr="00D33124">
        <w:rPr>
          <w:rFonts w:ascii="GHEA Grapalat" w:hAnsi="GHEA Grapalat"/>
          <w:i/>
        </w:rPr>
        <w:t>22</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DE75F6" w:rsidRPr="00DE75F6">
        <w:rPr>
          <w:rFonts w:ascii="Arial Unicode" w:hAnsi="Arial Unicode" w:cs="Courier New"/>
          <w:b/>
          <w:color w:val="202124"/>
          <w:sz w:val="18"/>
          <w:szCs w:val="18"/>
          <w:lang w:bidi="ar-SA"/>
        </w:rPr>
        <w:t xml:space="preserve"> </w:t>
      </w:r>
      <w:r w:rsidR="00DE75F6" w:rsidRPr="00531194">
        <w:rPr>
          <w:rFonts w:ascii="Arial Unicode" w:hAnsi="Arial Unicode" w:cs="Courier New"/>
          <w:b/>
          <w:color w:val="202124"/>
          <w:sz w:val="32"/>
          <w:szCs w:val="32"/>
          <w:lang w:bidi="ar-SA"/>
        </w:rPr>
        <w:t>Хой муниципалитет</w:t>
      </w:r>
      <w:r w:rsidR="00DE75F6" w:rsidRPr="009044F1">
        <w:rPr>
          <w:rFonts w:ascii="GHEA Grapalat" w:hAnsi="GHEA Grapalat"/>
          <w:i/>
        </w:rPr>
        <w:t xml:space="preserve"> </w:t>
      </w:r>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660FE4" w:rsidP="00B46D58">
      <w:pPr>
        <w:pStyle w:val="aa"/>
        <w:widowControl w:val="0"/>
        <w:spacing w:after="160"/>
        <w:ind w:right="-7"/>
        <w:jc w:val="center"/>
        <w:rPr>
          <w:rFonts w:ascii="GHEA Grapalat" w:hAnsi="GHEA Grapalat"/>
        </w:rPr>
      </w:pPr>
      <w:r w:rsidRPr="00660FE4">
        <w:rPr>
          <w:rFonts w:ascii="GHEA Grapalat" w:hAnsi="GHEA Grapalat"/>
          <w:b/>
          <w:sz w:val="20"/>
          <w:szCs w:val="20"/>
        </w:rPr>
        <w:t>НА ОТКРЫТЫЙ КОНКУРС</w:t>
      </w:r>
      <w:r w:rsidR="002B32D6" w:rsidRPr="00D33124">
        <w:rPr>
          <w:rFonts w:ascii="GHEA Grapalat" w:hAnsi="GHEA Grapalat"/>
          <w:b/>
        </w:rPr>
        <w:t>, ОБЪЯВЛЕННЫЙ С ЦЕЛЬЮ ПРИОБРЕТЕНИЯ</w:t>
      </w:r>
      <w:r w:rsidR="002B32D6" w:rsidRPr="009044F1">
        <w:rPr>
          <w:rFonts w:ascii="GHEA Grapalat" w:hAnsi="GHEA Grapalat"/>
        </w:rPr>
        <w:t xml:space="preserve"> "</w:t>
      </w:r>
      <w:r w:rsidR="007178BE" w:rsidRPr="007178BE">
        <w:rPr>
          <w:rFonts w:ascii="GHEA Grapalat" w:hAnsi="GHEA Grapalat"/>
          <w:b/>
        </w:rPr>
        <w:t xml:space="preserve"> </w:t>
      </w:r>
      <w:r w:rsidR="0083664E" w:rsidRPr="0083664E">
        <w:rPr>
          <w:rFonts w:ascii="GHEA Grapalat" w:hAnsi="GHEA Grapalat"/>
          <w:b/>
          <w:i/>
        </w:rPr>
        <w:t>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село Монтеаван, I-я улица / центральная улица община, село Айгешат, улицы Ергитасакан и Маисян, Догс-Агавнатун в селе Догов Асфальтирование дороги</w:t>
      </w:r>
      <w:r w:rsidR="007178BE" w:rsidRPr="00F76F2B">
        <w:rPr>
          <w:rFonts w:ascii="GHEA Grapalat" w:hAnsi="GHEA Grapalat"/>
          <w:b/>
        </w:rPr>
        <w:t xml:space="preserve"> </w:t>
      </w:r>
      <w:r w:rsidR="002B32D6" w:rsidRPr="009044F1">
        <w:rPr>
          <w:rFonts w:ascii="GHEA Grapalat" w:hAnsi="GHEA Grapalat"/>
        </w:rPr>
        <w:t>" ДЛЯ НУЖД "</w:t>
      </w:r>
      <w:r w:rsidR="00DE75F6" w:rsidRPr="00DE75F6">
        <w:rPr>
          <w:rFonts w:ascii="Arial Unicode" w:hAnsi="Arial Unicode" w:cs="Courier New"/>
          <w:b/>
          <w:color w:val="202124"/>
          <w:sz w:val="18"/>
          <w:szCs w:val="18"/>
          <w:lang w:bidi="ar-SA"/>
        </w:rPr>
        <w:t xml:space="preserve"> </w:t>
      </w:r>
      <w:r w:rsidR="00DE75F6" w:rsidRPr="00DE75F6">
        <w:rPr>
          <w:rFonts w:ascii="GHEA Grapalat" w:hAnsi="GHEA Grapalat"/>
          <w:b/>
          <w:szCs w:val="20"/>
        </w:rPr>
        <w:t>Хой муниципалитет</w:t>
      </w:r>
      <w:r w:rsidR="00DE75F6" w:rsidRPr="00DE75F6">
        <w:rPr>
          <w:rFonts w:ascii="GHEA Grapalat" w:hAnsi="GHEA Grapalat"/>
          <w:szCs w:val="20"/>
          <w:vertAlign w:val="superscript"/>
        </w:rPr>
        <w:t xml:space="preserve"> </w:t>
      </w:r>
      <w:r w:rsidR="002B32D6"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615B35" w:rsidRPr="001A1444" w:rsidRDefault="0083664E" w:rsidP="00B46D58">
      <w:pPr>
        <w:widowControl w:val="0"/>
        <w:rPr>
          <w:rFonts w:ascii="GHEA Grapalat" w:hAnsi="GHEA Grapalat"/>
          <w:i/>
          <w:sz w:val="28"/>
          <w:szCs w:val="28"/>
        </w:rPr>
      </w:pPr>
      <w:r w:rsidRPr="0083664E">
        <w:rPr>
          <w:rFonts w:ascii="GHEA Grapalat" w:hAnsi="GHEA Grapalat"/>
          <w:b/>
          <w:i/>
          <w:sz w:val="32"/>
          <w:szCs w:val="32"/>
        </w:rPr>
        <w:t>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село Монтеаван, I-я улица / центральная улица община, село Айгешат, улицы Ергитасакан и Маисян, Догс-Агавнатун в селе Догов Асфальтирование дороги</w:t>
      </w:r>
      <w:r w:rsidR="001A1444" w:rsidRPr="001A1444">
        <w:rPr>
          <w:rFonts w:ascii="GHEA Grapalat" w:hAnsi="GHEA Grapalat"/>
          <w:b/>
          <w:i/>
        </w:rPr>
        <w:t xml:space="preserve">  </w:t>
      </w:r>
      <w:r w:rsidR="005D7731" w:rsidRPr="001A1444">
        <w:rPr>
          <w:rFonts w:ascii="GHEA Grapalat" w:hAnsi="GHEA Grapalat"/>
          <w:b/>
          <w:i/>
          <w:sz w:val="28"/>
          <w:szCs w:val="28"/>
        </w:rPr>
        <w:t>ДЛЯ НУЖД</w:t>
      </w:r>
      <w:r w:rsidR="00EB5576" w:rsidRPr="001A1444">
        <w:rPr>
          <w:rFonts w:ascii="GHEA Grapalat" w:hAnsi="GHEA Grapalat"/>
          <w:i/>
          <w:sz w:val="28"/>
          <w:szCs w:val="28"/>
        </w:rPr>
        <w:t xml:space="preserve"> </w:t>
      </w:r>
      <w:r w:rsidR="00DE75F6" w:rsidRPr="001A1444">
        <w:rPr>
          <w:rFonts w:ascii="GHEA Grapalat" w:hAnsi="GHEA Grapalat"/>
          <w:b/>
          <w:i/>
          <w:sz w:val="28"/>
          <w:szCs w:val="28"/>
        </w:rPr>
        <w:t>Хой муниципалитет</w:t>
      </w:r>
    </w:p>
    <w:p w:rsidR="00160AE4" w:rsidRPr="003A1EBB" w:rsidRDefault="00160AE4" w:rsidP="00B46D58">
      <w:pPr>
        <w:widowControl w:val="0"/>
        <w:spacing w:after="160"/>
        <w:ind w:firstLine="567"/>
        <w:jc w:val="center"/>
        <w:rPr>
          <w:rFonts w:ascii="GHEA Grapalat" w:hAnsi="GHEA Grapalat"/>
        </w:rPr>
      </w:pPr>
    </w:p>
    <w:p w:rsidR="00F76F2B" w:rsidRPr="00F76F2B" w:rsidRDefault="00F76F2B" w:rsidP="00F76F2B">
      <w:pPr>
        <w:rPr>
          <w:rFonts w:ascii="GHEA Grapalat" w:hAnsi="GHEA Grapalat"/>
          <w:b/>
        </w:rPr>
      </w:pPr>
      <w:r w:rsidRPr="007178BE">
        <w:rPr>
          <w:rFonts w:ascii="GHEA Grapalat" w:hAnsi="GHEA Grapalat"/>
          <w:b/>
        </w:rPr>
        <w:t xml:space="preserve">                     </w:t>
      </w:r>
      <w:r w:rsidR="00160AE4" w:rsidRPr="009044F1">
        <w:rPr>
          <w:rFonts w:ascii="GHEA Grapalat" w:hAnsi="GHEA Grapalat"/>
          <w:b/>
        </w:rPr>
        <w:t xml:space="preserve">ПРИГЛАШЕНИЯ </w:t>
      </w:r>
      <w:r w:rsidR="00660FE4" w:rsidRPr="00660FE4">
        <w:rPr>
          <w:rFonts w:ascii="GHEA Grapalat" w:hAnsi="GHEA Grapalat"/>
          <w:b/>
        </w:rPr>
        <w:t>НА ОТКРЫТЫЙ КОНКУРС</w:t>
      </w:r>
      <w:r w:rsidR="00660FE4" w:rsidRPr="00660FE4">
        <w:rPr>
          <w:rFonts w:ascii="GHEA Grapalat" w:hAnsi="GHEA Grapalat"/>
          <w:b/>
          <w:vertAlign w:val="superscript"/>
        </w:rPr>
        <w:t xml:space="preserve"> </w:t>
      </w:r>
      <w:r w:rsidRPr="00F76F2B">
        <w:rPr>
          <w:rFonts w:ascii="GHEA Grapalat" w:hAnsi="GHEA Grapalat"/>
          <w:b/>
          <w:vertAlign w:val="superscript"/>
        </w:rPr>
        <w:footnoteReference w:customMarkFollows="1" w:id="3"/>
        <w:t>*</w:t>
      </w:r>
    </w:p>
    <w:p w:rsidR="00096865" w:rsidRPr="009044F1" w:rsidRDefault="00160AE4" w:rsidP="00B46D58">
      <w:pPr>
        <w:widowControl w:val="0"/>
        <w:spacing w:after="160"/>
        <w:jc w:val="center"/>
        <w:rPr>
          <w:rFonts w:ascii="GHEA Grapalat" w:hAnsi="GHEA Grapalat"/>
          <w:i/>
        </w:rPr>
      </w:pPr>
      <w:r w:rsidRPr="00605C54">
        <w:rPr>
          <w:rFonts w:ascii="GHEA Grapalat" w:hAnsi="GHEA Grapalat"/>
          <w:b/>
          <w:color w:val="FF0000"/>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F76F2B" w:rsidRPr="00BA7128" w:rsidRDefault="00096865" w:rsidP="00F76F2B">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660FE4" w:rsidRPr="009044F1">
        <w:rPr>
          <w:rFonts w:ascii="GHEA Grapalat" w:hAnsi="GHEA Grapalat"/>
          <w:b/>
        </w:rPr>
        <w:t>НА ОТКРЫТЫЙ КОНКУРС</w:t>
      </w:r>
      <w:r w:rsidR="00660FE4">
        <w:rPr>
          <w:rStyle w:val="af6"/>
          <w:rFonts w:ascii="GHEA Grapalat" w:hAnsi="GHEA Grapalat"/>
          <w:i w:val="0"/>
          <w:sz w:val="24"/>
          <w:szCs w:val="24"/>
        </w:rPr>
        <w:t xml:space="preserve"> </w:t>
      </w:r>
      <w:r w:rsidR="00F76F2B">
        <w:rPr>
          <w:rStyle w:val="af6"/>
          <w:rFonts w:ascii="GHEA Grapalat" w:hAnsi="GHEA Grapalat"/>
          <w:i w:val="0"/>
          <w:sz w:val="24"/>
          <w:szCs w:val="24"/>
        </w:rPr>
        <w:footnoteReference w:customMarkFollows="1" w:id="4"/>
        <w:t>*</w:t>
      </w:r>
    </w:p>
    <w:p w:rsidR="00096865" w:rsidRDefault="00096865" w:rsidP="00B46D58">
      <w:pPr>
        <w:widowControl w:val="0"/>
        <w:spacing w:after="160"/>
        <w:jc w:val="center"/>
        <w:rPr>
          <w:rFonts w:ascii="GHEA Grapalat" w:hAnsi="GHEA Grapalat"/>
          <w:b/>
        </w:rPr>
      </w:pP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197CC6">
      <w:pPr>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33E6A">
        <w:rPr>
          <w:rFonts w:ascii="GHEA Grapalat" w:hAnsi="GHEA Grapalat"/>
          <w:spacing w:val="-6"/>
          <w:lang w:val="en-US"/>
        </w:rPr>
        <w:t>AMXH</w:t>
      </w:r>
      <w:r w:rsidR="00533E6A" w:rsidRPr="00533E6A">
        <w:rPr>
          <w:rFonts w:ascii="GHEA Grapalat" w:hAnsi="GHEA Grapalat"/>
          <w:spacing w:val="-6"/>
        </w:rPr>
        <w:t>-</w:t>
      </w:r>
      <w:r w:rsidR="00533E6A">
        <w:rPr>
          <w:rFonts w:ascii="GHEA Grapalat" w:hAnsi="GHEA Grapalat"/>
          <w:spacing w:val="-6"/>
          <w:lang w:val="en-US"/>
        </w:rPr>
        <w:t>BMAShDzB</w:t>
      </w:r>
      <w:r w:rsidR="00533E6A" w:rsidRPr="00533E6A">
        <w:rPr>
          <w:rFonts w:ascii="GHEA Grapalat" w:hAnsi="GHEA Grapalat"/>
          <w:spacing w:val="-6"/>
        </w:rPr>
        <w:t xml:space="preserve"> -22/10</w:t>
      </w:r>
      <w:r w:rsidR="00197CC6" w:rsidRPr="00197CC6">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5E412F" w:rsidRPr="005E412F">
        <w:rPr>
          <w:rFonts w:ascii="GHEA Grapalat" w:hAnsi="GHEA Grapalat"/>
          <w:i/>
          <w:color w:val="FF0000"/>
        </w:rPr>
        <w:t>"</w:t>
      </w:r>
      <w:r w:rsidR="005E412F" w:rsidRPr="005E412F">
        <w:rPr>
          <w:rFonts w:ascii="GHEA Grapalat" w:hAnsi="GHEA Grapalat"/>
          <w:b/>
          <w:color w:val="FF0000"/>
        </w:rPr>
        <w:t xml:space="preserve"> </w:t>
      </w:r>
      <w:r w:rsidR="005E412F" w:rsidRPr="005E412F">
        <w:rPr>
          <w:rFonts w:ascii="GHEA Grapalat" w:hAnsi="GHEA Grapalat"/>
          <w:b/>
        </w:rPr>
        <w:t>Хой муниципалитет</w:t>
      </w:r>
      <w:r w:rsidR="005E412F" w:rsidRPr="005E412F">
        <w:rPr>
          <w:rFonts w:ascii="GHEA Grapalat" w:hAnsi="GHEA Grapalat"/>
          <w:i/>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DE75F6" w:rsidRPr="00DE75F6">
        <w:rPr>
          <w:rFonts w:ascii="GHEA Grapalat" w:hAnsi="GHEA Grapalat"/>
          <w:b/>
          <w:sz w:val="24"/>
          <w:szCs w:val="24"/>
          <w:lang w:val="af-ZA"/>
        </w:rPr>
        <w:t xml:space="preserve"> nareklevonyan041091@mail.ru</w:t>
      </w:r>
      <w:r w:rsidR="00DE75F6" w:rsidRPr="00DE75F6">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D2F0B" w:rsidRPr="003D2F0B">
        <w:rPr>
          <w:rFonts w:ascii="GHEA Grapalat" w:hAnsi="GHEA Grapalat"/>
          <w:b/>
          <w:i w:val="0"/>
          <w:sz w:val="24"/>
          <w:szCs w:val="24"/>
          <w:u w:val="single"/>
        </w:rPr>
        <w:t xml:space="preserve"> </w:t>
      </w:r>
      <w:r w:rsidR="0083664E" w:rsidRPr="0083664E">
        <w:rPr>
          <w:rFonts w:ascii="GHEA Grapalat" w:hAnsi="GHEA Grapalat"/>
          <w:b/>
          <w:i w:val="0"/>
          <w:sz w:val="24"/>
          <w:szCs w:val="24"/>
        </w:rPr>
        <w:t>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село Монтеаван, I-я улица / центральная улица община, село Айгешат, улицы Ергитасакан и Маисян, Догс-Агавнатун в селе Догов Асфальтирование дороги</w:t>
      </w:r>
      <w:r w:rsidR="00530967" w:rsidRPr="00530967">
        <w:rPr>
          <w:rFonts w:ascii="GHEA Grapalat" w:hAnsi="GHEA Grapalat"/>
          <w:b/>
          <w:i w:val="0"/>
          <w:sz w:val="24"/>
          <w:szCs w:val="24"/>
        </w:rPr>
        <w:t xml:space="preserve">  ДЛЯ НУЖД Хой муниципалитет</w:t>
      </w:r>
      <w:r w:rsidR="003D2F0B" w:rsidRPr="003D2F0B">
        <w:rPr>
          <w:rFonts w:ascii="GHEA Grapalat" w:hAnsi="GHEA Grapalat"/>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DE75F6" w:rsidRPr="00DE75F6">
        <w:rPr>
          <w:rFonts w:ascii="Arial Unicode" w:hAnsi="Arial Unicode" w:cs="Courier New"/>
          <w:b/>
          <w:i w:val="0"/>
          <w:color w:val="202124"/>
          <w:sz w:val="18"/>
          <w:szCs w:val="18"/>
          <w:lang w:bidi="ar-SA"/>
        </w:rPr>
        <w:t xml:space="preserve"> </w:t>
      </w:r>
      <w:r w:rsidR="00DE75F6" w:rsidRPr="00DE75F6">
        <w:rPr>
          <w:rFonts w:ascii="GHEA Grapalat" w:hAnsi="GHEA Grapalat"/>
          <w:b/>
          <w:i w:val="0"/>
          <w:sz w:val="24"/>
          <w:szCs w:val="24"/>
        </w:rPr>
        <w:t>Хой муниципалитет</w:t>
      </w:r>
      <w:r w:rsidR="00DE75F6" w:rsidRPr="00DE75F6">
        <w:rPr>
          <w:rFonts w:ascii="GHEA Grapalat" w:hAnsi="GHEA Grapalat"/>
          <w:sz w:val="24"/>
          <w:szCs w:val="24"/>
        </w:rPr>
        <w:t xml:space="preserve"> </w:t>
      </w:r>
      <w:r w:rsidRPr="009044F1">
        <w:rPr>
          <w:rFonts w:ascii="GHEA Grapalat" w:hAnsi="GHEA Grapalat"/>
          <w:i w:val="0"/>
          <w:sz w:val="24"/>
          <w:szCs w:val="24"/>
        </w:rPr>
        <w:t>", которые сгруппированы в лоты "</w:t>
      </w:r>
      <w:r w:rsidR="0083664E" w:rsidRPr="0083664E">
        <w:rPr>
          <w:rFonts w:ascii="GHEA Grapalat" w:hAnsi="GHEA Grapalat"/>
          <w:i w:val="0"/>
          <w:sz w:val="24"/>
          <w:szCs w:val="24"/>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5"/>
        <w:gridCol w:w="1887"/>
        <w:gridCol w:w="6272"/>
      </w:tblGrid>
      <w:tr w:rsidR="00FC4AC0" w:rsidRPr="009044F1" w:rsidTr="00D33124">
        <w:trPr>
          <w:jc w:val="center"/>
        </w:trPr>
        <w:tc>
          <w:tcPr>
            <w:tcW w:w="2962" w:type="dxa"/>
            <w:gridSpan w:val="2"/>
            <w:vAlign w:val="center"/>
          </w:tcPr>
          <w:p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272" w:type="dxa"/>
            <w:vMerge w:val="restart"/>
            <w:vAlign w:val="center"/>
          </w:tcPr>
          <w:p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8D7960">
        <w:trPr>
          <w:jc w:val="center"/>
        </w:trPr>
        <w:tc>
          <w:tcPr>
            <w:tcW w:w="1075"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87" w:type="dxa"/>
            <w:vAlign w:val="center"/>
          </w:tcPr>
          <w:p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272" w:type="dxa"/>
            <w:vMerge/>
            <w:vAlign w:val="center"/>
          </w:tcPr>
          <w:p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7178BE" w:rsidTr="008D7960">
        <w:trPr>
          <w:jc w:val="center"/>
        </w:trPr>
        <w:tc>
          <w:tcPr>
            <w:tcW w:w="1075"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7" w:type="dxa"/>
            <w:vAlign w:val="center"/>
          </w:tcPr>
          <w:p w:rsidR="00FC4AC0" w:rsidRPr="00605C54" w:rsidRDefault="008D7960" w:rsidP="008D7960">
            <w:pPr>
              <w:pStyle w:val="23"/>
              <w:widowControl w:val="0"/>
              <w:spacing w:after="120"/>
              <w:ind w:firstLine="0"/>
              <w:rPr>
                <w:rFonts w:ascii="GHEA Grapalat" w:hAnsi="GHEA Grapalat"/>
                <w:b/>
                <w:sz w:val="24"/>
                <w:szCs w:val="24"/>
                <w:lang w:val="en-US"/>
              </w:rPr>
            </w:pPr>
            <w:r>
              <w:rPr>
                <w:rFonts w:ascii="GHEA Grapalat" w:hAnsi="GHEA Grapalat"/>
                <w:b/>
                <w:sz w:val="24"/>
                <w:szCs w:val="24"/>
                <w:lang w:val="en-US"/>
              </w:rPr>
              <w:t>97223680</w:t>
            </w:r>
          </w:p>
        </w:tc>
        <w:tc>
          <w:tcPr>
            <w:tcW w:w="6272" w:type="dxa"/>
            <w:vAlign w:val="center"/>
          </w:tcPr>
          <w:p w:rsidR="00FC4AC0" w:rsidRPr="007178BE" w:rsidRDefault="001A1444" w:rsidP="00530967">
            <w:pPr>
              <w:pStyle w:val="23"/>
              <w:widowControl w:val="0"/>
              <w:spacing w:after="120" w:line="240" w:lineRule="auto"/>
              <w:ind w:firstLine="0"/>
              <w:rPr>
                <w:rFonts w:ascii="GHEA Grapalat" w:hAnsi="GHEA Grapalat"/>
                <w:b/>
                <w:sz w:val="24"/>
                <w:szCs w:val="24"/>
                <w:u w:val="single"/>
                <w:vertAlign w:val="subscript"/>
              </w:rPr>
            </w:pPr>
            <w:r w:rsidRPr="001A1444">
              <w:rPr>
                <w:rFonts w:ascii="GHEA Grapalat" w:hAnsi="GHEA Grapalat"/>
                <w:b/>
                <w:sz w:val="24"/>
                <w:szCs w:val="24"/>
              </w:rPr>
              <w:t xml:space="preserve">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w:t>
            </w:r>
          </w:p>
        </w:tc>
      </w:tr>
      <w:tr w:rsidR="001A1444" w:rsidRPr="007178BE" w:rsidTr="008D7960">
        <w:trPr>
          <w:jc w:val="center"/>
        </w:trPr>
        <w:tc>
          <w:tcPr>
            <w:tcW w:w="1075" w:type="dxa"/>
            <w:vAlign w:val="center"/>
          </w:tcPr>
          <w:p w:rsidR="001A1444" w:rsidRPr="00530967" w:rsidRDefault="00530967"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1887" w:type="dxa"/>
            <w:vAlign w:val="center"/>
          </w:tcPr>
          <w:p w:rsidR="001A1444" w:rsidRPr="00737C4B" w:rsidRDefault="00737C4B" w:rsidP="00FC4AC0">
            <w:pPr>
              <w:pStyle w:val="23"/>
              <w:widowControl w:val="0"/>
              <w:spacing w:after="120" w:line="240" w:lineRule="auto"/>
              <w:ind w:firstLine="0"/>
              <w:jc w:val="center"/>
              <w:rPr>
                <w:rFonts w:ascii="GHEA Grapalat" w:hAnsi="GHEA Grapalat"/>
                <w:b/>
                <w:sz w:val="24"/>
                <w:szCs w:val="24"/>
                <w:lang w:val="en-US" w:eastAsia="en-US" w:bidi="ar-SA"/>
              </w:rPr>
            </w:pPr>
            <w:r>
              <w:rPr>
                <w:rFonts w:ascii="GHEA Grapalat" w:hAnsi="GHEA Grapalat"/>
                <w:b/>
                <w:sz w:val="24"/>
                <w:szCs w:val="24"/>
                <w:lang w:val="en-US" w:eastAsia="en-US" w:bidi="ar-SA"/>
              </w:rPr>
              <w:t>103858560</w:t>
            </w:r>
          </w:p>
        </w:tc>
        <w:tc>
          <w:tcPr>
            <w:tcW w:w="6272" w:type="dxa"/>
            <w:vAlign w:val="center"/>
          </w:tcPr>
          <w:p w:rsidR="001A1444" w:rsidRPr="00F76F2B" w:rsidRDefault="00900BFD" w:rsidP="00B46D58">
            <w:pPr>
              <w:pStyle w:val="23"/>
              <w:widowControl w:val="0"/>
              <w:spacing w:after="120" w:line="240" w:lineRule="auto"/>
              <w:ind w:firstLine="0"/>
              <w:rPr>
                <w:rFonts w:ascii="GHEA Grapalat" w:hAnsi="GHEA Grapalat"/>
                <w:b/>
                <w:sz w:val="24"/>
                <w:szCs w:val="24"/>
              </w:rPr>
            </w:pPr>
            <w:r w:rsidRPr="001A1444">
              <w:rPr>
                <w:rFonts w:ascii="GHEA Grapalat" w:hAnsi="GHEA Grapalat"/>
                <w:b/>
                <w:sz w:val="24"/>
                <w:szCs w:val="24"/>
              </w:rPr>
              <w:t>село Монтеаван, I-я улица / центральная улица община</w:t>
            </w:r>
          </w:p>
        </w:tc>
      </w:tr>
      <w:tr w:rsidR="001A1444" w:rsidRPr="007178BE" w:rsidTr="008D7960">
        <w:trPr>
          <w:jc w:val="center"/>
        </w:trPr>
        <w:tc>
          <w:tcPr>
            <w:tcW w:w="1075" w:type="dxa"/>
            <w:vAlign w:val="center"/>
          </w:tcPr>
          <w:p w:rsidR="001A1444" w:rsidRPr="00530967" w:rsidRDefault="00530967"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1887" w:type="dxa"/>
            <w:vAlign w:val="center"/>
          </w:tcPr>
          <w:p w:rsidR="001A1444" w:rsidRPr="00737C4B" w:rsidRDefault="00737C4B" w:rsidP="00FC4AC0">
            <w:pPr>
              <w:pStyle w:val="23"/>
              <w:widowControl w:val="0"/>
              <w:spacing w:after="120" w:line="240" w:lineRule="auto"/>
              <w:ind w:firstLine="0"/>
              <w:jc w:val="center"/>
              <w:rPr>
                <w:rFonts w:ascii="GHEA Grapalat" w:hAnsi="GHEA Grapalat"/>
                <w:b/>
                <w:sz w:val="24"/>
                <w:szCs w:val="24"/>
                <w:lang w:val="en-US" w:eastAsia="en-US" w:bidi="ar-SA"/>
              </w:rPr>
            </w:pPr>
            <w:r>
              <w:rPr>
                <w:rFonts w:ascii="GHEA Grapalat" w:hAnsi="GHEA Grapalat"/>
                <w:b/>
                <w:sz w:val="24"/>
                <w:szCs w:val="24"/>
                <w:lang w:val="en-US" w:eastAsia="en-US" w:bidi="ar-SA"/>
              </w:rPr>
              <w:t>88607330</w:t>
            </w:r>
          </w:p>
        </w:tc>
        <w:tc>
          <w:tcPr>
            <w:tcW w:w="6272" w:type="dxa"/>
            <w:vAlign w:val="center"/>
          </w:tcPr>
          <w:p w:rsidR="001A1444" w:rsidRPr="00F76F2B" w:rsidRDefault="00900BFD" w:rsidP="00B46D58">
            <w:pPr>
              <w:pStyle w:val="23"/>
              <w:widowControl w:val="0"/>
              <w:spacing w:after="120" w:line="240" w:lineRule="auto"/>
              <w:ind w:firstLine="0"/>
              <w:rPr>
                <w:rFonts w:ascii="GHEA Grapalat" w:hAnsi="GHEA Grapalat"/>
                <w:b/>
                <w:sz w:val="24"/>
                <w:szCs w:val="24"/>
              </w:rPr>
            </w:pPr>
            <w:r w:rsidRPr="001A1444">
              <w:rPr>
                <w:rFonts w:ascii="GHEA Grapalat" w:hAnsi="GHEA Grapalat"/>
                <w:b/>
                <w:sz w:val="24"/>
                <w:szCs w:val="24"/>
              </w:rPr>
              <w:t>село Айгешат, улицы Ергитасакан и Маисян</w:t>
            </w:r>
          </w:p>
        </w:tc>
      </w:tr>
      <w:tr w:rsidR="001A1444" w:rsidRPr="007178BE" w:rsidTr="008D7960">
        <w:trPr>
          <w:jc w:val="center"/>
        </w:trPr>
        <w:tc>
          <w:tcPr>
            <w:tcW w:w="1075" w:type="dxa"/>
            <w:vAlign w:val="center"/>
          </w:tcPr>
          <w:p w:rsidR="001A1444" w:rsidRPr="00530967" w:rsidRDefault="00530967"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1887" w:type="dxa"/>
            <w:vAlign w:val="center"/>
          </w:tcPr>
          <w:p w:rsidR="001A1444" w:rsidRPr="00737C4B" w:rsidRDefault="00737C4B" w:rsidP="00FC4AC0">
            <w:pPr>
              <w:pStyle w:val="23"/>
              <w:widowControl w:val="0"/>
              <w:spacing w:after="120" w:line="240" w:lineRule="auto"/>
              <w:ind w:firstLine="0"/>
              <w:jc w:val="center"/>
              <w:rPr>
                <w:rFonts w:ascii="GHEA Grapalat" w:hAnsi="GHEA Grapalat"/>
                <w:b/>
                <w:sz w:val="24"/>
                <w:szCs w:val="24"/>
                <w:lang w:val="en-US" w:eastAsia="en-US" w:bidi="ar-SA"/>
              </w:rPr>
            </w:pPr>
            <w:r>
              <w:rPr>
                <w:rFonts w:ascii="GHEA Grapalat" w:hAnsi="GHEA Grapalat"/>
                <w:b/>
                <w:sz w:val="24"/>
                <w:szCs w:val="24"/>
                <w:lang w:val="en-US" w:eastAsia="en-US" w:bidi="ar-SA"/>
              </w:rPr>
              <w:t>102681940</w:t>
            </w:r>
          </w:p>
        </w:tc>
        <w:tc>
          <w:tcPr>
            <w:tcW w:w="6272" w:type="dxa"/>
            <w:vAlign w:val="center"/>
          </w:tcPr>
          <w:p w:rsidR="001A1444" w:rsidRPr="00F76F2B" w:rsidRDefault="00530967" w:rsidP="00B46D58">
            <w:pPr>
              <w:pStyle w:val="23"/>
              <w:widowControl w:val="0"/>
              <w:spacing w:after="120" w:line="240" w:lineRule="auto"/>
              <w:ind w:firstLine="0"/>
              <w:rPr>
                <w:rFonts w:ascii="GHEA Grapalat" w:hAnsi="GHEA Grapalat"/>
                <w:b/>
                <w:sz w:val="24"/>
                <w:szCs w:val="24"/>
              </w:rPr>
            </w:pPr>
            <w:r w:rsidRPr="001A1444">
              <w:rPr>
                <w:rFonts w:ascii="GHEA Grapalat" w:hAnsi="GHEA Grapalat"/>
                <w:b/>
                <w:sz w:val="24"/>
                <w:szCs w:val="24"/>
              </w:rPr>
              <w:t>Догс-Агавнатун в селе Догов Асфальтирование дороги</w:t>
            </w:r>
          </w:p>
        </w:tc>
      </w:tr>
    </w:tbl>
    <w:p w:rsidR="00096865" w:rsidRPr="003F39CD"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2D6D5B" w:rsidRPr="002D6D5B" w:rsidRDefault="002D6D5B" w:rsidP="002D6D5B">
      <w:pPr>
        <w:ind w:firstLine="567"/>
        <w:jc w:val="both"/>
        <w:rPr>
          <w:rFonts w:ascii="GHEA Grapalat" w:hAnsi="GHEA Grapalat"/>
        </w:rPr>
      </w:pPr>
      <w:r w:rsidRPr="002D6D5B">
        <w:rPr>
          <w:rFonts w:ascii="GHEA Grapalat" w:hAnsi="GHEA Grapalat"/>
        </w:rPr>
        <w:t>Хойская община Армавирского марза РА</w:t>
      </w:r>
    </w:p>
    <w:p w:rsidR="002D6D5B" w:rsidRPr="002D6D5B" w:rsidRDefault="002D6D5B" w:rsidP="002D6D5B">
      <w:pPr>
        <w:ind w:firstLine="567"/>
        <w:jc w:val="both"/>
        <w:rPr>
          <w:rFonts w:ascii="GHEA Grapalat" w:hAnsi="GHEA Grapalat"/>
        </w:rPr>
      </w:pPr>
      <w:r w:rsidRPr="002D6D5B">
        <w:rPr>
          <w:rFonts w:ascii="GHEA Grapalat" w:hAnsi="GHEA Grapalat"/>
        </w:rPr>
        <w:t>В селе Гегакерт от улиц М.Сарьяна, Маршала Баграмяна и улиц Маршала Баграмяна до</w:t>
      </w:r>
    </w:p>
    <w:p w:rsidR="002D6D5B" w:rsidRPr="002D6D5B" w:rsidRDefault="002D6D5B" w:rsidP="002D6D5B">
      <w:pPr>
        <w:ind w:firstLine="567"/>
        <w:jc w:val="both"/>
        <w:rPr>
          <w:rFonts w:ascii="GHEA Grapalat" w:hAnsi="GHEA Grapalat"/>
        </w:rPr>
      </w:pPr>
      <w:r w:rsidRPr="002D6D5B">
        <w:rPr>
          <w:rFonts w:ascii="GHEA Grapalat" w:hAnsi="GHEA Grapalat"/>
        </w:rPr>
        <w:t>Работы по асфальтированию территории, прилегающей к Дому культуры</w:t>
      </w:r>
    </w:p>
    <w:p w:rsidR="002D6D5B" w:rsidRPr="002D6D5B" w:rsidRDefault="002D6D5B" w:rsidP="002D6D5B">
      <w:pPr>
        <w:ind w:firstLine="567"/>
        <w:jc w:val="both"/>
        <w:rPr>
          <w:rFonts w:ascii="GHEA Grapalat" w:hAnsi="GHEA Grapalat"/>
        </w:rPr>
      </w:pPr>
      <w:r w:rsidRPr="002D6D5B">
        <w:rPr>
          <w:rFonts w:ascii="GHEA Grapalat" w:hAnsi="GHEA Grapalat"/>
        </w:rPr>
        <w:t>Для реализации запланированных работ необходимы: «В области градостроительства</w:t>
      </w:r>
    </w:p>
    <w:p w:rsidR="002D6D5B" w:rsidRPr="002D6D5B" w:rsidRDefault="002D6D5B" w:rsidP="002D6D5B">
      <w:pPr>
        <w:ind w:firstLine="567"/>
        <w:jc w:val="both"/>
        <w:rPr>
          <w:rFonts w:ascii="GHEA Grapalat" w:hAnsi="GHEA Grapalat"/>
        </w:rPr>
      </w:pPr>
      <w:r w:rsidRPr="002D6D5B">
        <w:rPr>
          <w:rFonts w:ascii="GHEA Grapalat" w:hAnsi="GHEA Grapalat"/>
        </w:rPr>
        <w:t>осуществление строительства &gt;&gt; лицензия, согласно следующему сектору: Транспорт.</w:t>
      </w:r>
    </w:p>
    <w:p w:rsidR="002D6D5B" w:rsidRPr="002D6D5B" w:rsidRDefault="002D6D5B" w:rsidP="002D6D5B">
      <w:pPr>
        <w:ind w:firstLine="567"/>
        <w:jc w:val="both"/>
        <w:rPr>
          <w:rFonts w:ascii="GHEA Grapalat" w:hAnsi="GHEA Grapalat"/>
        </w:rPr>
      </w:pPr>
      <w:r w:rsidRPr="002D6D5B">
        <w:rPr>
          <w:rFonts w:ascii="GHEA Grapalat" w:hAnsi="GHEA Grapalat"/>
        </w:rPr>
        <w:t>Рабочие ресурсы</w:t>
      </w:r>
    </w:p>
    <w:p w:rsidR="000E4356" w:rsidRPr="001A1444" w:rsidRDefault="002D6D5B" w:rsidP="002D6D5B">
      <w:pPr>
        <w:ind w:firstLine="567"/>
        <w:jc w:val="both"/>
        <w:rPr>
          <w:rFonts w:ascii="GHEA Grapalat" w:hAnsi="GHEA Grapalat"/>
          <w:i/>
          <w:sz w:val="20"/>
          <w:szCs w:val="20"/>
          <w:highlight w:val="yellow"/>
          <w:lang w:val="hy-AM" w:eastAsia="en-US" w:bidi="ar-SA"/>
        </w:rPr>
      </w:pPr>
      <w:r w:rsidRPr="002D6D5B">
        <w:rPr>
          <w:rFonts w:ascii="GHEA Grapalat" w:hAnsi="GHEA Grapalat"/>
        </w:rPr>
        <w:t>Минимальные требования к рабочим ресурсам для выполнения запланированных работ составляют:</w:t>
      </w:r>
      <w:r w:rsidR="000E4356" w:rsidRPr="001A1444">
        <w:rPr>
          <w:rFonts w:ascii="GHEA Grapalat" w:hAnsi="GHEA Grapalat" w:cs="Sylfaen"/>
          <w:sz w:val="20"/>
          <w:szCs w:val="20"/>
          <w:highlight w:val="yellow"/>
          <w:lang w:val="hy-AM" w:eastAsia="en-US" w:bidi="ar-SA"/>
        </w:rPr>
        <w:t xml:space="preserve">На </w:t>
      </w:r>
      <w:r w:rsidR="000E4356" w:rsidRPr="001A1444">
        <w:rPr>
          <w:rFonts w:ascii="GHEA Grapalat" w:hAnsi="GHEA Grapalat" w:cs="Sylfaen"/>
          <w:sz w:val="20"/>
          <w:szCs w:val="20"/>
          <w:highlight w:val="yellow"/>
          <w:lang w:val="es-ES" w:eastAsia="en-US" w:bidi="ar-SA"/>
        </w:rPr>
        <w:t xml:space="preserve">запланированную </w:t>
      </w:r>
      <w:r w:rsidR="000E4356" w:rsidRPr="001A1444">
        <w:rPr>
          <w:rFonts w:ascii="GHEA Grapalat" w:hAnsi="GHEA Grapalat" w:cs="Times Armenian"/>
          <w:sz w:val="20"/>
          <w:szCs w:val="20"/>
          <w:highlight w:val="yellow"/>
          <w:lang w:val="hy-AM" w:eastAsia="en-US" w:bidi="ar-SA"/>
        </w:rPr>
        <w:t xml:space="preserve">работу </w:t>
      </w:r>
      <w:r w:rsidR="000E4356" w:rsidRPr="001A1444">
        <w:rPr>
          <w:rFonts w:ascii="GHEA Grapalat" w:hAnsi="GHEA Grapalat" w:cs="Sylfaen"/>
          <w:sz w:val="20"/>
          <w:szCs w:val="20"/>
          <w:highlight w:val="yellow"/>
          <w:lang w:val="es-ES" w:eastAsia="en-US" w:bidi="ar-SA"/>
        </w:rPr>
        <w:t>_</w:t>
      </w:r>
      <w:r w:rsidR="000E4356" w:rsidRPr="001A1444">
        <w:rPr>
          <w:rFonts w:ascii="GHEA Grapalat" w:hAnsi="GHEA Grapalat" w:cs="Times Armenian"/>
          <w:sz w:val="20"/>
          <w:szCs w:val="20"/>
          <w:highlight w:val="yellow"/>
          <w:lang w:val="hy-AM" w:eastAsia="en-US" w:bidi="ar-SA"/>
        </w:rPr>
        <w:t xml:space="preserve"> </w:t>
      </w:r>
      <w:r w:rsidR="000E4356" w:rsidRPr="001A1444">
        <w:rPr>
          <w:rFonts w:ascii="GHEA Grapalat" w:hAnsi="GHEA Grapalat" w:cs="Sylfaen"/>
          <w:sz w:val="20"/>
          <w:szCs w:val="20"/>
          <w:highlight w:val="yellow"/>
          <w:lang w:val="es-ES" w:eastAsia="en-US" w:bidi="ar-SA"/>
        </w:rPr>
        <w:t>требуется:</w:t>
      </w:r>
      <w:r w:rsidR="000E4356" w:rsidRPr="001A1444">
        <w:rPr>
          <w:rFonts w:ascii="GHEA Grapalat" w:hAnsi="GHEA Grapalat" w:cs="Times Armenian"/>
          <w:sz w:val="20"/>
          <w:szCs w:val="20"/>
          <w:highlight w:val="yellow"/>
          <w:lang w:val="hy-AM" w:eastAsia="en-US" w:bidi="ar-SA"/>
        </w:rPr>
        <w:t xml:space="preserve"> </w:t>
      </w:r>
      <w:r w:rsidR="000E4356" w:rsidRPr="001A1444">
        <w:rPr>
          <w:rFonts w:ascii="GHEA Grapalat" w:hAnsi="GHEA Grapalat" w:cs="Sylfaen"/>
          <w:sz w:val="20"/>
          <w:szCs w:val="20"/>
          <w:highlight w:val="yellow"/>
          <w:lang w:val="es-ES" w:eastAsia="en-US" w:bidi="ar-SA"/>
        </w:rPr>
        <w:t>находятся:</w:t>
      </w:r>
      <w:r w:rsidR="000E4356" w:rsidRPr="001A1444">
        <w:rPr>
          <w:rFonts w:ascii="GHEA Grapalat" w:hAnsi="GHEA Grapalat" w:cs="Times Armenian"/>
          <w:sz w:val="20"/>
          <w:szCs w:val="20"/>
          <w:highlight w:val="yellow"/>
          <w:lang w:val="hy-AM" w:eastAsia="en-US" w:bidi="ar-SA"/>
        </w:rPr>
        <w:t xml:space="preserve"> </w:t>
      </w:r>
      <w:r w:rsidR="000E4356" w:rsidRPr="001A1444">
        <w:rPr>
          <w:rFonts w:ascii="GHEA Grapalat" w:hAnsi="GHEA Grapalat" w:cs="Sylfaen"/>
          <w:b/>
          <w:iCs/>
          <w:sz w:val="20"/>
          <w:szCs w:val="20"/>
          <w:highlight w:val="yellow"/>
          <w:lang w:val="es-ES" w:eastAsia="en-US" w:bidi="ar-SA"/>
        </w:rPr>
        <w:t>В сфере градостроительства</w:t>
      </w:r>
      <w:r w:rsidR="000E4356" w:rsidRPr="001A1444">
        <w:rPr>
          <w:rFonts w:ascii="Sylfaen" w:hAnsi="Sylfaen"/>
          <w:i/>
          <w:iCs/>
          <w:sz w:val="20"/>
          <w:szCs w:val="20"/>
          <w:highlight w:val="yellow"/>
          <w:lang w:val="hy-AM" w:eastAsia="en-US" w:bidi="ar-SA"/>
        </w:rPr>
        <w:t xml:space="preserve"> </w:t>
      </w:r>
      <w:r w:rsidR="000E4356" w:rsidRPr="001A1444">
        <w:rPr>
          <w:rFonts w:ascii="GHEA Grapalat" w:hAnsi="GHEA Grapalat" w:cs="Sylfaen"/>
          <w:sz w:val="20"/>
          <w:szCs w:val="20"/>
          <w:highlight w:val="yellow"/>
          <w:lang w:val="es-ES" w:eastAsia="en-US" w:bidi="ar-SA"/>
        </w:rPr>
        <w:t xml:space="preserve">Разрешение на </w:t>
      </w:r>
      <w:r w:rsidR="000E4356" w:rsidRPr="001A1444">
        <w:rPr>
          <w:rFonts w:ascii="GHEA Grapalat" w:hAnsi="GHEA Grapalat" w:cs="Sylfaen"/>
          <w:b/>
          <w:iCs/>
          <w:sz w:val="20"/>
          <w:szCs w:val="20"/>
          <w:highlight w:val="yellow"/>
          <w:lang w:val="hy-AM" w:eastAsia="en-US" w:bidi="ar-SA"/>
        </w:rPr>
        <w:t xml:space="preserve">строительство </w:t>
      </w:r>
      <w:r w:rsidR="000E4356" w:rsidRPr="001A1444">
        <w:rPr>
          <w:rFonts w:ascii="GHEA Grapalat" w:hAnsi="GHEA Grapalat" w:cs="Sylfaen"/>
          <w:sz w:val="20"/>
          <w:szCs w:val="20"/>
          <w:highlight w:val="yellow"/>
          <w:lang w:val="hy-AM" w:eastAsia="en-US" w:bidi="ar-SA"/>
        </w:rPr>
        <w:t xml:space="preserve">, </w:t>
      </w:r>
      <w:r w:rsidR="000E4356" w:rsidRPr="001A1444">
        <w:rPr>
          <w:rFonts w:ascii="GHEA Grapalat" w:hAnsi="GHEA Grapalat" w:cs="Sylfaen"/>
          <w:iCs/>
          <w:sz w:val="20"/>
          <w:szCs w:val="20"/>
          <w:highlight w:val="yellow"/>
          <w:lang w:val="hy-AM" w:eastAsia="en-US" w:bidi="ar-SA"/>
        </w:rPr>
        <w:t xml:space="preserve">а </w:t>
      </w:r>
      <w:r w:rsidR="000E4356" w:rsidRPr="001A1444">
        <w:rPr>
          <w:rFonts w:ascii="GHEA Grapalat" w:hAnsi="GHEA Grapalat" w:cs="Sylfaen"/>
          <w:sz w:val="20"/>
          <w:szCs w:val="20"/>
          <w:highlight w:val="yellow"/>
          <w:lang w:val="es-ES" w:eastAsia="en-US" w:bidi="ar-SA"/>
        </w:rPr>
        <w:t>именно:</w:t>
      </w:r>
      <w:r w:rsidR="000E4356" w:rsidRPr="001A1444">
        <w:rPr>
          <w:rFonts w:ascii="GHEA Grapalat" w:hAnsi="GHEA Grapalat" w:cs="Times Armenian"/>
          <w:sz w:val="20"/>
          <w:szCs w:val="20"/>
          <w:highlight w:val="yellow"/>
          <w:lang w:val="hy-AM" w:eastAsia="en-US" w:bidi="ar-SA"/>
        </w:rPr>
        <w:t xml:space="preserve"> </w:t>
      </w:r>
      <w:r w:rsidR="000E4356" w:rsidRPr="001A1444">
        <w:rPr>
          <w:rFonts w:ascii="GHEA Grapalat" w:hAnsi="GHEA Grapalat" w:cs="Sylfaen"/>
          <w:sz w:val="20"/>
          <w:szCs w:val="20"/>
          <w:highlight w:val="yellow"/>
          <w:lang w:val="es-ES" w:eastAsia="en-US" w:bidi="ar-SA"/>
        </w:rPr>
        <w:t xml:space="preserve">Секторы </w:t>
      </w:r>
      <w:r w:rsidR="000E4356" w:rsidRPr="001A1444">
        <w:rPr>
          <w:rFonts w:ascii="GHEA Grapalat" w:hAnsi="GHEA Grapalat" w:cs="Times Armenian"/>
          <w:sz w:val="20"/>
          <w:szCs w:val="20"/>
          <w:highlight w:val="yellow"/>
          <w:lang w:val="hy-AM" w:eastAsia="en-US" w:bidi="ar-SA"/>
        </w:rPr>
        <w:t>:</w:t>
      </w:r>
      <w:r w:rsidR="000E4356" w:rsidRPr="001A1444">
        <w:rPr>
          <w:rFonts w:ascii="GHEA Grapalat" w:hAnsi="GHEA Grapalat"/>
          <w:i/>
          <w:sz w:val="20"/>
          <w:szCs w:val="20"/>
          <w:highlight w:val="yellow"/>
          <w:lang w:val="hy-AM" w:eastAsia="en-US" w:bidi="ar-SA"/>
        </w:rPr>
        <w:t xml:space="preserve"> </w:t>
      </w:r>
    </w:p>
    <w:p w:rsidR="000E4356" w:rsidRPr="001A1444" w:rsidRDefault="000E4356" w:rsidP="000E4356">
      <w:pPr>
        <w:ind w:firstLine="567"/>
        <w:jc w:val="both"/>
        <w:rPr>
          <w:rFonts w:ascii="GHEA Grapalat" w:hAnsi="GHEA Grapalat"/>
          <w:i/>
          <w:sz w:val="20"/>
          <w:szCs w:val="20"/>
          <w:highlight w:val="yellow"/>
          <w:lang w:val="hy-AM" w:eastAsia="en-US" w:bidi="ar-SA"/>
        </w:rPr>
      </w:pPr>
    </w:p>
    <w:tbl>
      <w:tblPr>
        <w:tblW w:w="10379"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14"/>
        <w:gridCol w:w="8165"/>
      </w:tblGrid>
      <w:tr w:rsidR="000E4356" w:rsidRPr="001A1444" w:rsidTr="00900BFD">
        <w:trPr>
          <w:trHeight w:val="70"/>
          <w:jc w:val="center"/>
        </w:trPr>
        <w:tc>
          <w:tcPr>
            <w:tcW w:w="2214" w:type="dxa"/>
            <w:vAlign w:val="center"/>
          </w:tcPr>
          <w:p w:rsidR="000E4356" w:rsidRPr="001A1444" w:rsidRDefault="000E4356" w:rsidP="000E4356">
            <w:pPr>
              <w:tabs>
                <w:tab w:val="left" w:pos="1134"/>
              </w:tabs>
              <w:jc w:val="center"/>
              <w:rPr>
                <w:rFonts w:ascii="GHEA Grapalat" w:hAnsi="GHEA Grapalat"/>
                <w:b/>
                <w:sz w:val="20"/>
                <w:szCs w:val="20"/>
                <w:highlight w:val="yellow"/>
                <w:lang w:val="es-ES" w:eastAsia="en-US" w:bidi="ar-SA"/>
              </w:rPr>
            </w:pPr>
            <w:r w:rsidRPr="001A1444">
              <w:rPr>
                <w:rFonts w:ascii="GHEA Grapalat" w:hAnsi="GHEA Grapalat" w:cs="Sylfaen"/>
                <w:b/>
                <w:bCs/>
                <w:iCs/>
                <w:sz w:val="20"/>
                <w:szCs w:val="20"/>
                <w:highlight w:val="yellow"/>
                <w:lang w:val="es-ES" w:eastAsia="en-US" w:bidi="ar-SA"/>
              </w:rPr>
              <w:t>Дозы:</w:t>
            </w:r>
            <w:r w:rsidRPr="001A1444">
              <w:rPr>
                <w:rFonts w:ascii="GHEA Grapalat" w:hAnsi="GHEA Grapalat" w:cs="Times Armenian"/>
                <w:b/>
                <w:bCs/>
                <w:iCs/>
                <w:sz w:val="20"/>
                <w:szCs w:val="20"/>
                <w:highlight w:val="yellow"/>
                <w:lang w:val="es-ES" w:eastAsia="en-US" w:bidi="ar-SA"/>
              </w:rPr>
              <w:t xml:space="preserve"> </w:t>
            </w:r>
            <w:r w:rsidRPr="001A1444">
              <w:rPr>
                <w:rFonts w:ascii="GHEA Grapalat" w:hAnsi="GHEA Grapalat" w:cs="Sylfaen"/>
                <w:b/>
                <w:bCs/>
                <w:iCs/>
                <w:sz w:val="20"/>
                <w:szCs w:val="20"/>
                <w:highlight w:val="yellow"/>
                <w:lang w:val="es-ES" w:eastAsia="en-US" w:bidi="ar-SA"/>
              </w:rPr>
              <w:t>Номера:</w:t>
            </w:r>
          </w:p>
        </w:tc>
        <w:tc>
          <w:tcPr>
            <w:tcW w:w="8165" w:type="dxa"/>
            <w:vAlign w:val="center"/>
          </w:tcPr>
          <w:p w:rsidR="000E4356" w:rsidRPr="001A1444" w:rsidRDefault="000E4356" w:rsidP="000E4356">
            <w:pPr>
              <w:ind w:firstLine="540"/>
              <w:jc w:val="center"/>
              <w:rPr>
                <w:rFonts w:ascii="GHEA Grapalat" w:hAnsi="GHEA Grapalat"/>
                <w:b/>
                <w:bCs/>
                <w:iCs/>
                <w:sz w:val="20"/>
                <w:szCs w:val="20"/>
                <w:highlight w:val="yellow"/>
                <w:lang w:val="es-ES" w:eastAsia="en-US" w:bidi="ar-SA"/>
              </w:rPr>
            </w:pPr>
            <w:r w:rsidRPr="001A1444">
              <w:rPr>
                <w:rFonts w:ascii="GHEA Grapalat" w:hAnsi="GHEA Grapalat" w:cs="Sylfaen"/>
                <w:b/>
                <w:sz w:val="20"/>
                <w:szCs w:val="20"/>
                <w:highlight w:val="yellow"/>
                <w:lang w:val="es-ES" w:eastAsia="en-US" w:bidi="ar-SA"/>
              </w:rPr>
              <w:t>Необходимый:</w:t>
            </w:r>
            <w:r w:rsidRPr="001A1444">
              <w:rPr>
                <w:rFonts w:ascii="GHEA Grapalat" w:hAnsi="GHEA Grapalat" w:cs="Times Armenian"/>
                <w:b/>
                <w:sz w:val="20"/>
                <w:szCs w:val="20"/>
                <w:highlight w:val="yellow"/>
                <w:lang w:val="es-ES" w:eastAsia="en-US" w:bidi="ar-SA"/>
              </w:rPr>
              <w:t xml:space="preserve"> </w:t>
            </w:r>
            <w:r w:rsidRPr="001A1444">
              <w:rPr>
                <w:rFonts w:ascii="GHEA Grapalat" w:hAnsi="GHEA Grapalat" w:cs="Sylfaen"/>
                <w:b/>
                <w:sz w:val="20"/>
                <w:szCs w:val="20"/>
                <w:highlight w:val="yellow"/>
                <w:lang w:val="es-ES" w:eastAsia="en-US" w:bidi="ar-SA"/>
              </w:rPr>
              <w:t xml:space="preserve">Тип </w:t>
            </w:r>
            <w:r w:rsidRPr="001A1444">
              <w:rPr>
                <w:rFonts w:ascii="GHEA Grapalat" w:hAnsi="GHEA Grapalat" w:cs="Times Armenian"/>
                <w:b/>
                <w:sz w:val="20"/>
                <w:szCs w:val="20"/>
                <w:highlight w:val="yellow"/>
                <w:lang w:val="es-ES" w:eastAsia="en-US" w:bidi="ar-SA"/>
              </w:rPr>
              <w:t xml:space="preserve">( </w:t>
            </w:r>
            <w:r w:rsidRPr="001A1444">
              <w:rPr>
                <w:rFonts w:ascii="GHEA Grapalat" w:hAnsi="GHEA Grapalat" w:cs="Sylfaen"/>
                <w:b/>
                <w:sz w:val="20"/>
                <w:szCs w:val="20"/>
                <w:highlight w:val="yellow"/>
                <w:lang w:val="es-ES" w:eastAsia="en-US" w:bidi="ar-SA"/>
              </w:rPr>
              <w:t xml:space="preserve">ы ) лицензии </w:t>
            </w:r>
            <w:r w:rsidRPr="001A1444">
              <w:rPr>
                <w:rFonts w:ascii="GHEA Grapalat" w:hAnsi="GHEA Grapalat" w:cs="Times Armenian"/>
                <w:b/>
                <w:sz w:val="20"/>
                <w:szCs w:val="20"/>
                <w:highlight w:val="yellow"/>
                <w:lang w:val="es-ES" w:eastAsia="en-US" w:bidi="ar-SA"/>
              </w:rPr>
              <w:t xml:space="preserve">( </w:t>
            </w:r>
            <w:r w:rsidRPr="001A1444">
              <w:rPr>
                <w:rFonts w:ascii="GHEA Grapalat" w:hAnsi="GHEA Grapalat" w:cs="Sylfaen"/>
                <w:b/>
                <w:sz w:val="20"/>
                <w:szCs w:val="20"/>
                <w:highlight w:val="yellow"/>
                <w:lang w:val="es-ES" w:eastAsia="en-US" w:bidi="ar-SA"/>
              </w:rPr>
              <w:t xml:space="preserve">й </w:t>
            </w:r>
            <w:r w:rsidRPr="001A1444">
              <w:rPr>
                <w:rFonts w:ascii="GHEA Grapalat" w:hAnsi="GHEA Grapalat" w:cs="Times Armenian"/>
                <w:b/>
                <w:sz w:val="20"/>
                <w:szCs w:val="20"/>
                <w:highlight w:val="yellow"/>
                <w:lang w:val="es-ES" w:eastAsia="en-US" w:bidi="ar-SA"/>
              </w:rPr>
              <w:t>) :</w:t>
            </w:r>
          </w:p>
        </w:tc>
      </w:tr>
      <w:tr w:rsidR="000E4356" w:rsidRPr="001A1444" w:rsidTr="00900BFD">
        <w:trPr>
          <w:trHeight w:val="70"/>
          <w:jc w:val="center"/>
        </w:trPr>
        <w:tc>
          <w:tcPr>
            <w:tcW w:w="2214" w:type="dxa"/>
            <w:vAlign w:val="center"/>
          </w:tcPr>
          <w:p w:rsidR="000E4356" w:rsidRPr="001A1444" w:rsidRDefault="000E4356" w:rsidP="000E4356">
            <w:pPr>
              <w:jc w:val="center"/>
              <w:rPr>
                <w:rFonts w:ascii="GHEA Grapalat" w:hAnsi="GHEA Grapalat"/>
                <w:sz w:val="20"/>
                <w:szCs w:val="20"/>
                <w:highlight w:val="yellow"/>
                <w:lang w:val="hy-AM" w:eastAsia="en-US" w:bidi="ar-SA"/>
              </w:rPr>
            </w:pPr>
            <w:r w:rsidRPr="001A1444">
              <w:rPr>
                <w:rFonts w:ascii="GHEA Grapalat" w:hAnsi="GHEA Grapalat"/>
                <w:sz w:val="20"/>
                <w:szCs w:val="20"/>
                <w:highlight w:val="yellow"/>
                <w:lang w:val="es-ES" w:eastAsia="en-US" w:bidi="ar-SA"/>
              </w:rPr>
              <w:t>1:</w:t>
            </w:r>
          </w:p>
        </w:tc>
        <w:tc>
          <w:tcPr>
            <w:tcW w:w="8165" w:type="dxa"/>
            <w:vAlign w:val="center"/>
          </w:tcPr>
          <w:p w:rsidR="000E4356" w:rsidRPr="001A1444" w:rsidRDefault="000E4356" w:rsidP="000E4356">
            <w:pPr>
              <w:rPr>
                <w:rFonts w:ascii="GHEA Grapalat" w:hAnsi="GHEA Grapalat" w:cs="Sylfaen"/>
                <w:sz w:val="20"/>
                <w:szCs w:val="20"/>
                <w:highlight w:val="yellow"/>
                <w:lang w:val="hy-AM" w:eastAsia="en-US" w:bidi="ar-SA"/>
              </w:rPr>
            </w:pPr>
            <w:r w:rsidRPr="001A1444">
              <w:rPr>
                <w:rFonts w:ascii="GHEA Grapalat" w:hAnsi="GHEA Grapalat"/>
                <w:sz w:val="20"/>
                <w:szCs w:val="20"/>
                <w:highlight w:val="yellow"/>
                <w:lang w:val="hy-AM" w:eastAsia="en-US" w:bidi="ar-SA"/>
              </w:rPr>
              <w:t>Гидравлический</w:t>
            </w:r>
            <w:r w:rsidRPr="001A1444">
              <w:rPr>
                <w:rFonts w:ascii="GHEA Grapalat" w:hAnsi="GHEA Grapalat" w:cs="Sylfaen"/>
                <w:iCs/>
                <w:sz w:val="20"/>
                <w:szCs w:val="20"/>
                <w:highlight w:val="yellow"/>
                <w:lang w:val="hy-AM" w:eastAsia="en-US" w:bidi="ar-SA"/>
              </w:rPr>
              <w:t xml:space="preserve"> </w:t>
            </w:r>
          </w:p>
        </w:tc>
      </w:tr>
    </w:tbl>
    <w:p w:rsidR="000E4356" w:rsidRPr="001A1444" w:rsidRDefault="000E4356" w:rsidP="000E4356">
      <w:pPr>
        <w:ind w:firstLine="567"/>
        <w:rPr>
          <w:rFonts w:ascii="GHEA Grapalat" w:hAnsi="GHEA Grapalat" w:cs="Sylfaen"/>
          <w:i/>
          <w:sz w:val="20"/>
          <w:highlight w:val="yellow"/>
          <w:lang w:val="en-US" w:eastAsia="en-US" w:bidi="ar-SA"/>
        </w:rPr>
      </w:pPr>
    </w:p>
    <w:p w:rsidR="000E4356" w:rsidRPr="001A1444" w:rsidRDefault="000E4356" w:rsidP="000E4356">
      <w:pPr>
        <w:ind w:firstLine="567"/>
        <w:rPr>
          <w:rFonts w:ascii="GHEA Grapalat" w:hAnsi="GHEA Grapalat" w:cs="Sylfaen"/>
          <w:i/>
          <w:sz w:val="20"/>
          <w:highlight w:val="yellow"/>
          <w:lang w:val="hy-AM" w:eastAsia="en-US" w:bidi="ar-SA"/>
        </w:rPr>
      </w:pPr>
    </w:p>
    <w:p w:rsidR="000E4356" w:rsidRPr="001A1444" w:rsidRDefault="000E4356" w:rsidP="000E4356">
      <w:pPr>
        <w:ind w:firstLine="567"/>
        <w:jc w:val="both"/>
        <w:rPr>
          <w:rFonts w:ascii="GHEA Grapalat" w:hAnsi="GHEA Grapalat" w:cs="Sylfaen"/>
          <w:sz w:val="20"/>
          <w:highlight w:val="yellow"/>
          <w:lang w:val="hy-AM" w:eastAsia="en-US" w:bidi="ar-SA"/>
        </w:rPr>
      </w:pPr>
      <w:r w:rsidRPr="001A1444">
        <w:rPr>
          <w:rFonts w:ascii="GHEA Grapalat" w:hAnsi="GHEA Grapalat" w:cs="Sylfaen"/>
          <w:sz w:val="20"/>
          <w:highlight w:val="yellow"/>
          <w:lang w:val="hy-AM" w:eastAsia="en-US" w:bidi="ar-SA"/>
        </w:rPr>
        <w:t>Минимальные потребности в трудовых ресурсах для выполнения запланированных работ составляют:</w:t>
      </w:r>
    </w:p>
    <w:tbl>
      <w:tblPr>
        <w:tblW w:w="903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
        <w:gridCol w:w="3794"/>
        <w:gridCol w:w="2192"/>
        <w:gridCol w:w="1378"/>
        <w:gridCol w:w="851"/>
      </w:tblGrid>
      <w:tr w:rsidR="000E4356" w:rsidRPr="001A1444" w:rsidTr="00900BFD">
        <w:trPr>
          <w:cantSplit/>
          <w:trHeight w:val="416"/>
        </w:trPr>
        <w:tc>
          <w:tcPr>
            <w:tcW w:w="818" w:type="dxa"/>
            <w:vMerge w:val="restart"/>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rPr>
                <w:rFonts w:ascii="Arial Armenian" w:hAnsi="Arial Armenian"/>
                <w:szCs w:val="20"/>
                <w:highlight w:val="yellow"/>
                <w:lang w:val="hy-AM" w:eastAsia="en-US" w:bidi="ar-SA"/>
              </w:rPr>
            </w:pPr>
          </w:p>
          <w:p w:rsidR="000E4356" w:rsidRPr="001A1444" w:rsidRDefault="000E4356" w:rsidP="000E4356">
            <w:pPr>
              <w:tabs>
                <w:tab w:val="left" w:pos="2835"/>
              </w:tabs>
              <w:spacing w:line="256" w:lineRule="auto"/>
              <w:rPr>
                <w:rFonts w:ascii="Arial Armenian" w:hAnsi="Arial Armenian"/>
                <w:highlight w:val="yellow"/>
                <w:lang w:val="hy-AM" w:eastAsia="en-US" w:bidi="ar-SA"/>
              </w:rPr>
            </w:pPr>
          </w:p>
          <w:p w:rsidR="000E4356" w:rsidRPr="001A1444" w:rsidRDefault="000E4356" w:rsidP="000E4356">
            <w:pPr>
              <w:tabs>
                <w:tab w:val="left" w:pos="2835"/>
              </w:tabs>
              <w:spacing w:line="256" w:lineRule="auto"/>
              <w:rPr>
                <w:rFonts w:ascii="Arial Armenian" w:hAnsi="Arial Armenian"/>
                <w:highlight w:val="yellow"/>
                <w:lang w:val="en-US" w:eastAsia="en-US" w:bidi="ar-SA"/>
              </w:rPr>
            </w:pPr>
            <w:r w:rsidRPr="001A1444">
              <w:rPr>
                <w:rFonts w:ascii="Arial" w:hAnsi="Arial" w:cs="Arial"/>
                <w:highlight w:val="yellow"/>
                <w:lang w:val="en-US" w:eastAsia="en-US" w:bidi="ar-SA"/>
              </w:rPr>
              <w:t>Р</w:t>
            </w:r>
            <w:r w:rsidRPr="001A1444">
              <w:rPr>
                <w:rFonts w:ascii="Arial Armenian" w:hAnsi="Arial Armenian"/>
                <w:highlight w:val="yellow"/>
                <w:lang w:val="en-US" w:eastAsia="en-US" w:bidi="ar-SA"/>
              </w:rPr>
              <w:t xml:space="preserve"> / </w:t>
            </w:r>
            <w:r w:rsidRPr="001A1444">
              <w:rPr>
                <w:rFonts w:ascii="Arial" w:hAnsi="Arial" w:cs="Arial"/>
                <w:highlight w:val="yellow"/>
                <w:lang w:val="en-US" w:eastAsia="en-US" w:bidi="ar-SA"/>
              </w:rPr>
              <w:t>Р</w:t>
            </w:r>
            <w:r w:rsidRPr="001A1444">
              <w:rPr>
                <w:rFonts w:ascii="Arial Armenian" w:hAnsi="Arial Armenian"/>
                <w:highlight w:val="yellow"/>
                <w:lang w:val="en-US" w:eastAsia="en-US" w:bidi="ar-SA"/>
              </w:rPr>
              <w:t>:</w:t>
            </w:r>
          </w:p>
        </w:tc>
        <w:tc>
          <w:tcPr>
            <w:tcW w:w="3794" w:type="dxa"/>
            <w:vMerge w:val="restart"/>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rPr>
                <w:sz w:val="22"/>
                <w:szCs w:val="22"/>
                <w:highlight w:val="yellow"/>
                <w:lang w:val="hy-AM" w:eastAsia="en-US" w:bidi="ar-SA"/>
              </w:rPr>
            </w:pPr>
          </w:p>
          <w:p w:rsidR="000E4356" w:rsidRPr="001A1444" w:rsidRDefault="000E4356" w:rsidP="000E4356">
            <w:pPr>
              <w:tabs>
                <w:tab w:val="left" w:pos="2835"/>
              </w:tabs>
              <w:spacing w:line="256" w:lineRule="auto"/>
              <w:rPr>
                <w:sz w:val="22"/>
                <w:szCs w:val="22"/>
                <w:highlight w:val="yellow"/>
                <w:lang w:val="hy-AM" w:eastAsia="en-US" w:bidi="ar-SA"/>
              </w:rPr>
            </w:pPr>
          </w:p>
          <w:p w:rsidR="000E4356" w:rsidRPr="001A1444" w:rsidRDefault="000E4356" w:rsidP="000E4356">
            <w:pPr>
              <w:tabs>
                <w:tab w:val="left" w:pos="2835"/>
              </w:tabs>
              <w:spacing w:line="256" w:lineRule="auto"/>
              <w:rPr>
                <w:sz w:val="22"/>
                <w:szCs w:val="22"/>
                <w:highlight w:val="yellow"/>
                <w:lang w:val="hy-AM" w:eastAsia="en-US" w:bidi="ar-SA"/>
              </w:rPr>
            </w:pPr>
            <w:r w:rsidRPr="001A1444">
              <w:rPr>
                <w:rFonts w:ascii="Sylfaen" w:hAnsi="Sylfaen" w:cs="Sylfaen"/>
                <w:sz w:val="22"/>
                <w:szCs w:val="22"/>
                <w:highlight w:val="yellow"/>
                <w:lang w:val="hy-AM" w:eastAsia="en-US" w:bidi="ar-SA"/>
              </w:rPr>
              <w:t>Квалификация:</w:t>
            </w:r>
          </w:p>
        </w:tc>
        <w:tc>
          <w:tcPr>
            <w:tcW w:w="3570" w:type="dxa"/>
            <w:gridSpan w:val="2"/>
            <w:tcBorders>
              <w:top w:val="single" w:sz="4" w:space="0" w:color="auto"/>
              <w:left w:val="single" w:sz="4" w:space="0" w:color="auto"/>
              <w:bottom w:val="single" w:sz="4" w:space="0" w:color="auto"/>
              <w:right w:val="single" w:sz="4" w:space="0" w:color="auto"/>
            </w:tcBorders>
            <w:hideMark/>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hy-AM" w:eastAsia="en-US" w:bidi="ar-SA"/>
              </w:rPr>
              <w:t>Профессиональный</w:t>
            </w:r>
            <w:r w:rsidRPr="001A1444">
              <w:rPr>
                <w:sz w:val="22"/>
                <w:szCs w:val="22"/>
                <w:highlight w:val="yellow"/>
                <w:lang w:val="hy-AM" w:eastAsia="en-US" w:bidi="ar-SA"/>
              </w:rPr>
              <w:t xml:space="preserve"> </w:t>
            </w:r>
            <w:r w:rsidRPr="001A1444">
              <w:rPr>
                <w:rFonts w:ascii="Sylfaen" w:hAnsi="Sylfaen" w:cs="Sylfaen"/>
                <w:sz w:val="22"/>
                <w:szCs w:val="22"/>
                <w:highlight w:val="yellow"/>
                <w:lang w:val="hy-AM" w:eastAsia="en-US" w:bidi="ar-SA"/>
              </w:rPr>
              <w:t>опыт:</w:t>
            </w:r>
          </w:p>
        </w:tc>
        <w:tc>
          <w:tcPr>
            <w:tcW w:w="851" w:type="dxa"/>
            <w:shd w:val="clear" w:color="auto" w:fill="auto"/>
          </w:tcPr>
          <w:p w:rsidR="000E4356" w:rsidRPr="001A1444" w:rsidRDefault="000E4356" w:rsidP="000E4356">
            <w:pPr>
              <w:rPr>
                <w:rFonts w:ascii="Calibri" w:eastAsia="Calibri" w:hAnsi="Calibri"/>
                <w:highlight w:val="yellow"/>
                <w:lang w:val="en-US" w:eastAsia="en-US" w:bidi="ar-SA"/>
              </w:rPr>
            </w:pPr>
          </w:p>
        </w:tc>
      </w:tr>
      <w:tr w:rsidR="000E4356" w:rsidRPr="001A1444" w:rsidTr="00900BFD">
        <w:trPr>
          <w:cantSplit/>
          <w:trHeight w:val="548"/>
        </w:trPr>
        <w:tc>
          <w:tcPr>
            <w:tcW w:w="818" w:type="dxa"/>
            <w:vMerge/>
            <w:tcBorders>
              <w:top w:val="single" w:sz="4" w:space="0" w:color="auto"/>
              <w:left w:val="single" w:sz="4" w:space="0" w:color="auto"/>
              <w:bottom w:val="single" w:sz="4" w:space="0" w:color="auto"/>
              <w:right w:val="single" w:sz="4" w:space="0" w:color="auto"/>
            </w:tcBorders>
            <w:vAlign w:val="center"/>
            <w:hideMark/>
          </w:tcPr>
          <w:p w:rsidR="000E4356" w:rsidRPr="001A1444" w:rsidRDefault="000E4356" w:rsidP="000E4356">
            <w:pPr>
              <w:rPr>
                <w:rFonts w:ascii="Arial Armenian" w:hAnsi="Arial Armenian"/>
                <w:highlight w:val="yellow"/>
                <w:lang w:val="en-US" w:eastAsia="en-US" w:bidi="ar-SA"/>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rsidR="000E4356" w:rsidRPr="001A1444" w:rsidRDefault="000E4356" w:rsidP="000E4356">
            <w:pPr>
              <w:rPr>
                <w:sz w:val="22"/>
                <w:szCs w:val="22"/>
                <w:highlight w:val="yellow"/>
                <w:lang w:val="hy-AM" w:eastAsia="en-US" w:bidi="ar-SA"/>
              </w:rPr>
            </w:pPr>
          </w:p>
        </w:tc>
        <w:tc>
          <w:tcPr>
            <w:tcW w:w="2192" w:type="dxa"/>
            <w:tcBorders>
              <w:top w:val="single" w:sz="4" w:space="0" w:color="auto"/>
              <w:left w:val="single" w:sz="4" w:space="0" w:color="auto"/>
              <w:bottom w:val="single" w:sz="4" w:space="0" w:color="auto"/>
              <w:right w:val="single" w:sz="4" w:space="0" w:color="auto"/>
            </w:tcBorders>
            <w:hideMark/>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hy-AM" w:eastAsia="en-US" w:bidi="ar-SA"/>
              </w:rPr>
              <w:t>Мероприятия:</w:t>
            </w:r>
            <w:r w:rsidRPr="001A1444">
              <w:rPr>
                <w:sz w:val="22"/>
                <w:szCs w:val="22"/>
                <w:highlight w:val="yellow"/>
                <w:lang w:val="hy-AM" w:eastAsia="en-US" w:bidi="ar-SA"/>
              </w:rPr>
              <w:t xml:space="preserve"> </w:t>
            </w:r>
            <w:r w:rsidRPr="001A1444">
              <w:rPr>
                <w:rFonts w:ascii="Sylfaen" w:hAnsi="Sylfaen" w:cs="Sylfaen"/>
                <w:sz w:val="22"/>
                <w:szCs w:val="22"/>
                <w:highlight w:val="yellow"/>
                <w:lang w:val="hy-AM" w:eastAsia="en-US" w:bidi="ar-SA"/>
              </w:rPr>
              <w:t>поле:</w:t>
            </w:r>
          </w:p>
        </w:tc>
        <w:tc>
          <w:tcPr>
            <w:tcW w:w="1378" w:type="dxa"/>
            <w:tcBorders>
              <w:top w:val="single" w:sz="4" w:space="0" w:color="auto"/>
              <w:left w:val="single" w:sz="4" w:space="0" w:color="auto"/>
              <w:bottom w:val="single" w:sz="4" w:space="0" w:color="auto"/>
              <w:right w:val="single" w:sz="4" w:space="0" w:color="auto"/>
            </w:tcBorders>
            <w:hideMark/>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hy-AM" w:eastAsia="en-US" w:bidi="ar-SA"/>
              </w:rPr>
              <w:t>Минимум:</w:t>
            </w:r>
            <w:r w:rsidRPr="001A1444">
              <w:rPr>
                <w:sz w:val="22"/>
                <w:szCs w:val="22"/>
                <w:highlight w:val="yellow"/>
                <w:lang w:val="hy-AM" w:eastAsia="en-US" w:bidi="ar-SA"/>
              </w:rPr>
              <w:t xml:space="preserve"> </w:t>
            </w:r>
            <w:r w:rsidRPr="001A1444">
              <w:rPr>
                <w:rFonts w:ascii="Sylfaen" w:hAnsi="Sylfaen" w:cs="Sylfaen"/>
                <w:sz w:val="22"/>
                <w:szCs w:val="22"/>
                <w:highlight w:val="yellow"/>
                <w:lang w:val="hy-AM" w:eastAsia="en-US" w:bidi="ar-SA"/>
              </w:rPr>
              <w:t>профессиональный</w:t>
            </w:r>
            <w:r w:rsidRPr="001A1444">
              <w:rPr>
                <w:sz w:val="22"/>
                <w:szCs w:val="22"/>
                <w:highlight w:val="yellow"/>
                <w:lang w:val="hy-AM" w:eastAsia="en-US" w:bidi="ar-SA"/>
              </w:rPr>
              <w:t xml:space="preserve"> </w:t>
            </w:r>
            <w:r w:rsidRPr="001A1444">
              <w:rPr>
                <w:rFonts w:ascii="Sylfaen" w:hAnsi="Sylfaen" w:cs="Sylfaen"/>
                <w:sz w:val="22"/>
                <w:szCs w:val="22"/>
                <w:highlight w:val="yellow"/>
                <w:lang w:val="hy-AM" w:eastAsia="en-US" w:bidi="ar-SA"/>
              </w:rPr>
              <w:t>опыт:</w:t>
            </w:r>
          </w:p>
        </w:tc>
        <w:tc>
          <w:tcPr>
            <w:tcW w:w="851" w:type="dxa"/>
            <w:shd w:val="clear" w:color="auto" w:fill="auto"/>
          </w:tcPr>
          <w:p w:rsidR="000E4356" w:rsidRPr="001A1444" w:rsidRDefault="000E4356" w:rsidP="000E4356">
            <w:pPr>
              <w:jc w:val="center"/>
              <w:rPr>
                <w:rFonts w:ascii="Calibri" w:eastAsia="Calibri" w:hAnsi="Calibri"/>
                <w:highlight w:val="yellow"/>
                <w:lang w:val="hy-AM" w:eastAsia="en-US" w:bidi="ar-SA"/>
              </w:rPr>
            </w:pPr>
            <w:r w:rsidRPr="001A1444">
              <w:rPr>
                <w:rFonts w:ascii="Sylfaen" w:eastAsia="Calibri" w:hAnsi="Sylfaen" w:cs="Sylfaen"/>
                <w:highlight w:val="yellow"/>
                <w:lang w:val="hy-AM" w:eastAsia="en-US" w:bidi="ar-SA"/>
              </w:rPr>
              <w:t>Общий:</w:t>
            </w:r>
            <w:r w:rsidRPr="001A1444">
              <w:rPr>
                <w:rFonts w:ascii="Calibri" w:eastAsia="Calibri" w:hAnsi="Calibri"/>
                <w:highlight w:val="yellow"/>
                <w:lang w:val="hy-AM" w:eastAsia="en-US" w:bidi="ar-SA"/>
              </w:rPr>
              <w:t xml:space="preserve"> </w:t>
            </w:r>
            <w:r w:rsidRPr="001A1444">
              <w:rPr>
                <w:rFonts w:ascii="Sylfaen" w:eastAsia="Calibri" w:hAnsi="Sylfaen" w:cs="Sylfaen"/>
                <w:highlight w:val="yellow"/>
                <w:lang w:val="hy-AM" w:eastAsia="en-US" w:bidi="ar-SA"/>
              </w:rPr>
              <w:t>люди</w:t>
            </w:r>
          </w:p>
        </w:tc>
      </w:tr>
      <w:tr w:rsidR="000E4356" w:rsidRPr="001A1444" w:rsidTr="00900BFD">
        <w:trPr>
          <w:cantSplit/>
          <w:trHeight w:val="371"/>
        </w:trPr>
        <w:tc>
          <w:tcPr>
            <w:tcW w:w="818" w:type="dxa"/>
            <w:tcBorders>
              <w:top w:val="single" w:sz="4" w:space="0" w:color="auto"/>
              <w:left w:val="single" w:sz="4" w:space="0" w:color="auto"/>
              <w:bottom w:val="single" w:sz="4" w:space="0" w:color="auto"/>
              <w:right w:val="single" w:sz="4" w:space="0" w:color="auto"/>
            </w:tcBorders>
            <w:hideMark/>
          </w:tcPr>
          <w:p w:rsidR="000E4356" w:rsidRPr="001A1444" w:rsidRDefault="000E4356" w:rsidP="000E4356">
            <w:pPr>
              <w:tabs>
                <w:tab w:val="left" w:pos="2835"/>
              </w:tabs>
              <w:spacing w:line="256" w:lineRule="auto"/>
              <w:jc w:val="center"/>
              <w:rPr>
                <w:rFonts w:ascii="Russian Baltica" w:hAnsi="Russian Baltica"/>
                <w:b/>
                <w:highlight w:val="yellow"/>
                <w:lang w:val="en-US" w:eastAsia="en-US" w:bidi="ar-SA"/>
              </w:rPr>
            </w:pPr>
            <w:r w:rsidRPr="001A1444">
              <w:rPr>
                <w:rFonts w:ascii="Russian Baltica" w:hAnsi="Russian Baltica"/>
                <w:b/>
                <w:highlight w:val="yellow"/>
                <w:lang w:val="en-US" w:eastAsia="en-US" w:bidi="ar-SA"/>
              </w:rPr>
              <w:t>1:</w:t>
            </w:r>
          </w:p>
        </w:tc>
        <w:tc>
          <w:tcPr>
            <w:tcW w:w="3794" w:type="dxa"/>
            <w:tcBorders>
              <w:top w:val="single" w:sz="4" w:space="0" w:color="auto"/>
              <w:left w:val="single" w:sz="4" w:space="0" w:color="auto"/>
              <w:bottom w:val="single" w:sz="4" w:space="0" w:color="auto"/>
              <w:right w:val="single" w:sz="4" w:space="0" w:color="auto"/>
            </w:tcBorders>
            <w:hideMark/>
          </w:tcPr>
          <w:p w:rsidR="000E4356" w:rsidRPr="001A1444" w:rsidRDefault="000E4356" w:rsidP="000E4356">
            <w:pPr>
              <w:tabs>
                <w:tab w:val="left" w:pos="2835"/>
              </w:tabs>
              <w:spacing w:line="256" w:lineRule="auto"/>
              <w:jc w:val="center"/>
              <w:rPr>
                <w:rFonts w:ascii="Russian Baltica" w:hAnsi="Russian Baltica"/>
                <w:b/>
                <w:highlight w:val="yellow"/>
                <w:lang w:val="en-US" w:eastAsia="en-US" w:bidi="ar-SA"/>
              </w:rPr>
            </w:pPr>
            <w:r w:rsidRPr="001A1444">
              <w:rPr>
                <w:rFonts w:ascii="Russian Baltica" w:hAnsi="Russian Baltica"/>
                <w:b/>
                <w:highlight w:val="yellow"/>
                <w:lang w:val="en-US" w:eastAsia="en-US" w:bidi="ar-SA"/>
              </w:rPr>
              <w:t>2:</w:t>
            </w:r>
          </w:p>
        </w:tc>
        <w:tc>
          <w:tcPr>
            <w:tcW w:w="2192" w:type="dxa"/>
            <w:tcBorders>
              <w:top w:val="single" w:sz="4" w:space="0" w:color="auto"/>
              <w:left w:val="single" w:sz="4" w:space="0" w:color="auto"/>
              <w:bottom w:val="single" w:sz="4" w:space="0" w:color="auto"/>
              <w:right w:val="single" w:sz="4" w:space="0" w:color="auto"/>
            </w:tcBorders>
            <w:hideMark/>
          </w:tcPr>
          <w:p w:rsidR="000E4356" w:rsidRPr="001A1444" w:rsidRDefault="000E4356" w:rsidP="000E4356">
            <w:pPr>
              <w:tabs>
                <w:tab w:val="left" w:pos="2835"/>
              </w:tabs>
              <w:spacing w:line="256" w:lineRule="auto"/>
              <w:jc w:val="center"/>
              <w:rPr>
                <w:b/>
                <w:highlight w:val="yellow"/>
                <w:lang w:val="hy-AM" w:eastAsia="en-US" w:bidi="ar-SA"/>
              </w:rPr>
            </w:pPr>
            <w:r w:rsidRPr="001A1444">
              <w:rPr>
                <w:rFonts w:ascii="Russian Baltica" w:hAnsi="Russian Baltica"/>
                <w:b/>
                <w:highlight w:val="yellow"/>
                <w:lang w:val="en-US" w:eastAsia="en-US" w:bidi="ar-SA"/>
              </w:rPr>
              <w:t>3:</w:t>
            </w:r>
          </w:p>
        </w:tc>
        <w:tc>
          <w:tcPr>
            <w:tcW w:w="1378" w:type="dxa"/>
            <w:tcBorders>
              <w:top w:val="single" w:sz="4" w:space="0" w:color="auto"/>
              <w:left w:val="single" w:sz="4" w:space="0" w:color="auto"/>
              <w:bottom w:val="single" w:sz="4" w:space="0" w:color="auto"/>
              <w:right w:val="single" w:sz="4" w:space="0" w:color="auto"/>
            </w:tcBorders>
            <w:hideMark/>
          </w:tcPr>
          <w:p w:rsidR="000E4356" w:rsidRPr="001A1444" w:rsidRDefault="000E4356" w:rsidP="000E4356">
            <w:pPr>
              <w:tabs>
                <w:tab w:val="left" w:pos="2835"/>
              </w:tabs>
              <w:spacing w:line="256" w:lineRule="auto"/>
              <w:jc w:val="center"/>
              <w:rPr>
                <w:rFonts w:ascii="Russian Baltica" w:hAnsi="Russian Baltica"/>
                <w:b/>
                <w:highlight w:val="yellow"/>
                <w:lang w:val="en-US" w:eastAsia="en-US" w:bidi="ar-SA"/>
              </w:rPr>
            </w:pPr>
            <w:r w:rsidRPr="001A1444">
              <w:rPr>
                <w:rFonts w:ascii="Russian Baltica" w:hAnsi="Russian Baltica"/>
                <w:b/>
                <w:highlight w:val="yellow"/>
                <w:lang w:val="en-US" w:eastAsia="en-US" w:bidi="ar-SA"/>
              </w:rPr>
              <w:t>4:</w:t>
            </w:r>
          </w:p>
        </w:tc>
        <w:tc>
          <w:tcPr>
            <w:tcW w:w="851" w:type="dxa"/>
            <w:shd w:val="clear" w:color="auto" w:fill="auto"/>
          </w:tcPr>
          <w:p w:rsidR="000E4356" w:rsidRPr="001A1444" w:rsidRDefault="000E4356" w:rsidP="000E4356">
            <w:pPr>
              <w:jc w:val="center"/>
              <w:rPr>
                <w:rFonts w:ascii="Calibri" w:eastAsia="Calibri" w:hAnsi="Calibri"/>
                <w:highlight w:val="yellow"/>
                <w:lang w:val="hy-AM" w:eastAsia="en-US" w:bidi="ar-SA"/>
              </w:rPr>
            </w:pPr>
            <w:r w:rsidRPr="001A1444">
              <w:rPr>
                <w:rFonts w:ascii="Calibri" w:eastAsia="Calibri" w:hAnsi="Calibri"/>
                <w:highlight w:val="yellow"/>
                <w:lang w:val="hy-AM" w:eastAsia="en-US" w:bidi="ar-SA"/>
              </w:rPr>
              <w:t>5:</w:t>
            </w:r>
          </w:p>
        </w:tc>
      </w:tr>
      <w:tr w:rsidR="000E4356" w:rsidRPr="001A1444" w:rsidTr="00900BFD">
        <w:trPr>
          <w:cantSplit/>
        </w:trPr>
        <w:tc>
          <w:tcPr>
            <w:tcW w:w="81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Calibri" w:hAnsi="Calibri"/>
                <w:highlight w:val="yellow"/>
                <w:lang w:val="en-US" w:eastAsia="en-US" w:bidi="ar-SA"/>
              </w:rPr>
            </w:pPr>
            <w:r w:rsidRPr="001A1444">
              <w:rPr>
                <w:rFonts w:ascii="Calibri" w:hAnsi="Calibri"/>
                <w:highlight w:val="yellow"/>
                <w:lang w:val="en-US" w:eastAsia="en-US" w:bidi="ar-SA"/>
              </w:rPr>
              <w:t>1:</w:t>
            </w:r>
          </w:p>
        </w:tc>
        <w:tc>
          <w:tcPr>
            <w:tcW w:w="3794"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sz w:val="22"/>
                <w:szCs w:val="22"/>
                <w:highlight w:val="yellow"/>
                <w:lang w:val="en-US" w:eastAsia="en-US" w:bidi="ar-SA"/>
              </w:rPr>
            </w:pPr>
            <w:r w:rsidRPr="001A1444">
              <w:rPr>
                <w:rFonts w:ascii="Sylfaen" w:hAnsi="Sylfaen"/>
                <w:sz w:val="22"/>
                <w:szCs w:val="22"/>
                <w:highlight w:val="yellow"/>
                <w:lang w:val="en-US" w:eastAsia="en-US" w:bidi="ar-SA"/>
              </w:rPr>
              <w:t>Строительство: Глава:</w:t>
            </w:r>
          </w:p>
        </w:tc>
        <w:tc>
          <w:tcPr>
            <w:tcW w:w="2192"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en-US" w:eastAsia="en-US" w:bidi="ar-SA"/>
              </w:rPr>
              <w:t>гидравлический</w:t>
            </w:r>
            <w:r w:rsidRPr="001A1444">
              <w:rPr>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строительство</w:t>
            </w:r>
          </w:p>
        </w:tc>
        <w:tc>
          <w:tcPr>
            <w:tcW w:w="137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sz w:val="22"/>
                <w:szCs w:val="22"/>
                <w:highlight w:val="yellow"/>
                <w:lang w:val="en-US" w:eastAsia="en-US" w:bidi="ar-SA"/>
              </w:rPr>
              <w:t xml:space="preserve">3 </w:t>
            </w:r>
            <w:r w:rsidRPr="001A1444">
              <w:rPr>
                <w:rFonts w:ascii="Sylfaen" w:hAnsi="Sylfaen" w:cs="Sylfaen"/>
                <w:sz w:val="22"/>
                <w:szCs w:val="22"/>
                <w:highlight w:val="yellow"/>
                <w:lang w:val="en-US" w:eastAsia="en-US" w:bidi="ar-SA"/>
              </w:rPr>
              <w:t>года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1A1444" w:rsidRDefault="000E4356" w:rsidP="000E4356">
            <w:pPr>
              <w:rPr>
                <w:rFonts w:ascii="Calibri" w:eastAsia="Calibri" w:hAnsi="Calibri"/>
                <w:highlight w:val="yellow"/>
                <w:lang w:val="hy-AM" w:eastAsia="en-US" w:bidi="ar-SA"/>
              </w:rPr>
            </w:pPr>
            <w:r w:rsidRPr="001A1444">
              <w:rPr>
                <w:rFonts w:ascii="Calibri" w:eastAsia="Calibri" w:hAnsi="Calibri"/>
                <w:highlight w:val="yellow"/>
                <w:lang w:val="hy-AM" w:eastAsia="en-US" w:bidi="ar-SA"/>
              </w:rPr>
              <w:t>1:</w:t>
            </w:r>
          </w:p>
        </w:tc>
      </w:tr>
      <w:tr w:rsidR="000E4356" w:rsidRPr="001A1444" w:rsidTr="00900BFD">
        <w:trPr>
          <w:cantSplit/>
        </w:trPr>
        <w:tc>
          <w:tcPr>
            <w:tcW w:w="81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Calibri" w:hAnsi="Calibri"/>
                <w:highlight w:val="yellow"/>
                <w:lang w:val="en-US" w:eastAsia="en-US" w:bidi="ar-SA"/>
              </w:rPr>
            </w:pPr>
            <w:r w:rsidRPr="001A1444">
              <w:rPr>
                <w:rFonts w:ascii="Calibri" w:hAnsi="Calibri"/>
                <w:highlight w:val="yellow"/>
                <w:lang w:val="en-US" w:eastAsia="en-US" w:bidi="ar-SA"/>
              </w:rPr>
              <w:t>2:</w:t>
            </w:r>
          </w:p>
        </w:tc>
        <w:tc>
          <w:tcPr>
            <w:tcW w:w="3794"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sz w:val="22"/>
                <w:szCs w:val="22"/>
                <w:highlight w:val="yellow"/>
                <w:lang w:val="en-US" w:eastAsia="en-US" w:bidi="ar-SA"/>
              </w:rPr>
            </w:pPr>
            <w:r w:rsidRPr="001A1444">
              <w:rPr>
                <w:rFonts w:ascii="Sylfaen" w:hAnsi="Sylfaen"/>
                <w:sz w:val="22"/>
                <w:szCs w:val="22"/>
                <w:highlight w:val="yellow"/>
                <w:lang w:val="en-US" w:eastAsia="en-US" w:bidi="ar-SA"/>
              </w:rPr>
              <w:t>Строительство:</w:t>
            </w:r>
            <w:r w:rsidRPr="001A1444">
              <w:rPr>
                <w:rFonts w:ascii="Sylfaen" w:hAnsi="Sylfaen" w:cs="Sylfaen"/>
                <w:sz w:val="22"/>
                <w:szCs w:val="22"/>
                <w:highlight w:val="yellow"/>
                <w:lang w:val="en-US" w:eastAsia="en-US" w:bidi="ar-SA"/>
              </w:rPr>
              <w:t xml:space="preserve"> Инженер:</w:t>
            </w:r>
            <w:r w:rsidRPr="001A1444">
              <w:rPr>
                <w:rFonts w:ascii="Times Armenian" w:hAnsi="Times Armenian"/>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w:t>
            </w:r>
          </w:p>
        </w:tc>
        <w:tc>
          <w:tcPr>
            <w:tcW w:w="2192"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en-US" w:eastAsia="en-US" w:bidi="ar-SA"/>
              </w:rPr>
              <w:t>гидравлический</w:t>
            </w:r>
            <w:r w:rsidRPr="001A1444">
              <w:rPr>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строительство</w:t>
            </w:r>
          </w:p>
        </w:tc>
        <w:tc>
          <w:tcPr>
            <w:tcW w:w="137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sz w:val="22"/>
                <w:szCs w:val="22"/>
                <w:highlight w:val="yellow"/>
                <w:lang w:val="en-US" w:eastAsia="en-US" w:bidi="ar-SA"/>
              </w:rPr>
              <w:t xml:space="preserve">3 </w:t>
            </w:r>
            <w:r w:rsidRPr="001A1444">
              <w:rPr>
                <w:rFonts w:ascii="Sylfaen" w:hAnsi="Sylfaen" w:cs="Sylfaen"/>
                <w:sz w:val="22"/>
                <w:szCs w:val="22"/>
                <w:highlight w:val="yellow"/>
                <w:lang w:val="en-US" w:eastAsia="en-US" w:bidi="ar-SA"/>
              </w:rPr>
              <w:t>года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1A1444" w:rsidRDefault="000E4356" w:rsidP="000E4356">
            <w:pPr>
              <w:rPr>
                <w:rFonts w:ascii="Calibri" w:eastAsia="Calibri" w:hAnsi="Calibri"/>
                <w:highlight w:val="yellow"/>
                <w:lang w:val="hy-AM" w:eastAsia="en-US" w:bidi="ar-SA"/>
              </w:rPr>
            </w:pPr>
            <w:r w:rsidRPr="001A1444">
              <w:rPr>
                <w:rFonts w:ascii="Calibri" w:eastAsia="Calibri" w:hAnsi="Calibri"/>
                <w:highlight w:val="yellow"/>
                <w:lang w:val="hy-AM" w:eastAsia="en-US" w:bidi="ar-SA"/>
              </w:rPr>
              <w:t>1:</w:t>
            </w:r>
          </w:p>
        </w:tc>
      </w:tr>
      <w:tr w:rsidR="000E4356" w:rsidRPr="001A1444" w:rsidTr="00900BFD">
        <w:trPr>
          <w:cantSplit/>
        </w:trPr>
        <w:tc>
          <w:tcPr>
            <w:tcW w:w="81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Calibri" w:hAnsi="Calibri"/>
                <w:highlight w:val="yellow"/>
                <w:lang w:val="en-US" w:eastAsia="en-US" w:bidi="ar-SA"/>
              </w:rPr>
            </w:pPr>
            <w:r w:rsidRPr="001A1444">
              <w:rPr>
                <w:rFonts w:ascii="Calibri" w:hAnsi="Calibri"/>
                <w:highlight w:val="yellow"/>
                <w:lang w:val="en-US" w:eastAsia="en-US" w:bidi="ar-SA"/>
              </w:rPr>
              <w:t>3:</w:t>
            </w:r>
          </w:p>
        </w:tc>
        <w:tc>
          <w:tcPr>
            <w:tcW w:w="3794"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sz w:val="22"/>
                <w:szCs w:val="22"/>
                <w:highlight w:val="yellow"/>
                <w:lang w:eastAsia="en-US" w:bidi="ar-SA"/>
              </w:rPr>
            </w:pPr>
            <w:r w:rsidRPr="001A1444">
              <w:rPr>
                <w:rFonts w:ascii="Sylfaen" w:hAnsi="Sylfaen"/>
                <w:sz w:val="22"/>
                <w:szCs w:val="22"/>
                <w:highlight w:val="yellow"/>
                <w:lang w:eastAsia="en-US" w:bidi="ar-SA"/>
              </w:rPr>
              <w:t>Строительство и установка работает: сварщик</w:t>
            </w:r>
          </w:p>
        </w:tc>
        <w:tc>
          <w:tcPr>
            <w:tcW w:w="2192"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en-US" w:eastAsia="en-US" w:bidi="ar-SA"/>
              </w:rPr>
              <w:t>гидравлический</w:t>
            </w:r>
            <w:r w:rsidRPr="001A1444">
              <w:rPr>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строительство</w:t>
            </w:r>
          </w:p>
        </w:tc>
        <w:tc>
          <w:tcPr>
            <w:tcW w:w="137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sz w:val="22"/>
                <w:szCs w:val="22"/>
                <w:highlight w:val="yellow"/>
                <w:lang w:val="en-US" w:eastAsia="en-US" w:bidi="ar-SA"/>
              </w:rPr>
              <w:t xml:space="preserve">3 </w:t>
            </w:r>
            <w:r w:rsidRPr="001A1444">
              <w:rPr>
                <w:rFonts w:ascii="Sylfaen" w:hAnsi="Sylfaen" w:cs="Sylfaen"/>
                <w:sz w:val="22"/>
                <w:szCs w:val="22"/>
                <w:highlight w:val="yellow"/>
                <w:lang w:val="en-US" w:eastAsia="en-US" w:bidi="ar-SA"/>
              </w:rPr>
              <w:t>года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1A1444" w:rsidRDefault="000E4356" w:rsidP="000E4356">
            <w:pPr>
              <w:rPr>
                <w:rFonts w:ascii="Calibri" w:eastAsia="Calibri" w:hAnsi="Calibri"/>
                <w:highlight w:val="yellow"/>
                <w:lang w:val="hy-AM" w:eastAsia="en-US" w:bidi="ar-SA"/>
              </w:rPr>
            </w:pPr>
            <w:r w:rsidRPr="001A1444">
              <w:rPr>
                <w:rFonts w:ascii="Calibri" w:eastAsia="Calibri" w:hAnsi="Calibri"/>
                <w:highlight w:val="yellow"/>
                <w:lang w:val="hy-AM" w:eastAsia="en-US" w:bidi="ar-SA"/>
              </w:rPr>
              <w:t>1:</w:t>
            </w:r>
          </w:p>
        </w:tc>
      </w:tr>
      <w:tr w:rsidR="000E4356" w:rsidRPr="001A1444" w:rsidTr="00900BFD">
        <w:trPr>
          <w:cantSplit/>
        </w:trPr>
        <w:tc>
          <w:tcPr>
            <w:tcW w:w="81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highlight w:val="yellow"/>
                <w:lang w:val="en-US" w:eastAsia="en-US" w:bidi="ar-SA"/>
              </w:rPr>
            </w:pPr>
            <w:r w:rsidRPr="001A1444">
              <w:rPr>
                <w:rFonts w:ascii="Sylfaen" w:hAnsi="Sylfaen"/>
                <w:highlight w:val="yellow"/>
                <w:lang w:val="en-US" w:eastAsia="en-US" w:bidi="ar-SA"/>
              </w:rPr>
              <w:t>4:</w:t>
            </w:r>
          </w:p>
        </w:tc>
        <w:tc>
          <w:tcPr>
            <w:tcW w:w="3794"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sz w:val="22"/>
                <w:szCs w:val="22"/>
                <w:highlight w:val="yellow"/>
                <w:lang w:val="en-US" w:eastAsia="en-US" w:bidi="ar-SA"/>
              </w:rPr>
            </w:pPr>
            <w:r w:rsidRPr="001A1444">
              <w:rPr>
                <w:rFonts w:ascii="Sylfaen" w:hAnsi="Sylfaen"/>
                <w:highlight w:val="yellow"/>
                <w:lang w:val="en-US" w:eastAsia="en-US" w:bidi="ar-SA"/>
              </w:rPr>
              <w:t>Металл: конструкции сварщик</w:t>
            </w:r>
          </w:p>
        </w:tc>
        <w:tc>
          <w:tcPr>
            <w:tcW w:w="2192"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en-US" w:eastAsia="en-US" w:bidi="ar-SA"/>
              </w:rPr>
              <w:t>гидравлический</w:t>
            </w:r>
            <w:r w:rsidRPr="001A1444">
              <w:rPr>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строительство</w:t>
            </w:r>
          </w:p>
        </w:tc>
        <w:tc>
          <w:tcPr>
            <w:tcW w:w="137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sz w:val="22"/>
                <w:szCs w:val="22"/>
                <w:highlight w:val="yellow"/>
                <w:lang w:val="en-US" w:eastAsia="en-US" w:bidi="ar-SA"/>
              </w:rPr>
              <w:t xml:space="preserve">3 </w:t>
            </w:r>
            <w:r w:rsidRPr="001A1444">
              <w:rPr>
                <w:rFonts w:ascii="Sylfaen" w:hAnsi="Sylfaen" w:cs="Sylfaen"/>
                <w:sz w:val="22"/>
                <w:szCs w:val="22"/>
                <w:highlight w:val="yellow"/>
                <w:lang w:val="en-US" w:eastAsia="en-US" w:bidi="ar-SA"/>
              </w:rPr>
              <w:t>года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1A1444" w:rsidRDefault="000E4356" w:rsidP="000E4356">
            <w:pPr>
              <w:rPr>
                <w:rFonts w:ascii="Calibri" w:eastAsia="Calibri" w:hAnsi="Calibri"/>
                <w:highlight w:val="yellow"/>
                <w:lang w:val="hy-AM" w:eastAsia="en-US" w:bidi="ar-SA"/>
              </w:rPr>
            </w:pPr>
            <w:r w:rsidRPr="001A1444">
              <w:rPr>
                <w:rFonts w:ascii="Calibri" w:eastAsia="Calibri" w:hAnsi="Calibri"/>
                <w:highlight w:val="yellow"/>
                <w:lang w:val="hy-AM" w:eastAsia="en-US" w:bidi="ar-SA"/>
              </w:rPr>
              <w:t>1:</w:t>
            </w:r>
          </w:p>
        </w:tc>
      </w:tr>
      <w:tr w:rsidR="000E4356" w:rsidRPr="001A1444" w:rsidTr="00900BFD">
        <w:trPr>
          <w:cantSplit/>
        </w:trPr>
        <w:tc>
          <w:tcPr>
            <w:tcW w:w="81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Calibri" w:hAnsi="Calibri"/>
                <w:highlight w:val="yellow"/>
                <w:lang w:val="en-US" w:eastAsia="en-US" w:bidi="ar-SA"/>
              </w:rPr>
            </w:pPr>
            <w:r w:rsidRPr="001A1444">
              <w:rPr>
                <w:rFonts w:ascii="Calibri" w:hAnsi="Calibri"/>
                <w:highlight w:val="yellow"/>
                <w:lang w:val="en-US" w:eastAsia="en-US" w:bidi="ar-SA"/>
              </w:rPr>
              <w:t>5:</w:t>
            </w:r>
          </w:p>
        </w:tc>
        <w:tc>
          <w:tcPr>
            <w:tcW w:w="3794"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sz w:val="22"/>
                <w:szCs w:val="22"/>
                <w:highlight w:val="yellow"/>
                <w:lang w:val="en-US" w:eastAsia="en-US" w:bidi="ar-SA"/>
              </w:rPr>
            </w:pPr>
            <w:r w:rsidRPr="001A1444">
              <w:rPr>
                <w:rFonts w:ascii="Sylfaen" w:hAnsi="Sylfaen"/>
                <w:sz w:val="22"/>
                <w:szCs w:val="22"/>
                <w:highlight w:val="yellow"/>
                <w:lang w:val="en-US" w:eastAsia="en-US" w:bidi="ar-SA"/>
              </w:rPr>
              <w:t>полиэтилен Трубы: сварщик</w:t>
            </w:r>
          </w:p>
        </w:tc>
        <w:tc>
          <w:tcPr>
            <w:tcW w:w="2192"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en-US" w:eastAsia="en-US" w:bidi="ar-SA"/>
              </w:rPr>
              <w:t>гидравлический</w:t>
            </w:r>
            <w:r w:rsidRPr="001A1444">
              <w:rPr>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строительство</w:t>
            </w:r>
          </w:p>
        </w:tc>
        <w:tc>
          <w:tcPr>
            <w:tcW w:w="137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sz w:val="22"/>
                <w:szCs w:val="22"/>
                <w:highlight w:val="yellow"/>
                <w:lang w:val="en-US" w:eastAsia="en-US" w:bidi="ar-SA"/>
              </w:rPr>
              <w:t xml:space="preserve">3 </w:t>
            </w:r>
            <w:r w:rsidRPr="001A1444">
              <w:rPr>
                <w:rFonts w:ascii="Sylfaen" w:hAnsi="Sylfaen" w:cs="Sylfaen"/>
                <w:sz w:val="22"/>
                <w:szCs w:val="22"/>
                <w:highlight w:val="yellow"/>
                <w:lang w:val="en-US" w:eastAsia="en-US" w:bidi="ar-SA"/>
              </w:rPr>
              <w:t>года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1A1444" w:rsidRDefault="000E4356" w:rsidP="000E4356">
            <w:pPr>
              <w:rPr>
                <w:rFonts w:ascii="Calibri" w:eastAsia="Calibri" w:hAnsi="Calibri"/>
                <w:highlight w:val="yellow"/>
                <w:lang w:val="hy-AM" w:eastAsia="en-US" w:bidi="ar-SA"/>
              </w:rPr>
            </w:pPr>
            <w:r w:rsidRPr="001A1444">
              <w:rPr>
                <w:rFonts w:ascii="Calibri" w:eastAsia="Calibri" w:hAnsi="Calibri"/>
                <w:highlight w:val="yellow"/>
                <w:lang w:val="hy-AM" w:eastAsia="en-US" w:bidi="ar-SA"/>
              </w:rPr>
              <w:t>1:</w:t>
            </w:r>
          </w:p>
        </w:tc>
      </w:tr>
      <w:tr w:rsidR="000E4356" w:rsidRPr="001A1444" w:rsidTr="00900BFD">
        <w:trPr>
          <w:cantSplit/>
        </w:trPr>
        <w:tc>
          <w:tcPr>
            <w:tcW w:w="81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Calibri" w:hAnsi="Calibri"/>
                <w:highlight w:val="yellow"/>
                <w:lang w:val="en-US" w:eastAsia="en-US" w:bidi="ar-SA"/>
              </w:rPr>
            </w:pPr>
            <w:r w:rsidRPr="001A1444">
              <w:rPr>
                <w:rFonts w:ascii="Calibri" w:hAnsi="Calibri"/>
                <w:highlight w:val="yellow"/>
                <w:lang w:val="en-US" w:eastAsia="en-US" w:bidi="ar-SA"/>
              </w:rPr>
              <w:t>6:</w:t>
            </w:r>
          </w:p>
        </w:tc>
        <w:tc>
          <w:tcPr>
            <w:tcW w:w="3794"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sz w:val="22"/>
                <w:szCs w:val="22"/>
                <w:highlight w:val="yellow"/>
                <w:lang w:val="en-US" w:eastAsia="en-US" w:bidi="ar-SA"/>
              </w:rPr>
            </w:pPr>
            <w:r w:rsidRPr="001A1444">
              <w:rPr>
                <w:rFonts w:ascii="Sylfaen" w:hAnsi="Sylfaen"/>
                <w:sz w:val="22"/>
                <w:szCs w:val="22"/>
                <w:highlight w:val="yellow"/>
                <w:lang w:val="en-US" w:eastAsia="en-US" w:bidi="ar-SA"/>
              </w:rPr>
              <w:t>Художник:</w:t>
            </w:r>
          </w:p>
        </w:tc>
        <w:tc>
          <w:tcPr>
            <w:tcW w:w="2192"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en-US" w:eastAsia="en-US" w:bidi="ar-SA"/>
              </w:rPr>
              <w:t>гидравлический</w:t>
            </w:r>
            <w:r w:rsidRPr="001A1444">
              <w:rPr>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строительство</w:t>
            </w:r>
          </w:p>
        </w:tc>
        <w:tc>
          <w:tcPr>
            <w:tcW w:w="137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sz w:val="22"/>
                <w:szCs w:val="22"/>
                <w:highlight w:val="yellow"/>
                <w:lang w:val="en-US" w:eastAsia="en-US" w:bidi="ar-SA"/>
              </w:rPr>
              <w:t xml:space="preserve">3 </w:t>
            </w:r>
            <w:r w:rsidRPr="001A1444">
              <w:rPr>
                <w:rFonts w:ascii="Sylfaen" w:hAnsi="Sylfaen" w:cs="Sylfaen"/>
                <w:sz w:val="22"/>
                <w:szCs w:val="22"/>
                <w:highlight w:val="yellow"/>
                <w:lang w:val="en-US" w:eastAsia="en-US" w:bidi="ar-SA"/>
              </w:rPr>
              <w:t>года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1A1444" w:rsidRDefault="000E4356" w:rsidP="000E4356">
            <w:pPr>
              <w:rPr>
                <w:rFonts w:ascii="Calibri" w:eastAsia="Calibri" w:hAnsi="Calibri"/>
                <w:highlight w:val="yellow"/>
                <w:lang w:val="hy-AM" w:eastAsia="en-US" w:bidi="ar-SA"/>
              </w:rPr>
            </w:pPr>
            <w:r w:rsidRPr="001A1444">
              <w:rPr>
                <w:rFonts w:ascii="Calibri" w:eastAsia="Calibri" w:hAnsi="Calibri"/>
                <w:highlight w:val="yellow"/>
                <w:lang w:val="hy-AM" w:eastAsia="en-US" w:bidi="ar-SA"/>
              </w:rPr>
              <w:t>1:</w:t>
            </w:r>
          </w:p>
        </w:tc>
      </w:tr>
      <w:tr w:rsidR="000E4356" w:rsidRPr="001A1444" w:rsidTr="00900BFD">
        <w:trPr>
          <w:cantSplit/>
        </w:trPr>
        <w:tc>
          <w:tcPr>
            <w:tcW w:w="81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Calibri" w:hAnsi="Calibri"/>
                <w:highlight w:val="yellow"/>
                <w:lang w:val="en-US" w:eastAsia="en-US" w:bidi="ar-SA"/>
              </w:rPr>
            </w:pPr>
            <w:r w:rsidRPr="001A1444">
              <w:rPr>
                <w:rFonts w:ascii="Calibri" w:hAnsi="Calibri"/>
                <w:highlight w:val="yellow"/>
                <w:lang w:val="en-US" w:eastAsia="en-US" w:bidi="ar-SA"/>
              </w:rPr>
              <w:t>7:</w:t>
            </w:r>
          </w:p>
        </w:tc>
        <w:tc>
          <w:tcPr>
            <w:tcW w:w="3794"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rFonts w:ascii="Sylfaen" w:hAnsi="Sylfaen"/>
                <w:sz w:val="22"/>
                <w:szCs w:val="22"/>
                <w:highlight w:val="yellow"/>
                <w:lang w:val="en-US" w:eastAsia="en-US" w:bidi="ar-SA"/>
              </w:rPr>
            </w:pPr>
            <w:r w:rsidRPr="001A1444">
              <w:rPr>
                <w:rFonts w:ascii="Sylfaen" w:hAnsi="Sylfaen"/>
                <w:sz w:val="22"/>
                <w:szCs w:val="22"/>
                <w:highlight w:val="yellow"/>
                <w:lang w:val="en-US" w:eastAsia="en-US" w:bidi="ar-SA"/>
              </w:rPr>
              <w:t>Сюрвейер:</w:t>
            </w:r>
          </w:p>
        </w:tc>
        <w:tc>
          <w:tcPr>
            <w:tcW w:w="2192"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rFonts w:ascii="Sylfaen" w:hAnsi="Sylfaen" w:cs="Sylfaen"/>
                <w:sz w:val="22"/>
                <w:szCs w:val="22"/>
                <w:highlight w:val="yellow"/>
                <w:lang w:val="en-US" w:eastAsia="en-US" w:bidi="ar-SA"/>
              </w:rPr>
              <w:t>гидравлический</w:t>
            </w:r>
            <w:r w:rsidRPr="001A1444">
              <w:rPr>
                <w:sz w:val="22"/>
                <w:szCs w:val="22"/>
                <w:highlight w:val="yellow"/>
                <w:lang w:val="en-US" w:eastAsia="en-US" w:bidi="ar-SA"/>
              </w:rPr>
              <w:t xml:space="preserve"> </w:t>
            </w:r>
            <w:r w:rsidRPr="001A1444">
              <w:rPr>
                <w:rFonts w:ascii="Sylfaen" w:hAnsi="Sylfaen" w:cs="Sylfaen"/>
                <w:sz w:val="22"/>
                <w:szCs w:val="22"/>
                <w:highlight w:val="yellow"/>
                <w:lang w:val="en-US" w:eastAsia="en-US" w:bidi="ar-SA"/>
              </w:rPr>
              <w:t>строительство</w:t>
            </w:r>
          </w:p>
        </w:tc>
        <w:tc>
          <w:tcPr>
            <w:tcW w:w="1378" w:type="dxa"/>
            <w:tcBorders>
              <w:top w:val="single" w:sz="4" w:space="0" w:color="auto"/>
              <w:left w:val="single" w:sz="4" w:space="0" w:color="auto"/>
              <w:bottom w:val="single" w:sz="4" w:space="0" w:color="auto"/>
              <w:right w:val="single" w:sz="4" w:space="0" w:color="auto"/>
            </w:tcBorders>
          </w:tcPr>
          <w:p w:rsidR="000E4356" w:rsidRPr="001A1444" w:rsidRDefault="000E4356" w:rsidP="000E4356">
            <w:pPr>
              <w:tabs>
                <w:tab w:val="left" w:pos="2835"/>
              </w:tabs>
              <w:spacing w:line="256" w:lineRule="auto"/>
              <w:jc w:val="center"/>
              <w:rPr>
                <w:sz w:val="22"/>
                <w:szCs w:val="22"/>
                <w:highlight w:val="yellow"/>
                <w:lang w:val="hy-AM" w:eastAsia="en-US" w:bidi="ar-SA"/>
              </w:rPr>
            </w:pPr>
            <w:r w:rsidRPr="001A1444">
              <w:rPr>
                <w:sz w:val="22"/>
                <w:szCs w:val="22"/>
                <w:highlight w:val="yellow"/>
                <w:lang w:val="en-US" w:eastAsia="en-US" w:bidi="ar-SA"/>
              </w:rPr>
              <w:t xml:space="preserve">3 </w:t>
            </w:r>
            <w:r w:rsidRPr="001A1444">
              <w:rPr>
                <w:rFonts w:ascii="Sylfaen" w:hAnsi="Sylfaen" w:cs="Sylfaen"/>
                <w:sz w:val="22"/>
                <w:szCs w:val="22"/>
                <w:highlight w:val="yellow"/>
                <w:lang w:val="en-US" w:eastAsia="en-US" w:bidi="ar-SA"/>
              </w:rPr>
              <w:t>года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1A1444" w:rsidRDefault="000E4356" w:rsidP="000E4356">
            <w:pPr>
              <w:rPr>
                <w:rFonts w:ascii="Calibri" w:eastAsia="Calibri" w:hAnsi="Calibri"/>
                <w:highlight w:val="yellow"/>
                <w:lang w:val="hy-AM" w:eastAsia="en-US" w:bidi="ar-SA"/>
              </w:rPr>
            </w:pPr>
            <w:r w:rsidRPr="001A1444">
              <w:rPr>
                <w:rFonts w:ascii="Calibri" w:eastAsia="Calibri" w:hAnsi="Calibri"/>
                <w:highlight w:val="yellow"/>
                <w:lang w:val="hy-AM" w:eastAsia="en-US" w:bidi="ar-SA"/>
              </w:rPr>
              <w:t>1:</w:t>
            </w:r>
          </w:p>
        </w:tc>
      </w:tr>
    </w:tbl>
    <w:p w:rsidR="000E4356" w:rsidRPr="001A1444" w:rsidRDefault="000E4356" w:rsidP="000E4356">
      <w:pPr>
        <w:ind w:firstLine="567"/>
        <w:jc w:val="both"/>
        <w:rPr>
          <w:rFonts w:ascii="GHEA Grapalat" w:hAnsi="GHEA Grapalat" w:cs="Sylfaen"/>
          <w:sz w:val="20"/>
          <w:highlight w:val="yellow"/>
          <w:lang w:val="en-US" w:eastAsia="en-US" w:bidi="ar-SA"/>
        </w:rPr>
      </w:pPr>
    </w:p>
    <w:p w:rsidR="000E4356" w:rsidRPr="001A1444" w:rsidRDefault="000E4356" w:rsidP="000E4356">
      <w:pPr>
        <w:ind w:firstLine="567"/>
        <w:jc w:val="both"/>
        <w:rPr>
          <w:rFonts w:ascii="GHEA Grapalat" w:hAnsi="GHEA Grapalat" w:cs="Sylfaen"/>
          <w:sz w:val="20"/>
          <w:highlight w:val="yellow"/>
          <w:lang w:val="en-US" w:eastAsia="en-US" w:bidi="ar-SA"/>
        </w:rPr>
      </w:pPr>
    </w:p>
    <w:p w:rsidR="000E4356" w:rsidRPr="001A1444" w:rsidRDefault="000E4356" w:rsidP="000E4356">
      <w:pPr>
        <w:jc w:val="both"/>
        <w:rPr>
          <w:rFonts w:ascii="GHEA Grapalat" w:hAnsi="GHEA Grapalat" w:cs="Sylfaen"/>
          <w:sz w:val="20"/>
          <w:highlight w:val="yellow"/>
          <w:lang w:val="en-US" w:eastAsia="en-US" w:bidi="ar-SA"/>
        </w:rPr>
      </w:pPr>
    </w:p>
    <w:p w:rsidR="000E4356" w:rsidRPr="001A1444" w:rsidRDefault="000E4356" w:rsidP="000E4356">
      <w:pPr>
        <w:ind w:firstLine="567"/>
        <w:jc w:val="both"/>
        <w:rPr>
          <w:rFonts w:ascii="GHEA Grapalat" w:hAnsi="GHEA Grapalat" w:cs="Sylfaen"/>
          <w:sz w:val="10"/>
          <w:highlight w:val="yellow"/>
          <w:lang w:val="hy-AM" w:eastAsia="en-US" w:bidi="ar-SA"/>
        </w:rPr>
      </w:pPr>
    </w:p>
    <w:p w:rsidR="000E4356" w:rsidRPr="001A1444" w:rsidRDefault="000E4356" w:rsidP="000E4356">
      <w:pPr>
        <w:ind w:firstLine="567"/>
        <w:jc w:val="both"/>
        <w:rPr>
          <w:rFonts w:ascii="MS Mincho" w:eastAsia="MS Mincho" w:hAnsi="MS Mincho" w:cs="MS Mincho"/>
          <w:sz w:val="20"/>
          <w:highlight w:val="yellow"/>
          <w:lang w:val="hy-AM" w:eastAsia="en-US" w:bidi="ar-SA"/>
        </w:rPr>
      </w:pPr>
      <w:r w:rsidRPr="001A1444">
        <w:rPr>
          <w:rFonts w:ascii="GHEA Grapalat" w:hAnsi="GHEA Grapalat" w:cs="Sylfaen"/>
          <w:sz w:val="20"/>
          <w:highlight w:val="yellow"/>
          <w:lang w:val="hy-AM" w:eastAsia="en-US" w:bidi="ar-SA"/>
        </w:rPr>
        <w:t>Это минимальные требования к техническим средствам, необходимым для выполнения запланированных работ.</w:t>
      </w:r>
    </w:p>
    <w:p w:rsidR="000E4356" w:rsidRPr="001A1444" w:rsidRDefault="000E4356" w:rsidP="000E4356">
      <w:pPr>
        <w:ind w:firstLine="567"/>
        <w:jc w:val="both"/>
        <w:rPr>
          <w:rFonts w:ascii="Cambria Math" w:hAnsi="Cambria Math" w:cs="Sylfaen"/>
          <w:sz w:val="20"/>
          <w:highlight w:val="yellow"/>
          <w:lang w:val="hy-AM" w:eastAsia="en-US" w:bidi="ar-SA"/>
        </w:rPr>
      </w:pPr>
    </w:p>
    <w:p w:rsidR="000E4356" w:rsidRPr="001A1444" w:rsidRDefault="000E4356" w:rsidP="000E4356">
      <w:pPr>
        <w:ind w:firstLine="567"/>
        <w:jc w:val="both"/>
        <w:rPr>
          <w:rFonts w:ascii="Cambria Math" w:hAnsi="Cambria Math" w:cs="Sylfaen"/>
          <w:sz w:val="20"/>
          <w:highlight w:val="yellow"/>
          <w:lang w:val="hy-AM" w:eastAsia="en-US" w:bidi="ar-SA"/>
        </w:rPr>
      </w:pPr>
    </w:p>
    <w:tbl>
      <w:tblPr>
        <w:tblW w:w="8086"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4"/>
        <w:gridCol w:w="18"/>
        <w:gridCol w:w="3113"/>
        <w:gridCol w:w="10"/>
        <w:gridCol w:w="2554"/>
        <w:gridCol w:w="1207"/>
      </w:tblGrid>
      <w:tr w:rsidR="000E4356" w:rsidRPr="001A1444" w:rsidTr="00900BFD">
        <w:trPr>
          <w:trHeight w:val="68"/>
          <w:jc w:val="center"/>
        </w:trPr>
        <w:tc>
          <w:tcPr>
            <w:tcW w:w="1184" w:type="dxa"/>
            <w:shd w:val="clear" w:color="auto" w:fill="auto"/>
            <w:vAlign w:val="center"/>
          </w:tcPr>
          <w:p w:rsidR="000E4356" w:rsidRPr="001A1444" w:rsidRDefault="000E4356" w:rsidP="000E4356">
            <w:pPr>
              <w:jc w:val="center"/>
              <w:rPr>
                <w:rFonts w:ascii="GHEA Grapalat" w:hAnsi="GHEA Grapalat" w:cs="Sylfaen"/>
                <w:b/>
                <w:sz w:val="20"/>
                <w:szCs w:val="20"/>
                <w:highlight w:val="yellow"/>
                <w:lang w:val="en-US" w:eastAsia="en-US" w:bidi="ar-SA"/>
              </w:rPr>
            </w:pPr>
            <w:r w:rsidRPr="001A1444">
              <w:rPr>
                <w:rFonts w:ascii="GHEA Grapalat" w:hAnsi="GHEA Grapalat" w:cs="Sylfaen"/>
                <w:b/>
                <w:sz w:val="20"/>
                <w:szCs w:val="20"/>
                <w:highlight w:val="yellow"/>
                <w:lang w:val="en-US" w:eastAsia="en-US" w:bidi="ar-SA"/>
              </w:rPr>
              <w:t>Н:</w:t>
            </w:r>
          </w:p>
          <w:p w:rsidR="000E4356" w:rsidRPr="001A1444" w:rsidRDefault="000E4356" w:rsidP="000E4356">
            <w:pPr>
              <w:jc w:val="center"/>
              <w:rPr>
                <w:rFonts w:ascii="GHEA Grapalat" w:hAnsi="GHEA Grapalat" w:cs="Sylfaen"/>
                <w:b/>
                <w:sz w:val="20"/>
                <w:szCs w:val="20"/>
                <w:highlight w:val="yellow"/>
                <w:lang w:val="hy-AM" w:eastAsia="en-US" w:bidi="ar-SA"/>
              </w:rPr>
            </w:pPr>
          </w:p>
        </w:tc>
        <w:tc>
          <w:tcPr>
            <w:tcW w:w="3141" w:type="dxa"/>
            <w:gridSpan w:val="3"/>
            <w:shd w:val="clear" w:color="auto" w:fill="auto"/>
            <w:vAlign w:val="center"/>
          </w:tcPr>
          <w:p w:rsidR="000E4356" w:rsidRPr="001A1444" w:rsidRDefault="000E4356" w:rsidP="000E4356">
            <w:pPr>
              <w:jc w:val="center"/>
              <w:rPr>
                <w:rFonts w:ascii="GHEA Grapalat" w:hAnsi="GHEA Grapalat" w:cs="Sylfaen"/>
                <w:b/>
                <w:sz w:val="20"/>
                <w:szCs w:val="20"/>
                <w:highlight w:val="yellow"/>
                <w:lang w:val="hy-AM" w:eastAsia="en-US" w:bidi="ar-SA"/>
              </w:rPr>
            </w:pPr>
            <w:r w:rsidRPr="001A1444">
              <w:rPr>
                <w:rFonts w:ascii="GHEA Grapalat" w:hAnsi="GHEA Grapalat" w:cs="Sylfaen"/>
                <w:b/>
                <w:sz w:val="20"/>
                <w:szCs w:val="20"/>
                <w:highlight w:val="yellow"/>
                <w:lang w:val="hy-AM" w:eastAsia="en-US" w:bidi="ar-SA"/>
              </w:rPr>
              <w:t>Технические меры:</w:t>
            </w:r>
          </w:p>
          <w:p w:rsidR="000E4356" w:rsidRPr="001A1444" w:rsidRDefault="000E4356" w:rsidP="000E4356">
            <w:pPr>
              <w:jc w:val="center"/>
              <w:rPr>
                <w:rFonts w:ascii="GHEA Grapalat" w:hAnsi="GHEA Grapalat" w:cs="Sylfaen"/>
                <w:b/>
                <w:sz w:val="20"/>
                <w:szCs w:val="20"/>
                <w:highlight w:val="yellow"/>
                <w:lang w:val="hy-AM" w:eastAsia="en-US" w:bidi="ar-SA"/>
              </w:rPr>
            </w:pPr>
            <w:r w:rsidRPr="001A1444">
              <w:rPr>
                <w:rFonts w:ascii="GHEA Grapalat" w:hAnsi="GHEA Grapalat" w:cs="Sylfaen"/>
                <w:b/>
                <w:sz w:val="20"/>
                <w:szCs w:val="20"/>
                <w:highlight w:val="yellow"/>
                <w:lang w:val="hy-AM" w:eastAsia="en-US" w:bidi="ar-SA"/>
              </w:rPr>
              <w:t>название</w:t>
            </w:r>
          </w:p>
        </w:tc>
        <w:tc>
          <w:tcPr>
            <w:tcW w:w="2554" w:type="dxa"/>
            <w:shd w:val="clear" w:color="auto" w:fill="auto"/>
            <w:vAlign w:val="center"/>
          </w:tcPr>
          <w:p w:rsidR="000E4356" w:rsidRPr="001A1444" w:rsidRDefault="000E4356" w:rsidP="000E4356">
            <w:pPr>
              <w:jc w:val="center"/>
              <w:rPr>
                <w:rFonts w:ascii="GHEA Grapalat" w:hAnsi="GHEA Grapalat" w:cs="Sylfaen"/>
                <w:b/>
                <w:sz w:val="20"/>
                <w:szCs w:val="20"/>
                <w:highlight w:val="yellow"/>
                <w:lang w:val="hy-AM" w:eastAsia="en-US" w:bidi="ar-SA"/>
              </w:rPr>
            </w:pPr>
            <w:r w:rsidRPr="001A1444">
              <w:rPr>
                <w:rFonts w:ascii="GHEA Grapalat" w:hAnsi="GHEA Grapalat" w:cs="Sylfaen"/>
                <w:b/>
                <w:sz w:val="20"/>
                <w:szCs w:val="20"/>
                <w:highlight w:val="yellow"/>
                <w:lang w:val="hy-AM" w:eastAsia="en-US" w:bidi="ar-SA"/>
              </w:rPr>
              <w:t>Тип/марка:</w:t>
            </w:r>
          </w:p>
        </w:tc>
        <w:tc>
          <w:tcPr>
            <w:tcW w:w="1207" w:type="dxa"/>
            <w:shd w:val="clear" w:color="auto" w:fill="auto"/>
            <w:vAlign w:val="center"/>
          </w:tcPr>
          <w:p w:rsidR="000E4356" w:rsidRPr="001A1444" w:rsidRDefault="000E4356" w:rsidP="000E4356">
            <w:pPr>
              <w:jc w:val="center"/>
              <w:rPr>
                <w:rFonts w:ascii="GHEA Grapalat" w:hAnsi="GHEA Grapalat" w:cs="Sylfaen"/>
                <w:b/>
                <w:sz w:val="20"/>
                <w:szCs w:val="20"/>
                <w:highlight w:val="yellow"/>
                <w:lang w:val="hy-AM" w:eastAsia="en-US" w:bidi="ar-SA"/>
              </w:rPr>
            </w:pPr>
            <w:r w:rsidRPr="001A1444">
              <w:rPr>
                <w:rFonts w:ascii="GHEA Grapalat" w:hAnsi="GHEA Grapalat" w:cs="Sylfaen"/>
                <w:b/>
                <w:sz w:val="20"/>
                <w:szCs w:val="20"/>
                <w:highlight w:val="yellow"/>
                <w:lang w:val="hy-AM" w:eastAsia="en-US" w:bidi="ar-SA"/>
              </w:rPr>
              <w:t>Необходимое количество / шт. /</w:t>
            </w:r>
          </w:p>
        </w:tc>
      </w:tr>
      <w:tr w:rsidR="000E4356" w:rsidRPr="001A1444" w:rsidTr="00900BFD">
        <w:trPr>
          <w:trHeight w:val="221"/>
          <w:jc w:val="center"/>
        </w:trPr>
        <w:tc>
          <w:tcPr>
            <w:tcW w:w="1184" w:type="dxa"/>
            <w:shd w:val="clear" w:color="auto" w:fill="auto"/>
          </w:tcPr>
          <w:p w:rsidR="000E4356" w:rsidRPr="001A1444" w:rsidRDefault="000E4356" w:rsidP="000E4356">
            <w:pPr>
              <w:jc w:val="center"/>
              <w:rPr>
                <w:rFonts w:ascii="GHEA Grapalat" w:hAnsi="GHEA Grapalat"/>
                <w:b/>
                <w:sz w:val="20"/>
                <w:szCs w:val="22"/>
                <w:highlight w:val="yellow"/>
                <w:lang w:val="en-US" w:eastAsia="en-US" w:bidi="ar-SA"/>
              </w:rPr>
            </w:pPr>
          </w:p>
          <w:p w:rsidR="000E4356" w:rsidRPr="001A1444" w:rsidRDefault="000E4356" w:rsidP="000E4356">
            <w:pPr>
              <w:jc w:val="center"/>
              <w:rPr>
                <w:rFonts w:ascii="GHEA Grapalat" w:hAnsi="GHEA Grapalat"/>
                <w:b/>
                <w:sz w:val="20"/>
                <w:szCs w:val="22"/>
                <w:highlight w:val="yellow"/>
                <w:lang w:val="en-US" w:eastAsia="en-US" w:bidi="ar-SA"/>
              </w:rPr>
            </w:pPr>
            <w:r w:rsidRPr="001A1444">
              <w:rPr>
                <w:rFonts w:ascii="GHEA Grapalat" w:hAnsi="GHEA Grapalat"/>
                <w:b/>
                <w:sz w:val="20"/>
                <w:szCs w:val="22"/>
                <w:highlight w:val="yellow"/>
                <w:lang w:val="en-US" w:eastAsia="en-US" w:bidi="ar-SA"/>
              </w:rPr>
              <w:t>1:</w:t>
            </w:r>
          </w:p>
          <w:p w:rsidR="000E4356" w:rsidRPr="001A1444" w:rsidRDefault="000E4356" w:rsidP="000E4356">
            <w:pPr>
              <w:jc w:val="center"/>
              <w:rPr>
                <w:rFonts w:ascii="GHEA Grapalat" w:hAnsi="GHEA Grapalat"/>
                <w:b/>
                <w:sz w:val="20"/>
                <w:szCs w:val="22"/>
                <w:highlight w:val="yellow"/>
                <w:lang w:val="en-US" w:eastAsia="en-US" w:bidi="ar-SA"/>
              </w:rPr>
            </w:pPr>
          </w:p>
        </w:tc>
        <w:tc>
          <w:tcPr>
            <w:tcW w:w="3131" w:type="dxa"/>
            <w:gridSpan w:val="2"/>
            <w:shd w:val="clear" w:color="auto" w:fill="auto"/>
          </w:tcPr>
          <w:p w:rsidR="000E4356" w:rsidRPr="001A1444" w:rsidRDefault="000E4356" w:rsidP="000E4356">
            <w:pPr>
              <w:jc w:val="center"/>
              <w:rPr>
                <w:rFonts w:ascii="GHEA Grapalat" w:hAnsi="GHEA Grapalat"/>
                <w:sz w:val="20"/>
                <w:szCs w:val="22"/>
                <w:highlight w:val="yellow"/>
                <w:lang w:eastAsia="en-US" w:bidi="ar-SA"/>
              </w:rPr>
            </w:pPr>
            <w:r w:rsidRPr="001A1444">
              <w:rPr>
                <w:rFonts w:ascii="GHEA Grapalat" w:hAnsi="GHEA Grapalat"/>
                <w:sz w:val="20"/>
                <w:szCs w:val="22"/>
                <w:highlight w:val="yellow"/>
                <w:lang w:eastAsia="en-US" w:bidi="ar-SA"/>
              </w:rPr>
              <w:t>Экскаватор :</w:t>
            </w:r>
          </w:p>
          <w:p w:rsidR="000E4356" w:rsidRPr="001A1444" w:rsidRDefault="000E4356" w:rsidP="000E4356">
            <w:pPr>
              <w:jc w:val="center"/>
              <w:rPr>
                <w:oMath/>
                <w:rFonts w:ascii="Cambria Math" w:hAnsi="Cambria Math"/>
                <w:sz w:val="20"/>
                <w:szCs w:val="20"/>
                <w:highlight w:val="yellow"/>
                <w:lang w:val="pt-BR" w:eastAsia="en-US" w:bidi="ar-SA"/>
              </w:rPr>
            </w:pPr>
            <w:r w:rsidRPr="001A1444">
              <w:rPr>
                <w:rFonts w:ascii="GHEA Grapalat" w:hAnsi="GHEA Grapalat"/>
                <w:sz w:val="20"/>
                <w:szCs w:val="22"/>
                <w:highlight w:val="yellow"/>
                <w:lang w:eastAsia="en-US" w:bidi="ar-SA"/>
              </w:rPr>
              <w:t>задом наперед</w:t>
            </w:r>
            <w:r w:rsidRPr="001A1444">
              <w:rPr>
                <w:rFonts w:ascii="GHEA Grapalat" w:hAnsi="GHEA Grapalat"/>
                <w:b/>
                <w:sz w:val="20"/>
                <w:szCs w:val="22"/>
                <w:highlight w:val="yellow"/>
                <w:lang w:eastAsia="en-US" w:bidi="ar-SA"/>
              </w:rPr>
              <w:t xml:space="preserve"> </w:t>
            </w:r>
            <w:r w:rsidRPr="001A1444">
              <w:rPr>
                <w:rFonts w:ascii="GHEA Grapalat" w:hAnsi="GHEA Grapalat"/>
                <w:sz w:val="20"/>
                <w:szCs w:val="20"/>
                <w:highlight w:val="yellow"/>
                <w:lang w:val="pt-BR" w:eastAsia="en-US" w:bidi="ar-SA"/>
              </w:rPr>
              <w:t>В:</w:t>
            </w:r>
            <m:oMath>
              <m:r>
                <w:rPr>
                  <w:rFonts w:ascii="Cambria Math" w:hAnsi="Cambria Math"/>
                  <w:sz w:val="20"/>
                  <w:szCs w:val="20"/>
                  <w:highlight w:val="yellow"/>
                  <w:lang w:val="pt-BR" w:eastAsia="en-US" w:bidi="ar-SA"/>
                </w:rPr>
                <m:t>=0.5÷</m:t>
              </m:r>
            </m:oMath>
          </w:p>
          <w:p w:rsidR="000E4356" w:rsidRPr="001A1444" w:rsidRDefault="000E4356" w:rsidP="000E4356">
            <w:pPr>
              <w:jc w:val="center"/>
              <w:rPr>
                <w:rFonts w:ascii="GHEA Grapalat" w:hAnsi="GHEA Grapalat"/>
                <w:b/>
                <w:sz w:val="20"/>
                <w:szCs w:val="22"/>
                <w:highlight w:val="yellow"/>
                <w:lang w:eastAsia="en-US" w:bidi="ar-SA"/>
              </w:rPr>
            </w:pPr>
            <m:oMath>
              <m:r>
                <w:rPr>
                  <w:rFonts w:ascii="Cambria Math" w:hAnsi="Cambria Math"/>
                  <w:sz w:val="20"/>
                  <w:szCs w:val="20"/>
                  <w:highlight w:val="yellow"/>
                  <w:lang w:val="pt-BR" w:eastAsia="en-US" w:bidi="ar-SA"/>
                </w:rPr>
                <m:t>0.75</m:t>
              </m:r>
              <m:r>
                <w:rPr>
                  <w:rFonts w:ascii="Sylfaen" w:hAnsi="Sylfaen" w:cs="Sylfaen"/>
                  <w:sz w:val="20"/>
                  <w:szCs w:val="20"/>
                  <w:highlight w:val="yellow"/>
                  <w:lang w:val="pt-BR" w:eastAsia="en-US" w:bidi="ar-SA"/>
                </w:rPr>
                <m:t>մ</m:t>
              </m:r>
            </m:oMath>
            <w:r w:rsidRPr="001A1444">
              <w:rPr>
                <w:rFonts w:ascii="GHEA Grapalat" w:hAnsi="GHEA Grapalat"/>
                <w:sz w:val="20"/>
                <w:szCs w:val="20"/>
                <w:highlight w:val="yellow"/>
                <w:vertAlign w:val="superscript"/>
                <w:lang w:val="pt-BR" w:eastAsia="en-US" w:bidi="ar-SA"/>
              </w:rPr>
              <w:t xml:space="preserve">3 </w:t>
            </w:r>
            <w:r w:rsidRPr="001A1444">
              <w:rPr>
                <w:rFonts w:ascii="GHEA Grapalat" w:hAnsi="GHEA Grapalat"/>
                <w:sz w:val="20"/>
                <w:szCs w:val="20"/>
                <w:highlight w:val="yellow"/>
                <w:lang w:val="pt-BR" w:eastAsia="en-US" w:bidi="ar-SA"/>
              </w:rPr>
              <w:t>(с гидромолотом)</w:t>
            </w:r>
          </w:p>
        </w:tc>
        <w:tc>
          <w:tcPr>
            <w:tcW w:w="2564" w:type="dxa"/>
            <w:gridSpan w:val="2"/>
            <w:shd w:val="clear" w:color="auto" w:fill="auto"/>
          </w:tcPr>
          <w:p w:rsidR="000E4356" w:rsidRPr="001A1444" w:rsidRDefault="000E4356" w:rsidP="000E4356">
            <w:pPr>
              <w:jc w:val="center"/>
              <w:rPr>
                <w:rFonts w:ascii="Times Armenian" w:hAnsi="Times Armenian"/>
                <w:sz w:val="22"/>
                <w:szCs w:val="22"/>
                <w:highlight w:val="yellow"/>
                <w:lang w:eastAsia="en-US" w:bidi="ar-SA"/>
              </w:rPr>
            </w:pPr>
          </w:p>
        </w:tc>
        <w:tc>
          <w:tcPr>
            <w:tcW w:w="1207" w:type="dxa"/>
            <w:shd w:val="clear" w:color="auto" w:fill="auto"/>
            <w:vAlign w:val="center"/>
          </w:tcPr>
          <w:p w:rsidR="000E4356" w:rsidRPr="001A1444" w:rsidRDefault="000E4356" w:rsidP="000E4356">
            <w:pPr>
              <w:jc w:val="center"/>
              <w:rPr>
                <w:rFonts w:ascii="Times Armenian" w:hAnsi="Times Armenian"/>
                <w:sz w:val="22"/>
                <w:szCs w:val="22"/>
                <w:highlight w:val="yellow"/>
                <w:lang w:val="en-US" w:eastAsia="en-US" w:bidi="ar-SA"/>
              </w:rPr>
            </w:pPr>
            <w:r w:rsidRPr="001A1444">
              <w:rPr>
                <w:rFonts w:ascii="Times Armenian" w:hAnsi="Times Armenian"/>
                <w:sz w:val="22"/>
                <w:szCs w:val="22"/>
                <w:highlight w:val="yellow"/>
                <w:lang w:val="en-US" w:eastAsia="en-US" w:bidi="ar-SA"/>
              </w:rPr>
              <w:t>2:</w:t>
            </w:r>
          </w:p>
        </w:tc>
      </w:tr>
      <w:tr w:rsidR="000E4356" w:rsidRPr="001A1444" w:rsidTr="00900BFD">
        <w:trPr>
          <w:trHeight w:val="221"/>
          <w:jc w:val="center"/>
        </w:trPr>
        <w:tc>
          <w:tcPr>
            <w:tcW w:w="1184" w:type="dxa"/>
            <w:shd w:val="clear" w:color="auto" w:fill="auto"/>
          </w:tcPr>
          <w:p w:rsidR="000E4356" w:rsidRPr="001A1444" w:rsidRDefault="000E4356" w:rsidP="000E4356">
            <w:pPr>
              <w:jc w:val="center"/>
              <w:rPr>
                <w:rFonts w:ascii="GHEA Grapalat" w:hAnsi="GHEA Grapalat"/>
                <w:b/>
                <w:sz w:val="20"/>
                <w:szCs w:val="22"/>
                <w:highlight w:val="yellow"/>
                <w:lang w:val="en-US" w:eastAsia="en-US" w:bidi="ar-SA"/>
              </w:rPr>
            </w:pPr>
            <w:r w:rsidRPr="001A1444">
              <w:rPr>
                <w:rFonts w:ascii="GHEA Grapalat" w:hAnsi="GHEA Grapalat"/>
                <w:b/>
                <w:sz w:val="20"/>
                <w:szCs w:val="22"/>
                <w:highlight w:val="yellow"/>
                <w:lang w:val="en-US" w:eastAsia="en-US" w:bidi="ar-SA"/>
              </w:rPr>
              <w:t>2:</w:t>
            </w:r>
          </w:p>
        </w:tc>
        <w:tc>
          <w:tcPr>
            <w:tcW w:w="3131" w:type="dxa"/>
            <w:gridSpan w:val="2"/>
            <w:shd w:val="clear" w:color="auto" w:fill="auto"/>
          </w:tcPr>
          <w:p w:rsidR="000E4356" w:rsidRPr="001A1444" w:rsidRDefault="000E4356" w:rsidP="000E4356">
            <w:pPr>
              <w:jc w:val="center"/>
              <w:rPr>
                <w:rFonts w:ascii="GHEA Grapalat" w:hAnsi="GHEA Grapalat"/>
                <w:b/>
                <w:sz w:val="20"/>
                <w:szCs w:val="22"/>
                <w:highlight w:val="yellow"/>
                <w:lang w:eastAsia="en-US" w:bidi="ar-SA"/>
              </w:rPr>
            </w:pPr>
            <w:r w:rsidRPr="001A1444">
              <w:rPr>
                <w:rFonts w:ascii="GHEA Grapalat" w:hAnsi="GHEA Grapalat"/>
                <w:b/>
                <w:sz w:val="20"/>
                <w:szCs w:val="22"/>
                <w:highlight w:val="yellow"/>
                <w:lang w:eastAsia="en-US" w:bidi="ar-SA"/>
              </w:rPr>
              <w:t xml:space="preserve">кран </w:t>
            </w:r>
            <w:r w:rsidRPr="001A1444">
              <w:rPr>
                <w:rFonts w:ascii="GHEA Grapalat" w:hAnsi="GHEA Grapalat"/>
                <w:sz w:val="20"/>
                <w:szCs w:val="20"/>
                <w:highlight w:val="yellow"/>
                <w:lang w:val="pt-BR" w:eastAsia="en-US" w:bidi="ar-SA"/>
              </w:rPr>
              <w:t>(с вылетом иглы не менее 16 м և грузоподъемность 6 тонн)</w:t>
            </w:r>
          </w:p>
        </w:tc>
        <w:tc>
          <w:tcPr>
            <w:tcW w:w="2564" w:type="dxa"/>
            <w:gridSpan w:val="2"/>
            <w:shd w:val="clear" w:color="auto" w:fill="auto"/>
          </w:tcPr>
          <w:p w:rsidR="000E4356" w:rsidRPr="001A1444" w:rsidRDefault="000E4356" w:rsidP="000E4356">
            <w:pPr>
              <w:jc w:val="center"/>
              <w:rPr>
                <w:rFonts w:ascii="Times Armenian" w:hAnsi="Times Armenian"/>
                <w:sz w:val="22"/>
                <w:szCs w:val="22"/>
                <w:highlight w:val="yellow"/>
                <w:lang w:eastAsia="en-US" w:bidi="ar-SA"/>
              </w:rPr>
            </w:pPr>
          </w:p>
        </w:tc>
        <w:tc>
          <w:tcPr>
            <w:tcW w:w="1207" w:type="dxa"/>
            <w:shd w:val="clear" w:color="auto" w:fill="auto"/>
            <w:vAlign w:val="center"/>
          </w:tcPr>
          <w:p w:rsidR="000E4356" w:rsidRPr="001A1444" w:rsidRDefault="000E4356" w:rsidP="000E4356">
            <w:pPr>
              <w:jc w:val="center"/>
              <w:rPr>
                <w:rFonts w:ascii="Times Armenian" w:hAnsi="Times Armenian"/>
                <w:sz w:val="22"/>
                <w:szCs w:val="22"/>
                <w:highlight w:val="yellow"/>
                <w:lang w:val="en-US" w:eastAsia="en-US" w:bidi="ar-SA"/>
              </w:rPr>
            </w:pPr>
            <w:r w:rsidRPr="001A1444">
              <w:rPr>
                <w:rFonts w:ascii="Times Armenian" w:hAnsi="Times Armenian"/>
                <w:sz w:val="22"/>
                <w:szCs w:val="22"/>
                <w:highlight w:val="yellow"/>
                <w:lang w:val="en-US" w:eastAsia="en-US" w:bidi="ar-SA"/>
              </w:rPr>
              <w:t>1:</w:t>
            </w:r>
          </w:p>
        </w:tc>
      </w:tr>
      <w:tr w:rsidR="000E4356" w:rsidRPr="001A1444" w:rsidTr="00900BFD">
        <w:trPr>
          <w:trHeight w:val="221"/>
          <w:jc w:val="center"/>
        </w:trPr>
        <w:tc>
          <w:tcPr>
            <w:tcW w:w="1202" w:type="dxa"/>
            <w:gridSpan w:val="2"/>
            <w:shd w:val="clear" w:color="auto" w:fill="auto"/>
          </w:tcPr>
          <w:p w:rsidR="000E4356" w:rsidRPr="001A1444" w:rsidRDefault="000E4356" w:rsidP="000E4356">
            <w:pPr>
              <w:jc w:val="center"/>
              <w:rPr>
                <w:rFonts w:ascii="GHEA Grapalat" w:hAnsi="GHEA Grapalat"/>
                <w:sz w:val="20"/>
                <w:szCs w:val="22"/>
                <w:highlight w:val="yellow"/>
                <w:lang w:val="en-US" w:eastAsia="en-US" w:bidi="ar-SA"/>
              </w:rPr>
            </w:pPr>
            <w:r w:rsidRPr="001A1444">
              <w:rPr>
                <w:rFonts w:ascii="GHEA Grapalat" w:hAnsi="GHEA Grapalat"/>
                <w:sz w:val="20"/>
                <w:szCs w:val="22"/>
                <w:highlight w:val="yellow"/>
                <w:lang w:val="en-US" w:eastAsia="en-US" w:bidi="ar-SA"/>
              </w:rPr>
              <w:t>3:</w:t>
            </w:r>
          </w:p>
        </w:tc>
        <w:tc>
          <w:tcPr>
            <w:tcW w:w="3113" w:type="dxa"/>
            <w:shd w:val="clear" w:color="auto" w:fill="auto"/>
          </w:tcPr>
          <w:p w:rsidR="000E4356" w:rsidRPr="001A1444" w:rsidRDefault="000E4356" w:rsidP="000E4356">
            <w:pPr>
              <w:jc w:val="center"/>
              <w:rPr>
                <w:rFonts w:ascii="GHEA Grapalat" w:hAnsi="GHEA Grapalat"/>
                <w:sz w:val="20"/>
                <w:szCs w:val="22"/>
                <w:highlight w:val="yellow"/>
                <w:lang w:eastAsia="en-US" w:bidi="ar-SA"/>
              </w:rPr>
            </w:pPr>
            <w:r w:rsidRPr="001A1444">
              <w:rPr>
                <w:rFonts w:ascii="GHEA Grapalat" w:hAnsi="GHEA Grapalat"/>
                <w:sz w:val="20"/>
                <w:szCs w:val="22"/>
                <w:highlight w:val="yellow"/>
                <w:lang w:eastAsia="en-US" w:bidi="ar-SA"/>
              </w:rPr>
              <w:t>Самосвал грузовая машина автомобиль грузоподъемностью 10 тонн</w:t>
            </w:r>
          </w:p>
        </w:tc>
        <w:tc>
          <w:tcPr>
            <w:tcW w:w="2564" w:type="dxa"/>
            <w:gridSpan w:val="2"/>
            <w:shd w:val="clear" w:color="auto" w:fill="auto"/>
          </w:tcPr>
          <w:p w:rsidR="000E4356" w:rsidRPr="001A1444" w:rsidRDefault="000E4356" w:rsidP="000E4356">
            <w:pPr>
              <w:jc w:val="center"/>
              <w:rPr>
                <w:rFonts w:ascii="Times Armenian" w:hAnsi="Times Armenian"/>
                <w:sz w:val="22"/>
                <w:szCs w:val="22"/>
                <w:highlight w:val="yellow"/>
                <w:lang w:val="hy-AM" w:eastAsia="en-US" w:bidi="ar-SA"/>
              </w:rPr>
            </w:pPr>
          </w:p>
        </w:tc>
        <w:tc>
          <w:tcPr>
            <w:tcW w:w="1207" w:type="dxa"/>
            <w:shd w:val="clear" w:color="auto" w:fill="auto"/>
            <w:vAlign w:val="center"/>
          </w:tcPr>
          <w:p w:rsidR="000E4356" w:rsidRPr="001A1444" w:rsidRDefault="000E4356" w:rsidP="000E4356">
            <w:pPr>
              <w:jc w:val="center"/>
              <w:rPr>
                <w:rFonts w:ascii="Times Armenian" w:hAnsi="Times Armenian"/>
                <w:sz w:val="22"/>
                <w:szCs w:val="22"/>
                <w:highlight w:val="yellow"/>
                <w:lang w:val="en-US" w:eastAsia="en-US" w:bidi="ar-SA"/>
              </w:rPr>
            </w:pPr>
            <w:r w:rsidRPr="001A1444">
              <w:rPr>
                <w:rFonts w:ascii="Times Armenian" w:hAnsi="Times Armenian"/>
                <w:sz w:val="22"/>
                <w:szCs w:val="22"/>
                <w:highlight w:val="yellow"/>
                <w:lang w:val="en-US" w:eastAsia="en-US" w:bidi="ar-SA"/>
              </w:rPr>
              <w:t>1:</w:t>
            </w:r>
          </w:p>
        </w:tc>
      </w:tr>
      <w:tr w:rsidR="000E4356" w:rsidRPr="001A1444" w:rsidTr="00900BFD">
        <w:trPr>
          <w:trHeight w:val="221"/>
          <w:jc w:val="center"/>
        </w:trPr>
        <w:tc>
          <w:tcPr>
            <w:tcW w:w="1202" w:type="dxa"/>
            <w:gridSpan w:val="2"/>
            <w:shd w:val="clear" w:color="auto" w:fill="auto"/>
          </w:tcPr>
          <w:p w:rsidR="000E4356" w:rsidRPr="001A1444" w:rsidRDefault="000E4356" w:rsidP="000E4356">
            <w:pPr>
              <w:jc w:val="center"/>
              <w:rPr>
                <w:rFonts w:ascii="GHEA Grapalat" w:hAnsi="GHEA Grapalat"/>
                <w:sz w:val="20"/>
                <w:szCs w:val="20"/>
                <w:highlight w:val="yellow"/>
                <w:lang w:val="en-US" w:eastAsia="en-GB" w:bidi="ar-SA"/>
              </w:rPr>
            </w:pPr>
            <w:r w:rsidRPr="001A1444">
              <w:rPr>
                <w:rFonts w:ascii="GHEA Grapalat" w:hAnsi="GHEA Grapalat"/>
                <w:sz w:val="20"/>
                <w:szCs w:val="20"/>
                <w:highlight w:val="yellow"/>
                <w:lang w:val="en-US" w:eastAsia="en-GB" w:bidi="ar-SA"/>
              </w:rPr>
              <w:t>4:</w:t>
            </w:r>
          </w:p>
        </w:tc>
        <w:tc>
          <w:tcPr>
            <w:tcW w:w="3113" w:type="dxa"/>
            <w:shd w:val="clear" w:color="auto" w:fill="auto"/>
          </w:tcPr>
          <w:p w:rsidR="000E4356" w:rsidRPr="001A1444" w:rsidRDefault="000E4356" w:rsidP="000E4356">
            <w:pPr>
              <w:jc w:val="center"/>
              <w:rPr>
                <w:rFonts w:ascii="GHEA Grapalat" w:hAnsi="GHEA Grapalat"/>
                <w:sz w:val="20"/>
                <w:szCs w:val="20"/>
                <w:highlight w:val="yellow"/>
                <w:lang w:val="en-US" w:eastAsia="en-GB" w:bidi="ar-SA"/>
              </w:rPr>
            </w:pPr>
            <w:r w:rsidRPr="001A1444">
              <w:rPr>
                <w:rFonts w:ascii="GHEA Grapalat" w:hAnsi="GHEA Grapalat"/>
                <w:sz w:val="20"/>
                <w:szCs w:val="20"/>
                <w:highlight w:val="yellow"/>
                <w:lang w:val="en-US" w:eastAsia="en-GB" w:bidi="ar-SA"/>
              </w:rPr>
              <w:t>Мобильный: Сварка: оборудование:</w:t>
            </w:r>
          </w:p>
        </w:tc>
        <w:tc>
          <w:tcPr>
            <w:tcW w:w="2564" w:type="dxa"/>
            <w:gridSpan w:val="2"/>
            <w:shd w:val="clear" w:color="auto" w:fill="auto"/>
          </w:tcPr>
          <w:p w:rsidR="000E4356" w:rsidRPr="001A1444" w:rsidRDefault="000E4356" w:rsidP="000E4356">
            <w:pPr>
              <w:jc w:val="center"/>
              <w:rPr>
                <w:rFonts w:ascii="GHEA Grapalat" w:hAnsi="GHEA Grapalat" w:cs="Arial"/>
                <w:sz w:val="20"/>
                <w:szCs w:val="20"/>
                <w:highlight w:val="yellow"/>
                <w:lang w:val="hy-AM" w:eastAsia="en-GB" w:bidi="ar-SA"/>
              </w:rPr>
            </w:pPr>
          </w:p>
        </w:tc>
        <w:tc>
          <w:tcPr>
            <w:tcW w:w="1207" w:type="dxa"/>
            <w:shd w:val="clear" w:color="auto" w:fill="auto"/>
            <w:vAlign w:val="center"/>
          </w:tcPr>
          <w:p w:rsidR="000E4356" w:rsidRPr="001A1444" w:rsidRDefault="000E4356" w:rsidP="000E4356">
            <w:pPr>
              <w:jc w:val="center"/>
              <w:rPr>
                <w:rFonts w:ascii="GHEA Grapalat" w:hAnsi="GHEA Grapalat" w:cs="Arial"/>
                <w:sz w:val="20"/>
                <w:szCs w:val="20"/>
                <w:highlight w:val="yellow"/>
                <w:lang w:val="en-US" w:eastAsia="en-GB" w:bidi="ar-SA"/>
              </w:rPr>
            </w:pPr>
            <w:r w:rsidRPr="001A1444">
              <w:rPr>
                <w:rFonts w:ascii="GHEA Grapalat" w:hAnsi="GHEA Grapalat" w:cs="Arial"/>
                <w:sz w:val="20"/>
                <w:szCs w:val="20"/>
                <w:highlight w:val="yellow"/>
                <w:lang w:val="en-US" w:eastAsia="en-GB" w:bidi="ar-SA"/>
              </w:rPr>
              <w:t>1:</w:t>
            </w:r>
          </w:p>
        </w:tc>
      </w:tr>
      <w:tr w:rsidR="000E4356" w:rsidRPr="001A1444" w:rsidTr="00900BFD">
        <w:trPr>
          <w:trHeight w:val="221"/>
          <w:jc w:val="center"/>
        </w:trPr>
        <w:tc>
          <w:tcPr>
            <w:tcW w:w="1202" w:type="dxa"/>
            <w:gridSpan w:val="2"/>
            <w:shd w:val="clear" w:color="auto" w:fill="auto"/>
          </w:tcPr>
          <w:p w:rsidR="000E4356" w:rsidRPr="001A1444" w:rsidRDefault="000E4356" w:rsidP="000E4356">
            <w:pPr>
              <w:jc w:val="center"/>
              <w:rPr>
                <w:rFonts w:ascii="GHEA Grapalat" w:hAnsi="GHEA Grapalat"/>
                <w:sz w:val="20"/>
                <w:szCs w:val="20"/>
                <w:highlight w:val="yellow"/>
                <w:lang w:val="en-US" w:eastAsia="en-GB" w:bidi="ar-SA"/>
              </w:rPr>
            </w:pPr>
            <w:r w:rsidRPr="001A1444">
              <w:rPr>
                <w:rFonts w:ascii="GHEA Grapalat" w:hAnsi="GHEA Grapalat"/>
                <w:sz w:val="20"/>
                <w:szCs w:val="20"/>
                <w:highlight w:val="yellow"/>
                <w:lang w:val="en-US" w:eastAsia="en-GB" w:bidi="ar-SA"/>
              </w:rPr>
              <w:t>5:</w:t>
            </w:r>
          </w:p>
        </w:tc>
        <w:tc>
          <w:tcPr>
            <w:tcW w:w="3113" w:type="dxa"/>
            <w:shd w:val="clear" w:color="auto" w:fill="auto"/>
          </w:tcPr>
          <w:p w:rsidR="000E4356" w:rsidRPr="001A1444" w:rsidRDefault="000E4356" w:rsidP="000E4356">
            <w:pPr>
              <w:jc w:val="center"/>
              <w:rPr>
                <w:rFonts w:ascii="GHEA Grapalat" w:hAnsi="GHEA Grapalat"/>
                <w:sz w:val="20"/>
                <w:szCs w:val="20"/>
                <w:highlight w:val="yellow"/>
                <w:lang w:val="en-US" w:eastAsia="en-GB" w:bidi="ar-SA"/>
              </w:rPr>
            </w:pPr>
            <w:r w:rsidRPr="001A1444">
              <w:rPr>
                <w:rFonts w:ascii="GHEA Grapalat" w:hAnsi="GHEA Grapalat"/>
                <w:sz w:val="20"/>
                <w:szCs w:val="20"/>
                <w:highlight w:val="yellow"/>
                <w:lang w:val="en-US" w:eastAsia="en-GB" w:bidi="ar-SA"/>
              </w:rPr>
              <w:t>полиэтилен Сварка: оборудование:</w:t>
            </w:r>
          </w:p>
        </w:tc>
        <w:tc>
          <w:tcPr>
            <w:tcW w:w="2564" w:type="dxa"/>
            <w:gridSpan w:val="2"/>
            <w:shd w:val="clear" w:color="auto" w:fill="auto"/>
          </w:tcPr>
          <w:p w:rsidR="000E4356" w:rsidRPr="001A1444" w:rsidRDefault="000E4356" w:rsidP="000E4356">
            <w:pPr>
              <w:jc w:val="center"/>
              <w:rPr>
                <w:rFonts w:ascii="GHEA Grapalat" w:hAnsi="GHEA Grapalat" w:cs="Arial"/>
                <w:sz w:val="20"/>
                <w:szCs w:val="20"/>
                <w:highlight w:val="yellow"/>
                <w:lang w:val="hy-AM" w:eastAsia="en-GB" w:bidi="ar-SA"/>
              </w:rPr>
            </w:pPr>
          </w:p>
        </w:tc>
        <w:tc>
          <w:tcPr>
            <w:tcW w:w="1207" w:type="dxa"/>
            <w:shd w:val="clear" w:color="auto" w:fill="auto"/>
            <w:vAlign w:val="center"/>
          </w:tcPr>
          <w:p w:rsidR="000E4356" w:rsidRPr="001A1444" w:rsidRDefault="000E4356" w:rsidP="000E4356">
            <w:pPr>
              <w:jc w:val="center"/>
              <w:rPr>
                <w:rFonts w:ascii="GHEA Grapalat" w:hAnsi="GHEA Grapalat" w:cs="Arial"/>
                <w:sz w:val="20"/>
                <w:szCs w:val="20"/>
                <w:highlight w:val="yellow"/>
                <w:lang w:val="en-US" w:eastAsia="en-GB" w:bidi="ar-SA"/>
              </w:rPr>
            </w:pPr>
            <w:r w:rsidRPr="001A1444">
              <w:rPr>
                <w:rFonts w:ascii="GHEA Grapalat" w:hAnsi="GHEA Grapalat" w:cs="Arial"/>
                <w:sz w:val="20"/>
                <w:szCs w:val="20"/>
                <w:highlight w:val="yellow"/>
                <w:lang w:val="en-US" w:eastAsia="en-GB" w:bidi="ar-SA"/>
              </w:rPr>
              <w:t>2:</w:t>
            </w:r>
          </w:p>
        </w:tc>
      </w:tr>
      <w:tr w:rsidR="000E4356" w:rsidRPr="001A1444" w:rsidTr="00900BFD">
        <w:trPr>
          <w:trHeight w:val="221"/>
          <w:jc w:val="center"/>
        </w:trPr>
        <w:tc>
          <w:tcPr>
            <w:tcW w:w="1202" w:type="dxa"/>
            <w:gridSpan w:val="2"/>
            <w:shd w:val="clear" w:color="auto" w:fill="auto"/>
          </w:tcPr>
          <w:p w:rsidR="000E4356" w:rsidRPr="001A1444" w:rsidRDefault="000E4356" w:rsidP="000E4356">
            <w:pPr>
              <w:tabs>
                <w:tab w:val="left" w:pos="2835"/>
              </w:tabs>
              <w:spacing w:line="256" w:lineRule="auto"/>
              <w:jc w:val="center"/>
              <w:rPr>
                <w:rFonts w:ascii="Times Armenian" w:hAnsi="Times Armenian"/>
                <w:sz w:val="20"/>
                <w:szCs w:val="22"/>
                <w:highlight w:val="yellow"/>
                <w:lang w:val="en-US" w:eastAsia="en-US" w:bidi="ar-SA"/>
              </w:rPr>
            </w:pPr>
          </w:p>
          <w:p w:rsidR="000E4356" w:rsidRPr="001A1444" w:rsidRDefault="000E4356" w:rsidP="000E4356">
            <w:pPr>
              <w:jc w:val="center"/>
              <w:rPr>
                <w:rFonts w:ascii="GHEA Grapalat" w:hAnsi="GHEA Grapalat"/>
                <w:sz w:val="20"/>
                <w:szCs w:val="20"/>
                <w:highlight w:val="yellow"/>
                <w:lang w:val="en-US" w:eastAsia="en-GB" w:bidi="ar-SA"/>
              </w:rPr>
            </w:pPr>
            <w:r w:rsidRPr="001A1444">
              <w:rPr>
                <w:rFonts w:ascii="GHEA Grapalat" w:hAnsi="GHEA Grapalat"/>
                <w:sz w:val="20"/>
                <w:szCs w:val="20"/>
                <w:highlight w:val="yellow"/>
                <w:lang w:val="en-US" w:eastAsia="en-GB" w:bidi="ar-SA"/>
              </w:rPr>
              <w:t>6:</w:t>
            </w:r>
          </w:p>
        </w:tc>
        <w:tc>
          <w:tcPr>
            <w:tcW w:w="3113" w:type="dxa"/>
            <w:shd w:val="clear" w:color="auto" w:fill="auto"/>
          </w:tcPr>
          <w:p w:rsidR="000E4356" w:rsidRPr="001A1444" w:rsidRDefault="000E4356" w:rsidP="000E4356">
            <w:pPr>
              <w:jc w:val="center"/>
              <w:rPr>
                <w:rFonts w:ascii="GHEA Grapalat" w:hAnsi="GHEA Grapalat"/>
                <w:sz w:val="20"/>
                <w:szCs w:val="20"/>
                <w:highlight w:val="yellow"/>
                <w:lang w:val="en-US" w:eastAsia="en-GB" w:bidi="ar-SA"/>
              </w:rPr>
            </w:pPr>
            <w:r w:rsidRPr="001A1444">
              <w:rPr>
                <w:rFonts w:ascii="GHEA Grapalat" w:hAnsi="GHEA Grapalat"/>
                <w:sz w:val="20"/>
                <w:szCs w:val="20"/>
                <w:highlight w:val="yellow"/>
                <w:lang w:val="en-US" w:eastAsia="en-GB" w:bidi="ar-SA"/>
              </w:rPr>
              <w:t>/ Техометр :</w:t>
            </w:r>
          </w:p>
        </w:tc>
        <w:tc>
          <w:tcPr>
            <w:tcW w:w="2564" w:type="dxa"/>
            <w:gridSpan w:val="2"/>
            <w:shd w:val="clear" w:color="auto" w:fill="auto"/>
          </w:tcPr>
          <w:p w:rsidR="000E4356" w:rsidRPr="001A1444" w:rsidRDefault="000E4356" w:rsidP="000E4356">
            <w:pPr>
              <w:jc w:val="center"/>
              <w:rPr>
                <w:rFonts w:ascii="GHEA Grapalat" w:hAnsi="GHEA Grapalat" w:cs="Arial"/>
                <w:sz w:val="20"/>
                <w:szCs w:val="20"/>
                <w:highlight w:val="yellow"/>
                <w:lang w:val="hy-AM" w:eastAsia="en-GB" w:bidi="ar-SA"/>
              </w:rPr>
            </w:pPr>
          </w:p>
        </w:tc>
        <w:tc>
          <w:tcPr>
            <w:tcW w:w="1207" w:type="dxa"/>
            <w:shd w:val="clear" w:color="auto" w:fill="auto"/>
            <w:vAlign w:val="center"/>
          </w:tcPr>
          <w:p w:rsidR="000E4356" w:rsidRPr="001A1444" w:rsidRDefault="000E4356" w:rsidP="000E4356">
            <w:pPr>
              <w:jc w:val="center"/>
              <w:rPr>
                <w:rFonts w:ascii="GHEA Grapalat" w:hAnsi="GHEA Grapalat" w:cs="Arial"/>
                <w:sz w:val="20"/>
                <w:szCs w:val="20"/>
                <w:highlight w:val="yellow"/>
                <w:lang w:val="en-US" w:eastAsia="en-GB" w:bidi="ar-SA"/>
              </w:rPr>
            </w:pPr>
            <w:r w:rsidRPr="001A1444">
              <w:rPr>
                <w:rFonts w:ascii="GHEA Grapalat" w:hAnsi="GHEA Grapalat" w:cs="Arial"/>
                <w:sz w:val="20"/>
                <w:szCs w:val="20"/>
                <w:highlight w:val="yellow"/>
                <w:lang w:val="en-US" w:eastAsia="en-GB" w:bidi="ar-SA"/>
              </w:rPr>
              <w:t>1:</w:t>
            </w:r>
          </w:p>
        </w:tc>
      </w:tr>
      <w:tr w:rsidR="000E4356" w:rsidRPr="000E4356" w:rsidTr="00900BFD">
        <w:trPr>
          <w:trHeight w:val="221"/>
          <w:jc w:val="center"/>
        </w:trPr>
        <w:tc>
          <w:tcPr>
            <w:tcW w:w="1202" w:type="dxa"/>
            <w:gridSpan w:val="2"/>
            <w:shd w:val="clear" w:color="auto" w:fill="auto"/>
          </w:tcPr>
          <w:p w:rsidR="000E4356" w:rsidRPr="001A1444" w:rsidRDefault="000E4356" w:rsidP="000E4356">
            <w:pPr>
              <w:jc w:val="center"/>
              <w:rPr>
                <w:rFonts w:ascii="GHEA Grapalat" w:hAnsi="GHEA Grapalat"/>
                <w:sz w:val="20"/>
                <w:szCs w:val="20"/>
                <w:highlight w:val="yellow"/>
                <w:lang w:val="en-US" w:eastAsia="en-GB" w:bidi="ar-SA"/>
              </w:rPr>
            </w:pPr>
            <w:r w:rsidRPr="001A1444">
              <w:rPr>
                <w:rFonts w:ascii="GHEA Grapalat" w:hAnsi="GHEA Grapalat"/>
                <w:sz w:val="20"/>
                <w:szCs w:val="20"/>
                <w:highlight w:val="yellow"/>
                <w:lang w:val="en-US" w:eastAsia="en-GB" w:bidi="ar-SA"/>
              </w:rPr>
              <w:lastRenderedPageBreak/>
              <w:t>7:</w:t>
            </w:r>
          </w:p>
        </w:tc>
        <w:tc>
          <w:tcPr>
            <w:tcW w:w="3113" w:type="dxa"/>
            <w:shd w:val="clear" w:color="auto" w:fill="auto"/>
          </w:tcPr>
          <w:p w:rsidR="000E4356" w:rsidRPr="001A1444" w:rsidRDefault="000E4356" w:rsidP="000E4356">
            <w:pPr>
              <w:jc w:val="center"/>
              <w:rPr>
                <w:rFonts w:ascii="GHEA Grapalat" w:hAnsi="GHEA Grapalat"/>
                <w:sz w:val="20"/>
                <w:szCs w:val="20"/>
                <w:highlight w:val="yellow"/>
                <w:lang w:eastAsia="en-GB" w:bidi="ar-SA"/>
              </w:rPr>
            </w:pPr>
            <w:r w:rsidRPr="001A1444">
              <w:rPr>
                <w:rFonts w:ascii="GHEA Grapalat" w:hAnsi="GHEA Grapalat"/>
                <w:sz w:val="20"/>
                <w:szCs w:val="20"/>
                <w:highlight w:val="yellow"/>
                <w:lang w:eastAsia="en-GB" w:bidi="ar-SA"/>
              </w:rPr>
              <w:t>Внутренний: горение с двигателем портативный генератор</w:t>
            </w:r>
          </w:p>
        </w:tc>
        <w:tc>
          <w:tcPr>
            <w:tcW w:w="2564" w:type="dxa"/>
            <w:gridSpan w:val="2"/>
            <w:shd w:val="clear" w:color="auto" w:fill="auto"/>
          </w:tcPr>
          <w:p w:rsidR="000E4356" w:rsidRPr="001A1444" w:rsidRDefault="000E4356" w:rsidP="000E4356">
            <w:pPr>
              <w:jc w:val="center"/>
              <w:rPr>
                <w:rFonts w:ascii="GHEA Grapalat" w:hAnsi="GHEA Grapalat" w:cs="Arial"/>
                <w:sz w:val="20"/>
                <w:szCs w:val="20"/>
                <w:highlight w:val="yellow"/>
                <w:lang w:val="hy-AM" w:eastAsia="en-GB" w:bidi="ar-SA"/>
              </w:rPr>
            </w:pPr>
          </w:p>
        </w:tc>
        <w:tc>
          <w:tcPr>
            <w:tcW w:w="1207" w:type="dxa"/>
            <w:shd w:val="clear" w:color="auto" w:fill="auto"/>
            <w:vAlign w:val="center"/>
          </w:tcPr>
          <w:p w:rsidR="000E4356" w:rsidRPr="000E4356" w:rsidRDefault="000E4356" w:rsidP="000E4356">
            <w:pPr>
              <w:jc w:val="center"/>
              <w:rPr>
                <w:rFonts w:ascii="GHEA Grapalat" w:hAnsi="GHEA Grapalat" w:cs="Arial"/>
                <w:sz w:val="20"/>
                <w:szCs w:val="20"/>
                <w:lang w:val="en-US" w:eastAsia="en-GB" w:bidi="ar-SA"/>
              </w:rPr>
            </w:pPr>
            <w:r w:rsidRPr="001A1444">
              <w:rPr>
                <w:rFonts w:ascii="GHEA Grapalat" w:hAnsi="GHEA Grapalat" w:cs="Arial"/>
                <w:sz w:val="20"/>
                <w:szCs w:val="20"/>
                <w:highlight w:val="yellow"/>
                <w:lang w:val="en-US" w:eastAsia="en-GB" w:bidi="ar-SA"/>
              </w:rPr>
              <w:t>1:</w:t>
            </w:r>
          </w:p>
        </w:tc>
      </w:tr>
    </w:tbl>
    <w:p w:rsidR="000E4356" w:rsidRPr="000E4356" w:rsidRDefault="000E4356" w:rsidP="000E4356">
      <w:pPr>
        <w:ind w:firstLine="567"/>
        <w:rPr>
          <w:rFonts w:ascii="GHEA Grapalat" w:hAnsi="GHEA Grapalat" w:cs="Sylfaen"/>
          <w:i/>
          <w:sz w:val="20"/>
          <w:lang w:val="es-ES" w:eastAsia="en-US" w:bidi="ar-SA"/>
        </w:rPr>
      </w:pPr>
    </w:p>
    <w:p w:rsidR="000E4356" w:rsidRPr="000E4356" w:rsidRDefault="000E4356" w:rsidP="000E4356">
      <w:pPr>
        <w:ind w:firstLine="567"/>
        <w:jc w:val="both"/>
        <w:rPr>
          <w:rFonts w:ascii="GHEA Grapalat" w:hAnsi="GHEA Grapalat"/>
          <w:sz w:val="20"/>
          <w:szCs w:val="20"/>
          <w:lang w:val="af-ZA" w:eastAsia="en-US" w:bidi="ar-SA"/>
        </w:rPr>
      </w:pPr>
    </w:p>
    <w:p w:rsidR="000E4356" w:rsidRPr="000E4356" w:rsidRDefault="000E4356" w:rsidP="000E4356">
      <w:pPr>
        <w:ind w:firstLine="567"/>
        <w:jc w:val="both"/>
        <w:rPr>
          <w:rFonts w:ascii="GHEA Grapalat" w:hAnsi="GHEA Grapalat"/>
          <w:sz w:val="20"/>
          <w:szCs w:val="20"/>
          <w:lang w:val="af-ZA" w:eastAsia="en-US" w:bidi="ar-SA"/>
        </w:rPr>
      </w:pPr>
    </w:p>
    <w:p w:rsidR="000E4356" w:rsidRPr="000E4356" w:rsidRDefault="000E4356" w:rsidP="000E4356">
      <w:pPr>
        <w:spacing w:after="200" w:line="276" w:lineRule="auto"/>
        <w:rPr>
          <w:rFonts w:ascii="Calibri" w:eastAsia="Calibri" w:hAnsi="Calibri"/>
          <w:sz w:val="22"/>
          <w:szCs w:val="22"/>
          <w:lang w:val="en-US" w:eastAsia="en-US" w:bidi="ar-SA"/>
        </w:rPr>
      </w:pPr>
    </w:p>
    <w:p w:rsidR="000E4356" w:rsidRDefault="000E4356" w:rsidP="00B46D58">
      <w:pPr>
        <w:pStyle w:val="23"/>
        <w:widowControl w:val="0"/>
        <w:spacing w:after="160" w:line="240" w:lineRule="auto"/>
        <w:ind w:firstLine="567"/>
        <w:rPr>
          <w:rFonts w:ascii="GHEA Grapalat" w:hAnsi="GHEA Grapalat"/>
          <w:sz w:val="24"/>
          <w:szCs w:val="24"/>
          <w:lang w:val="en-US"/>
        </w:rPr>
      </w:pPr>
    </w:p>
    <w:p w:rsidR="000E4356" w:rsidRPr="000E4356" w:rsidRDefault="000E4356" w:rsidP="00B46D58">
      <w:pPr>
        <w:pStyle w:val="23"/>
        <w:widowControl w:val="0"/>
        <w:spacing w:after="160" w:line="240" w:lineRule="auto"/>
        <w:ind w:firstLine="567"/>
        <w:rPr>
          <w:rFonts w:ascii="GHEA Grapalat" w:hAnsi="GHEA Grapalat"/>
          <w:sz w:val="24"/>
          <w:szCs w:val="24"/>
          <w:lang w:val="en-US"/>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w:t>
      </w:r>
      <w:r w:rsidRPr="006622A4">
        <w:rPr>
          <w:rFonts w:ascii="GHEA Grapalat" w:hAnsi="GHEA Grapalat"/>
        </w:rPr>
        <w:lastRenderedPageBreak/>
        <w:t>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5"/>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6"/>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605C54" w:rsidRPr="00605C54">
        <w:rPr>
          <w:rFonts w:ascii="GHEA Grapalat" w:hAnsi="GHEA Grapalat"/>
          <w:b/>
          <w:i/>
          <w:spacing w:val="6"/>
          <w:sz w:val="24"/>
          <w:szCs w:val="24"/>
        </w:rPr>
        <w:t xml:space="preserve"> </w:t>
      </w:r>
      <w:r w:rsidR="00605C54" w:rsidRPr="00197CC6">
        <w:rPr>
          <w:rFonts w:ascii="GHEA Grapalat" w:hAnsi="GHEA Grapalat"/>
          <w:b/>
          <w:i/>
          <w:spacing w:val="6"/>
          <w:sz w:val="24"/>
          <w:szCs w:val="24"/>
        </w:rPr>
        <w:t>РА Армавирская область, село Гегакерт,ул. Маштоца 30</w:t>
      </w:r>
      <w:r>
        <w:rPr>
          <w:rFonts w:ascii="GHEA Grapalat" w:hAnsi="GHEA Grapalat"/>
          <w:sz w:val="24"/>
          <w:szCs w:val="24"/>
        </w:rPr>
        <w:t xml:space="preserve">" не позднее, чем </w:t>
      </w:r>
      <w:r w:rsidRPr="00255C41">
        <w:rPr>
          <w:rFonts w:ascii="GHEA Grapalat" w:hAnsi="GHEA Grapalat"/>
          <w:b/>
          <w:sz w:val="24"/>
          <w:szCs w:val="24"/>
        </w:rPr>
        <w:t>"</w:t>
      </w:r>
      <w:r w:rsidR="00605C54" w:rsidRPr="00255C41">
        <w:rPr>
          <w:rFonts w:ascii="GHEA Grapalat" w:hAnsi="GHEA Grapalat"/>
          <w:b/>
          <w:sz w:val="24"/>
          <w:szCs w:val="24"/>
        </w:rPr>
        <w:t>11:00</w:t>
      </w:r>
      <w:r w:rsidRPr="00255C41">
        <w:rPr>
          <w:rFonts w:ascii="GHEA Grapalat" w:hAnsi="GHEA Grapalat"/>
          <w:b/>
          <w:sz w:val="24"/>
          <w:szCs w:val="24"/>
        </w:rPr>
        <w:t>" часов "</w:t>
      </w:r>
      <w:r w:rsidR="00C35DBE" w:rsidRPr="00C35DBE">
        <w:rPr>
          <w:rFonts w:ascii="GHEA Grapalat" w:hAnsi="GHEA Grapalat"/>
          <w:b/>
          <w:sz w:val="24"/>
          <w:szCs w:val="24"/>
        </w:rPr>
        <w:t>40</w:t>
      </w:r>
      <w:r w:rsidRPr="00255C41">
        <w:rPr>
          <w:rFonts w:ascii="GHEA Grapalat" w:hAnsi="GHEA Grapalat"/>
          <w:b/>
          <w:sz w:val="24"/>
          <w:szCs w:val="24"/>
        </w:rPr>
        <w:t>"-го дня</w:t>
      </w:r>
      <w:r w:rsidRPr="00255C41">
        <w:rPr>
          <w:rFonts w:ascii="GHEA Grapalat" w:hAnsi="GHEA Grapalat"/>
          <w:sz w:val="24"/>
          <w:szCs w:val="24"/>
        </w:rPr>
        <w:t xml:space="preserve">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A06194">
        <w:rPr>
          <w:rFonts w:ascii="GHEA Grapalat" w:hAnsi="GHEA Grapalat"/>
          <w:color w:val="FF0000"/>
        </w:rPr>
        <w:t>"</w:t>
      </w:r>
      <w:r w:rsidR="005E412F" w:rsidRPr="005E412F">
        <w:rPr>
          <w:rFonts w:ascii="GHEA Grapalat" w:hAnsi="GHEA Grapalat"/>
          <w:b/>
          <w:sz w:val="24"/>
          <w:szCs w:val="24"/>
          <w:lang w:val="af-ZA"/>
        </w:rPr>
        <w:t xml:space="preserve"> </w:t>
      </w:r>
      <w:r w:rsidR="005E412F" w:rsidRPr="005E412F">
        <w:rPr>
          <w:rFonts w:ascii="GHEA Grapalat" w:hAnsi="GHEA Grapalat"/>
          <w:b/>
          <w:sz w:val="22"/>
          <w:szCs w:val="22"/>
          <w:lang w:val="af-ZA"/>
        </w:rPr>
        <w:t>nareklevonyan041091@mail.ru</w:t>
      </w:r>
      <w:r w:rsidR="005E412F" w:rsidRPr="005E412F">
        <w:rPr>
          <w:rFonts w:ascii="GHEA Grapalat" w:hAnsi="GHEA Grapalat"/>
          <w:sz w:val="22"/>
          <w:szCs w:val="22"/>
          <w:vertAlign w:val="subscript"/>
        </w:rPr>
        <w:t xml:space="preserve"> </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7"/>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8"/>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C3F9B" w:rsidRPr="004C3F9B" w:rsidRDefault="004C3F9B" w:rsidP="00B46D58">
      <w:pPr>
        <w:widowControl w:val="0"/>
        <w:spacing w:after="160"/>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0E21F2" w:rsidRPr="00D33124">
        <w:rPr>
          <w:rFonts w:ascii="GHEA Grapalat" w:hAnsi="GHEA Grapalat"/>
          <w:b/>
          <w:sz w:val="24"/>
          <w:szCs w:val="24"/>
        </w:rPr>
        <w:t>"</w:t>
      </w:r>
      <w:r w:rsidR="00F84A6C" w:rsidRPr="00F84A6C">
        <w:rPr>
          <w:rFonts w:ascii="GHEA Grapalat" w:hAnsi="GHEA Grapalat"/>
          <w:b/>
          <w:sz w:val="24"/>
          <w:szCs w:val="24"/>
        </w:rPr>
        <w:t>40</w:t>
      </w:r>
      <w:r w:rsidR="000E21F2" w:rsidRPr="00D33124">
        <w:rPr>
          <w:rFonts w:ascii="GHEA Grapalat" w:hAnsi="GHEA Grapalat"/>
          <w:b/>
          <w:sz w:val="24"/>
          <w:szCs w:val="24"/>
        </w:rPr>
        <w:t>"-ый день в "</w:t>
      </w:r>
      <w:r w:rsidR="00DE75F6" w:rsidRPr="00D33124">
        <w:rPr>
          <w:rFonts w:ascii="GHEA Grapalat" w:hAnsi="GHEA Grapalat"/>
          <w:b/>
          <w:sz w:val="24"/>
          <w:szCs w:val="24"/>
        </w:rPr>
        <w:t>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w:t>
      </w:r>
      <w:r>
        <w:rPr>
          <w:rFonts w:ascii="GHEA Grapalat" w:hAnsi="GHEA Grapalat"/>
        </w:rPr>
        <w:lastRenderedPageBreak/>
        <w:t>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7178BE" w:rsidRPr="007178BE">
        <w:rPr>
          <w:rFonts w:ascii="GHEA Grapalat" w:hAnsi="GHEA Grapalat"/>
          <w:i w:val="0"/>
          <w:sz w:val="24"/>
          <w:szCs w:val="24"/>
        </w:rPr>
        <w:t xml:space="preserve"> ЦБ РА</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w:t>
      </w:r>
      <w:r w:rsidRPr="009044F1">
        <w:rPr>
          <w:rFonts w:ascii="GHEA Grapalat" w:hAnsi="GHEA Grapalat"/>
          <w:i w:val="0"/>
          <w:sz w:val="24"/>
          <w:szCs w:val="24"/>
        </w:rPr>
        <w:lastRenderedPageBreak/>
        <w:t>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1F3BF5">
        <w:rPr>
          <w:rFonts w:ascii="GHEA Grapalat" w:hAnsi="GHEA Grapalat"/>
          <w:sz w:val="24"/>
          <w:szCs w:val="24"/>
        </w:rPr>
        <w:t>и</w:t>
      </w:r>
      <w:r w:rsidRPr="009044F1">
        <w:rPr>
          <w:rFonts w:ascii="GHEA Grapalat" w:hAnsi="GHEA Grapalat"/>
          <w:sz w:val="24"/>
          <w:szCs w:val="24"/>
        </w:rPr>
        <w:t xml:space="preserve">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927888">
        <w:rPr>
          <w:rFonts w:ascii="GHEA Grapalat" w:hAnsi="GHEA Grapalat"/>
          <w:sz w:val="24"/>
          <w:szCs w:val="24"/>
        </w:rPr>
        <w:t>за</w:t>
      </w:r>
      <w:r w:rsidR="00927888" w:rsidRPr="00927888">
        <w:rPr>
          <w:rFonts w:ascii="GHEA Grapalat" w:hAnsi="GHEA Grapalat"/>
          <w:sz w:val="24"/>
          <w:szCs w:val="24"/>
        </w:rPr>
        <w:t>купк</w:t>
      </w:r>
      <w:r w:rsidR="00554C3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p>
    <w:p w:rsidR="008C5943" w:rsidRDefault="009B6D58" w:rsidP="008C5943">
      <w:pPr>
        <w:pStyle w:val="norm"/>
        <w:widowControl w:val="0"/>
        <w:tabs>
          <w:tab w:val="left" w:pos="1134"/>
        </w:tabs>
        <w:spacing w:after="160" w:line="240" w:lineRule="auto"/>
        <w:ind w:firstLine="567"/>
        <w:rPr>
          <w:ins w:id="0" w:author="Inesa Kocharyan" w:date="2022-05-27T10:52:00Z"/>
          <w:rFonts w:ascii="GHEA Grapalat" w:hAnsi="GHEA Grapalat"/>
          <w:sz w:val="24"/>
          <w:szCs w:val="24"/>
        </w:rPr>
      </w:pPr>
      <w:r w:rsidRPr="004E675F">
        <w:rPr>
          <w:rFonts w:ascii="GHEA Grapalat" w:hAnsi="GHEA Grapalat"/>
          <w:sz w:val="24"/>
          <w:szCs w:val="24"/>
        </w:rPr>
        <w:t>е.</w:t>
      </w:r>
      <w:r w:rsidR="00C37724" w:rsidRPr="004E675F">
        <w:rPr>
          <w:rFonts w:ascii="GHEA Grapalat" w:hAnsi="GHEA Grapalat"/>
          <w:sz w:val="24"/>
          <w:szCs w:val="24"/>
        </w:rPr>
        <w:tab/>
      </w:r>
      <w:r w:rsidR="008C5943" w:rsidRPr="00AA14B6">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w:t>
      </w:r>
      <w:r w:rsidR="008C5943" w:rsidRPr="00AA14B6">
        <w:rPr>
          <w:rFonts w:ascii="GHEA Grapalat" w:hAnsi="GHEA Grapalat"/>
          <w:sz w:val="24"/>
          <w:szCs w:val="24"/>
        </w:rPr>
        <w:lastRenderedPageBreak/>
        <w:t>участниками цены превышают цену закупк</w:t>
      </w:r>
      <w:r w:rsidR="008C5943">
        <w:rPr>
          <w:rFonts w:ascii="GHEA Grapalat" w:hAnsi="GHEA Grapalat"/>
          <w:sz w:val="24"/>
          <w:szCs w:val="24"/>
        </w:rPr>
        <w:t>и</w:t>
      </w:r>
      <w:r w:rsidR="008C5943"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8C5943" w:rsidRPr="004F2C09">
        <w:rPr>
          <w:rFonts w:ascii="GHEA Grapalat" w:hAnsi="GHEA Grapalat"/>
          <w:sz w:val="24"/>
          <w:szCs w:val="24"/>
        </w:rPr>
        <w:t>заключаемым с последним договором,</w:t>
      </w:r>
      <w:r w:rsidR="008C5943" w:rsidRPr="00AA14B6">
        <w:rPr>
          <w:rFonts w:ascii="GHEA Grapalat" w:hAnsi="GHEA Grapalat"/>
          <w:sz w:val="24"/>
          <w:szCs w:val="24"/>
        </w:rPr>
        <w:t xml:space="preserve"> вступают в силу в случае предусмотрения дополнительных финансовых средств в размере цены, превышающей цену закупк</w:t>
      </w:r>
      <w:r w:rsidR="008C5943">
        <w:rPr>
          <w:rFonts w:ascii="GHEA Grapalat" w:hAnsi="GHEA Grapalat"/>
          <w:sz w:val="24"/>
          <w:szCs w:val="24"/>
        </w:rPr>
        <w:t>и</w:t>
      </w:r>
      <w:r w:rsidR="008C5943" w:rsidRPr="00AA14B6">
        <w:rPr>
          <w:rFonts w:ascii="GHEA Grapalat" w:hAnsi="GHEA Grapalat"/>
          <w:sz w:val="24"/>
          <w:szCs w:val="24"/>
        </w:rPr>
        <w:t xml:space="preserve"> и заключения </w:t>
      </w:r>
      <w:r w:rsidR="008C5943" w:rsidRPr="004F2C09">
        <w:rPr>
          <w:rFonts w:ascii="GHEA Grapalat" w:hAnsi="GHEA Grapalat"/>
          <w:sz w:val="24"/>
          <w:szCs w:val="24"/>
        </w:rPr>
        <w:t xml:space="preserve">на этой основе </w:t>
      </w:r>
      <w:r w:rsidR="008C5943"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8C5943">
        <w:rPr>
          <w:rFonts w:ascii="GHEA Grapalat" w:hAnsi="GHEA Grapalat"/>
          <w:sz w:val="24"/>
          <w:szCs w:val="24"/>
        </w:rPr>
        <w:t>выполнения работ</w:t>
      </w:r>
      <w:r w:rsidR="008C5943"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8C5943" w:rsidRDefault="008C5943" w:rsidP="008C5943">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C372FD"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w:t>
      </w:r>
      <w:r w:rsidR="005D7FA6" w:rsidRPr="005D7FA6">
        <w:rPr>
          <w:rFonts w:ascii="GHEA Grapalat" w:hAnsi="GHEA Grapalat"/>
          <w:sz w:val="24"/>
          <w:szCs w:val="24"/>
        </w:rPr>
        <w:lastRenderedPageBreak/>
        <w:t xml:space="preserve">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w:t>
      </w:r>
      <w:r w:rsidR="00875295" w:rsidRPr="00110330">
        <w:rPr>
          <w:rFonts w:ascii="GHEA Grapalat" w:hAnsi="GHEA Grapalat"/>
        </w:rPr>
        <w:lastRenderedPageBreak/>
        <w:t>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875295" w:rsidP="00875295">
      <w:pPr>
        <w:widowControl w:val="0"/>
        <w:tabs>
          <w:tab w:val="left" w:pos="1276"/>
        </w:tabs>
        <w:rPr>
          <w:rFonts w:ascii="GHEA Grapalat" w:hAnsi="GHEA Grapalat"/>
        </w:rPr>
      </w:pPr>
      <w:r w:rsidRPr="00110330">
        <w:rPr>
          <w:rFonts w:ascii="GHEA Grapalat" w:hAnsi="GHEA Grapalat"/>
        </w:rPr>
        <w:t>При этом, если:</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64849">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030707" w:rsidRPr="00030707">
        <w:rPr>
          <w:rFonts w:ascii="GHEA Grapalat" w:hAnsi="GHEA Grapalat"/>
          <w:sz w:val="24"/>
          <w:szCs w:val="24"/>
        </w:rPr>
        <w:t>10</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 xml:space="preserve">Заказчик заключает договор, если в предусмотренный настоящим пунктом </w:t>
      </w:r>
      <w:r w:rsidRPr="00A835E3">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E508E7" w:rsidRPr="0001217D" w:rsidRDefault="00E508E7" w:rsidP="00E508E7">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w:t>
      </w:r>
      <w:r w:rsidRPr="002406D8">
        <w:rPr>
          <w:rFonts w:ascii="GHEA Grapalat" w:hAnsi="GHEA Grapalat" w:cs="Sylfaen"/>
        </w:rPr>
        <w:lastRenderedPageBreak/>
        <w:t>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lastRenderedPageBreak/>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lastRenderedPageBreak/>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w:t>
      </w:r>
      <w:r w:rsidRPr="00F70372">
        <w:rPr>
          <w:rFonts w:ascii="GHEA Grapalat" w:hAnsi="GHEA Grapalat"/>
        </w:rPr>
        <w:lastRenderedPageBreak/>
        <w:t xml:space="preserve">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w:t>
      </w:r>
      <w:r w:rsidRPr="00570BBD">
        <w:rPr>
          <w:rFonts w:ascii="GHEA Grapalat" w:hAnsi="GHEA Grapalat"/>
        </w:rPr>
        <w:lastRenderedPageBreak/>
        <w:t>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622082" w:rsidRPr="00622082" w:rsidRDefault="00096865" w:rsidP="00622082">
      <w:pPr>
        <w:pStyle w:val="a3"/>
        <w:widowControl w:val="0"/>
        <w:spacing w:line="240" w:lineRule="auto"/>
        <w:ind w:firstLine="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660FE4" w:rsidRPr="00660FE4">
        <w:rPr>
          <w:rFonts w:ascii="GHEA Grapalat" w:hAnsi="GHEA Grapalat"/>
          <w:b/>
          <w:sz w:val="28"/>
          <w:szCs w:val="28"/>
        </w:rPr>
        <w:t>на открытый конкурс</w:t>
      </w:r>
      <w:r w:rsidR="00660FE4" w:rsidRPr="00660FE4">
        <w:rPr>
          <w:rFonts w:ascii="GHEA Grapalat" w:hAnsi="GHEA Grapalat"/>
          <w:b/>
          <w:vertAlign w:val="superscript"/>
        </w:rPr>
        <w:t xml:space="preserve"> </w:t>
      </w:r>
      <w:r w:rsidR="00622082" w:rsidRPr="00622082">
        <w:rPr>
          <w:rFonts w:ascii="GHEA Grapalat" w:hAnsi="GHEA Grapalat"/>
          <w:b/>
          <w:vertAlign w:val="superscript"/>
        </w:rPr>
        <w:footnoteReference w:customMarkFollows="1" w:id="10"/>
        <w:t>*</w:t>
      </w:r>
    </w:p>
    <w:p w:rsidR="00096865" w:rsidRPr="009044F1" w:rsidRDefault="00096865" w:rsidP="00622082">
      <w:pPr>
        <w:pStyle w:val="a3"/>
        <w:widowControl w:val="0"/>
        <w:spacing w:line="240" w:lineRule="auto"/>
        <w:ind w:firstLine="0"/>
        <w:jc w:val="center"/>
        <w:rPr>
          <w:rFonts w:ascii="GHEA Grapalat" w:hAnsi="GHEA Grapalat"/>
          <w:b/>
        </w:rPr>
      </w:pP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1"/>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73F21" w:rsidRPr="00573F21">
        <w:rPr>
          <w:rFonts w:ascii="GHEA Grapalat" w:hAnsi="GHEA Grapalat"/>
        </w:rPr>
        <w:t xml:space="preserve">две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w:t>
      </w:r>
      <w:r w:rsidRPr="002658C9">
        <w:rPr>
          <w:rFonts w:ascii="GHEA Grapalat" w:hAnsi="GHEA Grapalat"/>
        </w:rPr>
        <w:lastRenderedPageBreak/>
        <w:t xml:space="preserve">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Pr="005053A0"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cs="Sylfaen"/>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63169" w:rsidRPr="003C4617" w:rsidRDefault="00B2572B" w:rsidP="00863169">
      <w:pPr>
        <w:pStyle w:val="aa"/>
        <w:ind w:firstLine="567"/>
        <w:jc w:val="right"/>
        <w:rPr>
          <w:rFonts w:ascii="GHEA Grapalat" w:hAnsi="GHEA Grapalat"/>
        </w:rPr>
      </w:pPr>
      <w:r w:rsidRPr="00BF4E90">
        <w:rPr>
          <w:rFonts w:ascii="GHEA Grapalat" w:hAnsi="GHEA Grapalat"/>
          <w:b/>
        </w:rPr>
        <w:t xml:space="preserve">к Приглашению </w:t>
      </w:r>
      <w:r w:rsidR="00660FE4" w:rsidRPr="001439BD">
        <w:rPr>
          <w:rFonts w:ascii="GHEA Grapalat" w:hAnsi="GHEA Grapalat"/>
          <w:b/>
        </w:rPr>
        <w:t>на открытый конкурс</w:t>
      </w:r>
    </w:p>
    <w:p w:rsidR="00B2572B" w:rsidRPr="00374F4A" w:rsidRDefault="00123294"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cs="Arial"/>
          <w:b/>
          <w:sz w:val="24"/>
          <w:szCs w:val="24"/>
        </w:rPr>
        <w:br/>
      </w:r>
      <w:r w:rsidR="00B2572B" w:rsidRPr="00374F4A">
        <w:rPr>
          <w:rFonts w:ascii="GHEA Grapalat" w:hAnsi="GHEA Grapalat"/>
          <w:b/>
          <w:sz w:val="24"/>
          <w:szCs w:val="24"/>
        </w:rPr>
        <w:t xml:space="preserve">под кодом </w:t>
      </w:r>
      <w:r w:rsidR="00533E6A">
        <w:rPr>
          <w:rFonts w:ascii="GHEA Grapalat" w:hAnsi="GHEA Grapalat"/>
          <w:b/>
          <w:sz w:val="24"/>
          <w:szCs w:val="24"/>
          <w:lang w:val="en-US"/>
        </w:rPr>
        <w:t>AMXH</w:t>
      </w:r>
      <w:r w:rsidR="00533E6A" w:rsidRPr="00737C4B">
        <w:rPr>
          <w:rFonts w:ascii="GHEA Grapalat" w:hAnsi="GHEA Grapalat"/>
          <w:b/>
          <w:sz w:val="24"/>
          <w:szCs w:val="24"/>
        </w:rPr>
        <w:t>-</w:t>
      </w:r>
      <w:r w:rsidR="00533E6A">
        <w:rPr>
          <w:rFonts w:ascii="GHEA Grapalat" w:hAnsi="GHEA Grapalat"/>
          <w:b/>
          <w:sz w:val="24"/>
          <w:szCs w:val="24"/>
          <w:lang w:val="en-US"/>
        </w:rPr>
        <w:t>BMAShDzB</w:t>
      </w:r>
      <w:r w:rsidR="00533E6A" w:rsidRPr="00737C4B">
        <w:rPr>
          <w:rFonts w:ascii="GHEA Grapalat" w:hAnsi="GHEA Grapalat"/>
          <w:b/>
          <w:sz w:val="24"/>
          <w:szCs w:val="24"/>
        </w:rPr>
        <w:t xml:space="preserve"> -22/10</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6A537C">
      <w:pPr>
        <w:pStyle w:val="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w:t>
      </w:r>
      <w:r w:rsidR="006A537C" w:rsidRPr="006A537C">
        <w:rPr>
          <w:rFonts w:ascii="GHEA Grapalat" w:hAnsi="GHEA Grapalat"/>
        </w:rPr>
        <w:t>на открытый конкурс</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33E6A">
        <w:rPr>
          <w:rFonts w:ascii="GHEA Grapalat" w:hAnsi="GHEA Grapalat"/>
          <w:lang w:val="en-US"/>
        </w:rPr>
        <w:t>AMXH</w:t>
      </w:r>
      <w:r w:rsidR="00533E6A" w:rsidRPr="00737C4B">
        <w:rPr>
          <w:rFonts w:ascii="GHEA Grapalat" w:hAnsi="GHEA Grapalat"/>
        </w:rPr>
        <w:t>-</w:t>
      </w:r>
      <w:r w:rsidR="00533E6A">
        <w:rPr>
          <w:rFonts w:ascii="GHEA Grapalat" w:hAnsi="GHEA Grapalat"/>
          <w:lang w:val="en-US"/>
        </w:rPr>
        <w:t>BMAShDzB</w:t>
      </w:r>
      <w:r w:rsidR="00533E6A" w:rsidRPr="00737C4B">
        <w:rPr>
          <w:rFonts w:ascii="GHEA Grapalat" w:hAnsi="GHEA Grapalat"/>
        </w:rPr>
        <w:t xml:space="preserve"> -22/10</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533E6A">
        <w:rPr>
          <w:rFonts w:ascii="GHEA Grapalat" w:hAnsi="GHEA Grapalat"/>
          <w:lang w:val="en-US"/>
        </w:rPr>
        <w:t>AMXH</w:t>
      </w:r>
      <w:r w:rsidR="00533E6A" w:rsidRPr="00533E6A">
        <w:rPr>
          <w:rFonts w:ascii="GHEA Grapalat" w:hAnsi="GHEA Grapalat"/>
        </w:rPr>
        <w:t>-</w:t>
      </w:r>
      <w:r w:rsidR="00533E6A">
        <w:rPr>
          <w:rFonts w:ascii="GHEA Grapalat" w:hAnsi="GHEA Grapalat"/>
          <w:lang w:val="en-US"/>
        </w:rPr>
        <w:t>BMAShDzB</w:t>
      </w:r>
      <w:r w:rsidR="00533E6A" w:rsidRPr="00533E6A">
        <w:rPr>
          <w:rFonts w:ascii="GHEA Grapalat" w:hAnsi="GHEA Grapalat"/>
        </w:rPr>
        <w:t xml:space="preserve"> -22/10</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533E6A">
        <w:rPr>
          <w:rFonts w:ascii="GHEA Grapalat" w:hAnsi="GHEA Grapalat"/>
          <w:lang w:val="en-US"/>
        </w:rPr>
        <w:t>AMXH</w:t>
      </w:r>
      <w:r w:rsidR="00533E6A" w:rsidRPr="00533E6A">
        <w:rPr>
          <w:rFonts w:ascii="GHEA Grapalat" w:hAnsi="GHEA Grapalat"/>
        </w:rPr>
        <w:t>-</w:t>
      </w:r>
      <w:r w:rsidR="00533E6A">
        <w:rPr>
          <w:rFonts w:ascii="GHEA Grapalat" w:hAnsi="GHEA Grapalat"/>
          <w:lang w:val="en-US"/>
        </w:rPr>
        <w:t>BMAShDzB</w:t>
      </w:r>
      <w:r w:rsidR="00533E6A" w:rsidRPr="00533E6A">
        <w:rPr>
          <w:rFonts w:ascii="GHEA Grapalat" w:hAnsi="GHEA Grapalat"/>
        </w:rPr>
        <w:t xml:space="preserve"> -22/10</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60FE4" w:rsidRPr="001439BD">
        <w:rPr>
          <w:rFonts w:ascii="GHEA Grapalat" w:hAnsi="GHEA Grapalat"/>
          <w:b/>
        </w:rPr>
        <w:t>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33E6A">
        <w:rPr>
          <w:rFonts w:ascii="GHEA Grapalat" w:hAnsi="GHEA Grapalat"/>
          <w:b/>
          <w:sz w:val="24"/>
          <w:szCs w:val="24"/>
          <w:lang w:val="en-US"/>
        </w:rPr>
        <w:t>AMXH</w:t>
      </w:r>
      <w:r w:rsidR="00533E6A" w:rsidRPr="00533E6A">
        <w:rPr>
          <w:rFonts w:ascii="GHEA Grapalat" w:hAnsi="GHEA Grapalat"/>
          <w:b/>
          <w:sz w:val="24"/>
          <w:szCs w:val="24"/>
        </w:rPr>
        <w:t>-</w:t>
      </w:r>
      <w:r w:rsidR="00533E6A">
        <w:rPr>
          <w:rFonts w:ascii="GHEA Grapalat" w:hAnsi="GHEA Grapalat"/>
          <w:b/>
          <w:sz w:val="24"/>
          <w:szCs w:val="24"/>
          <w:lang w:val="en-US"/>
        </w:rPr>
        <w:t>BMAShDzB</w:t>
      </w:r>
      <w:r w:rsidR="00533E6A" w:rsidRPr="00533E6A">
        <w:rPr>
          <w:rFonts w:ascii="GHEA Grapalat" w:hAnsi="GHEA Grapalat"/>
          <w:b/>
          <w:sz w:val="24"/>
          <w:szCs w:val="24"/>
        </w:rPr>
        <w:t xml:space="preserve"> -22/10</w:t>
      </w:r>
      <w:r>
        <w:rPr>
          <w:rFonts w:ascii="GHEA Grapalat" w:hAnsi="GHEA Grapalat"/>
          <w:b/>
          <w:sz w:val="24"/>
          <w:szCs w:val="24"/>
        </w:rPr>
        <w:t>"</w:t>
      </w:r>
      <w:r>
        <w:rPr>
          <w:rStyle w:val="af6"/>
          <w:rFonts w:ascii="GHEA Grapalat" w:hAnsi="GHEA Grapalat"/>
          <w:b/>
          <w:sz w:val="24"/>
          <w:szCs w:val="24"/>
        </w:rPr>
        <w:footnoteReference w:customMarkFollows="1" w:id="14"/>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A06194" w:rsidRPr="00A06194">
        <w:rPr>
          <w:rFonts w:ascii="GHEA Grapalat" w:hAnsi="GHEA Grapalat"/>
        </w:rPr>
        <w:t xml:space="preserve">об запросе котировок </w:t>
      </w:r>
      <w:r w:rsidRPr="009044F1">
        <w:rPr>
          <w:rFonts w:ascii="GHEA Grapalat" w:hAnsi="GHEA Grapalat"/>
        </w:rPr>
        <w:t xml:space="preserve">под кодом </w:t>
      </w:r>
      <w:r w:rsidR="00533E6A">
        <w:rPr>
          <w:rFonts w:ascii="GHEA Grapalat" w:hAnsi="GHEA Grapalat"/>
          <w:lang w:val="en-US"/>
        </w:rPr>
        <w:t>AMXH</w:t>
      </w:r>
      <w:r w:rsidR="00533E6A" w:rsidRPr="00533E6A">
        <w:rPr>
          <w:rFonts w:ascii="GHEA Grapalat" w:hAnsi="GHEA Grapalat"/>
        </w:rPr>
        <w:t>-</w:t>
      </w:r>
      <w:r w:rsidR="00533E6A">
        <w:rPr>
          <w:rFonts w:ascii="GHEA Grapalat" w:hAnsi="GHEA Grapalat"/>
          <w:lang w:val="en-US"/>
        </w:rPr>
        <w:t>BMAShDzB</w:t>
      </w:r>
      <w:r w:rsidR="00533E6A" w:rsidRPr="00533E6A">
        <w:rPr>
          <w:rFonts w:ascii="GHEA Grapalat" w:hAnsi="GHEA Grapalat"/>
        </w:rPr>
        <w:t xml:space="preserve"> -22/10</w:t>
      </w:r>
      <w:r w:rsidR="00197CC6" w:rsidRPr="00197CC6">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456"/>
        <w:gridCol w:w="5475"/>
        <w:gridCol w:w="15"/>
      </w:tblGrid>
      <w:tr w:rsidR="00D043C1" w:rsidRPr="00206AF8" w:rsidTr="00A9393C">
        <w:trPr>
          <w:gridAfter w:val="1"/>
          <w:wAfter w:w="15" w:type="dxa"/>
        </w:trPr>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2"/>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A9393C" w:rsidRPr="00206AF8" w:rsidTr="00A9393C">
        <w:trPr>
          <w:trHeight w:val="696"/>
        </w:trPr>
        <w:tc>
          <w:tcPr>
            <w:tcW w:w="1242" w:type="dxa"/>
            <w:vMerge/>
            <w:vAlign w:val="center"/>
          </w:tcPr>
          <w:p w:rsidR="00A9393C" w:rsidRPr="00206AF8" w:rsidRDefault="00A9393C" w:rsidP="00FF3F2A">
            <w:pPr>
              <w:widowControl w:val="0"/>
              <w:jc w:val="center"/>
              <w:rPr>
                <w:rFonts w:ascii="GHEA Grapalat" w:hAnsi="GHEA Grapalat"/>
                <w:b/>
                <w:bCs/>
                <w:sz w:val="20"/>
                <w:szCs w:val="20"/>
              </w:rPr>
            </w:pPr>
          </w:p>
        </w:tc>
        <w:tc>
          <w:tcPr>
            <w:tcW w:w="3456" w:type="dxa"/>
            <w:vAlign w:val="center"/>
          </w:tcPr>
          <w:p w:rsidR="00A9393C" w:rsidRPr="00206AF8" w:rsidRDefault="00A9393C"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5490" w:type="dxa"/>
            <w:gridSpan w:val="2"/>
            <w:vAlign w:val="center"/>
          </w:tcPr>
          <w:p w:rsidR="00A9393C" w:rsidRPr="00206AF8" w:rsidRDefault="00A9393C"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A9393C" w:rsidRPr="00206AF8" w:rsidTr="00A9393C">
        <w:tc>
          <w:tcPr>
            <w:tcW w:w="1242" w:type="dxa"/>
          </w:tcPr>
          <w:p w:rsidR="00A9393C" w:rsidRPr="00206AF8" w:rsidRDefault="00A9393C" w:rsidP="00FF3F2A">
            <w:pPr>
              <w:pStyle w:val="3"/>
              <w:keepNext w:val="0"/>
              <w:widowControl w:val="0"/>
              <w:spacing w:line="240" w:lineRule="auto"/>
              <w:jc w:val="left"/>
              <w:rPr>
                <w:rFonts w:ascii="GHEA Grapalat" w:hAnsi="GHEA Grapalat"/>
                <w:b/>
              </w:rPr>
            </w:pPr>
          </w:p>
        </w:tc>
        <w:tc>
          <w:tcPr>
            <w:tcW w:w="3456" w:type="dxa"/>
          </w:tcPr>
          <w:p w:rsidR="00A9393C" w:rsidRPr="00206AF8" w:rsidRDefault="00A9393C" w:rsidP="00FF3F2A">
            <w:pPr>
              <w:pStyle w:val="3"/>
              <w:keepNext w:val="0"/>
              <w:widowControl w:val="0"/>
              <w:spacing w:line="240" w:lineRule="auto"/>
              <w:jc w:val="left"/>
              <w:rPr>
                <w:rFonts w:ascii="GHEA Grapalat" w:hAnsi="GHEA Grapalat"/>
                <w:b/>
              </w:rPr>
            </w:pPr>
          </w:p>
        </w:tc>
        <w:tc>
          <w:tcPr>
            <w:tcW w:w="5490" w:type="dxa"/>
            <w:gridSpan w:val="2"/>
          </w:tcPr>
          <w:p w:rsidR="00A9393C" w:rsidRPr="00A9393C" w:rsidRDefault="00A9393C" w:rsidP="00A9393C">
            <w:pPr>
              <w:pStyle w:val="3"/>
              <w:keepNext w:val="0"/>
              <w:widowControl w:val="0"/>
              <w:spacing w:line="240" w:lineRule="auto"/>
              <w:rPr>
                <w:rFonts w:ascii="GHEA Grapalat" w:hAnsi="GHEA Grapalat"/>
                <w:b/>
                <w:lang w:val="en-US"/>
              </w:rPr>
            </w:pPr>
            <w:r w:rsidRPr="001A1444">
              <w:rPr>
                <w:rFonts w:ascii="GHEA Grapalat" w:hAnsi="GHEA Grapalat"/>
                <w:b/>
                <w:color w:val="FF0000"/>
                <w:lang w:val="en-US"/>
              </w:rPr>
              <w:t>1 год</w:t>
            </w:r>
          </w:p>
        </w:tc>
      </w:tr>
      <w:tr w:rsidR="00A9393C" w:rsidRPr="00206AF8" w:rsidTr="00A9393C">
        <w:tc>
          <w:tcPr>
            <w:tcW w:w="1242" w:type="dxa"/>
          </w:tcPr>
          <w:p w:rsidR="00A9393C" w:rsidRPr="00206AF8" w:rsidRDefault="00A9393C" w:rsidP="00FF3F2A">
            <w:pPr>
              <w:pStyle w:val="3"/>
              <w:keepNext w:val="0"/>
              <w:widowControl w:val="0"/>
              <w:spacing w:line="240" w:lineRule="auto"/>
              <w:jc w:val="left"/>
              <w:rPr>
                <w:rFonts w:ascii="GHEA Grapalat" w:hAnsi="GHEA Grapalat"/>
                <w:b/>
              </w:rPr>
            </w:pPr>
          </w:p>
        </w:tc>
        <w:tc>
          <w:tcPr>
            <w:tcW w:w="3456" w:type="dxa"/>
          </w:tcPr>
          <w:p w:rsidR="00A9393C" w:rsidRPr="00206AF8" w:rsidRDefault="00A9393C" w:rsidP="00FF3F2A">
            <w:pPr>
              <w:pStyle w:val="3"/>
              <w:keepNext w:val="0"/>
              <w:widowControl w:val="0"/>
              <w:spacing w:line="240" w:lineRule="auto"/>
              <w:jc w:val="left"/>
              <w:rPr>
                <w:rFonts w:ascii="GHEA Grapalat" w:hAnsi="GHEA Grapalat"/>
                <w:b/>
              </w:rPr>
            </w:pPr>
          </w:p>
        </w:tc>
        <w:tc>
          <w:tcPr>
            <w:tcW w:w="5490" w:type="dxa"/>
            <w:gridSpan w:val="2"/>
          </w:tcPr>
          <w:p w:rsidR="00A9393C" w:rsidRPr="00206AF8" w:rsidRDefault="00A9393C"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w:t>
      </w:r>
      <w:r w:rsidR="00660FE4" w:rsidRPr="001439BD">
        <w:rPr>
          <w:rFonts w:ascii="GHEA Grapalat" w:hAnsi="GHEA Grapalat"/>
          <w:b/>
        </w:rPr>
        <w:t>на открытый конкурс</w:t>
      </w:r>
    </w:p>
    <w:p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33E6A">
        <w:rPr>
          <w:rFonts w:ascii="GHEA Grapalat" w:hAnsi="GHEA Grapalat"/>
          <w:b/>
          <w:sz w:val="24"/>
          <w:szCs w:val="24"/>
          <w:lang w:val="en-US"/>
        </w:rPr>
        <w:t>AMXH</w:t>
      </w:r>
      <w:r w:rsidR="00533E6A" w:rsidRPr="00737C4B">
        <w:rPr>
          <w:rFonts w:ascii="GHEA Grapalat" w:hAnsi="GHEA Grapalat"/>
          <w:b/>
          <w:sz w:val="24"/>
          <w:szCs w:val="24"/>
        </w:rPr>
        <w:t>-</w:t>
      </w:r>
      <w:r w:rsidR="00533E6A">
        <w:rPr>
          <w:rFonts w:ascii="GHEA Grapalat" w:hAnsi="GHEA Grapalat"/>
          <w:b/>
          <w:sz w:val="24"/>
          <w:szCs w:val="24"/>
          <w:lang w:val="en-US"/>
        </w:rPr>
        <w:t>BMAShDzB</w:t>
      </w:r>
      <w:r w:rsidR="00533E6A" w:rsidRPr="00737C4B">
        <w:rPr>
          <w:rFonts w:ascii="GHEA Grapalat" w:hAnsi="GHEA Grapalat"/>
          <w:b/>
          <w:sz w:val="24"/>
          <w:szCs w:val="24"/>
        </w:rPr>
        <w:t xml:space="preserve"> -22/10</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1A48B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1A48B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1A48B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1A48B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1A48B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1A48B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1A48B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1A48B0"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1A48B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1A48B0" w:rsidP="00220899">
            <w:pPr>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1A48B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1A48B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C3A29" w:rsidRPr="008C3A29" w:rsidRDefault="00B2572B" w:rsidP="008C3A29">
      <w:pPr>
        <w:pStyle w:val="aa"/>
        <w:ind w:firstLine="567"/>
        <w:jc w:val="right"/>
        <w:rPr>
          <w:rFonts w:ascii="GHEA Grapalat" w:hAnsi="GHEA Grapalat"/>
        </w:rPr>
      </w:pPr>
      <w:r w:rsidRPr="001439BD">
        <w:rPr>
          <w:rFonts w:ascii="GHEA Grapalat" w:hAnsi="GHEA Grapalat"/>
          <w:b/>
        </w:rPr>
        <w:t xml:space="preserve">к Приглашению </w:t>
      </w:r>
      <w:r w:rsidR="006A537C" w:rsidRPr="001439BD">
        <w:rPr>
          <w:rFonts w:ascii="GHEA Grapalat" w:hAnsi="GHEA Grapalat"/>
          <w:b/>
        </w:rPr>
        <w:t>на открытый конкурс</w:t>
      </w:r>
    </w:p>
    <w:p w:rsidR="00B2572B" w:rsidRPr="009044F1" w:rsidRDefault="005744FC"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cs="Arial"/>
          <w:b/>
          <w:sz w:val="24"/>
          <w:szCs w:val="24"/>
        </w:rPr>
        <w:br/>
      </w:r>
      <w:r w:rsidR="00B2572B" w:rsidRPr="009044F1">
        <w:rPr>
          <w:rFonts w:ascii="GHEA Grapalat" w:hAnsi="GHEA Grapalat"/>
          <w:b/>
          <w:sz w:val="24"/>
          <w:szCs w:val="24"/>
        </w:rPr>
        <w:t xml:space="preserve">под кодом </w:t>
      </w:r>
      <w:r w:rsidR="00533E6A">
        <w:rPr>
          <w:rFonts w:ascii="GHEA Grapalat" w:hAnsi="GHEA Grapalat"/>
          <w:b/>
          <w:sz w:val="24"/>
          <w:szCs w:val="24"/>
          <w:lang w:val="en-US"/>
        </w:rPr>
        <w:t>AMXH</w:t>
      </w:r>
      <w:r w:rsidR="00533E6A" w:rsidRPr="00737C4B">
        <w:rPr>
          <w:rFonts w:ascii="GHEA Grapalat" w:hAnsi="GHEA Grapalat"/>
          <w:b/>
          <w:sz w:val="24"/>
          <w:szCs w:val="24"/>
        </w:rPr>
        <w:t>-</w:t>
      </w:r>
      <w:r w:rsidR="00533E6A">
        <w:rPr>
          <w:rFonts w:ascii="GHEA Grapalat" w:hAnsi="GHEA Grapalat"/>
          <w:b/>
          <w:sz w:val="24"/>
          <w:szCs w:val="24"/>
          <w:lang w:val="en-US"/>
        </w:rPr>
        <w:t>BMAShDzB</w:t>
      </w:r>
      <w:r w:rsidR="00533E6A" w:rsidRPr="00737C4B">
        <w:rPr>
          <w:rFonts w:ascii="GHEA Grapalat" w:hAnsi="GHEA Grapalat"/>
          <w:b/>
          <w:sz w:val="24"/>
          <w:szCs w:val="24"/>
        </w:rPr>
        <w:t xml:space="preserve"> -22/10</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6A537C" w:rsidRPr="006A537C">
        <w:rPr>
          <w:rFonts w:ascii="GHEA Grapalat" w:hAnsi="GHEA Grapalat"/>
        </w:rPr>
        <w:t>на открытый конкурс</w:t>
      </w:r>
      <w:r w:rsidR="006A537C" w:rsidRPr="005744FC">
        <w:rPr>
          <w:rFonts w:ascii="GHEA Grapalat" w:hAnsi="GHEA Grapalat"/>
          <w:spacing w:val="-6"/>
        </w:rPr>
        <w:t xml:space="preserve"> </w:t>
      </w:r>
      <w:r w:rsidRPr="005744FC">
        <w:rPr>
          <w:rFonts w:ascii="GHEA Grapalat" w:hAnsi="GHEA Grapalat"/>
          <w:spacing w:val="-6"/>
        </w:rPr>
        <w:t xml:space="preserve">под кодом </w:t>
      </w:r>
      <w:r w:rsidR="00533E6A">
        <w:rPr>
          <w:rFonts w:ascii="GHEA Grapalat" w:hAnsi="GHEA Grapalat"/>
          <w:spacing w:val="-6"/>
          <w:lang w:val="en-US"/>
        </w:rPr>
        <w:t>AMXH</w:t>
      </w:r>
      <w:r w:rsidR="00533E6A" w:rsidRPr="00533E6A">
        <w:rPr>
          <w:rFonts w:ascii="GHEA Grapalat" w:hAnsi="GHEA Grapalat"/>
          <w:spacing w:val="-6"/>
        </w:rPr>
        <w:t>-</w:t>
      </w:r>
      <w:r w:rsidR="00533E6A">
        <w:rPr>
          <w:rFonts w:ascii="GHEA Grapalat" w:hAnsi="GHEA Grapalat"/>
          <w:spacing w:val="-6"/>
          <w:lang w:val="en-US"/>
        </w:rPr>
        <w:t>BMAShDzB</w:t>
      </w:r>
      <w:r w:rsidR="00533E6A" w:rsidRPr="00533E6A">
        <w:rPr>
          <w:rFonts w:ascii="GHEA Grapalat" w:hAnsi="GHEA Grapalat"/>
          <w:spacing w:val="-6"/>
        </w:rPr>
        <w:t xml:space="preserve"> -22/10</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w:t>
      </w:r>
      <w:r w:rsidR="006A537C" w:rsidRPr="001439BD">
        <w:rPr>
          <w:rFonts w:ascii="GHEA Grapalat" w:hAnsi="GHEA Grapalat"/>
          <w:b/>
        </w:rPr>
        <w:t>на открытый конкурс</w:t>
      </w:r>
      <w:r w:rsidRPr="00B138F3">
        <w:rPr>
          <w:rFonts w:ascii="GHEA Grapalat" w:hAnsi="GHEA Grapalat" w:cs="Arial"/>
          <w:b/>
        </w:rPr>
        <w:br/>
      </w:r>
      <w:r w:rsidRPr="00B138F3">
        <w:rPr>
          <w:rFonts w:ascii="GHEA Grapalat" w:hAnsi="GHEA Grapalat"/>
          <w:b/>
        </w:rPr>
        <w:t xml:space="preserve">под кодом </w:t>
      </w:r>
      <w:r w:rsidR="00533E6A">
        <w:rPr>
          <w:rFonts w:ascii="GHEA Grapalat" w:hAnsi="GHEA Grapalat"/>
          <w:b/>
          <w:lang w:val="en-US"/>
        </w:rPr>
        <w:t>AMXH</w:t>
      </w:r>
      <w:r w:rsidR="00533E6A" w:rsidRPr="00533E6A">
        <w:rPr>
          <w:rFonts w:ascii="GHEA Grapalat" w:hAnsi="GHEA Grapalat"/>
          <w:b/>
        </w:rPr>
        <w:t>-</w:t>
      </w:r>
      <w:r w:rsidR="00533E6A">
        <w:rPr>
          <w:rFonts w:ascii="GHEA Grapalat" w:hAnsi="GHEA Grapalat"/>
          <w:b/>
          <w:lang w:val="en-US"/>
        </w:rPr>
        <w:t>BMAShDzB</w:t>
      </w:r>
      <w:r w:rsidR="00533E6A" w:rsidRPr="00533E6A">
        <w:rPr>
          <w:rFonts w:ascii="GHEA Grapalat" w:hAnsi="GHEA Grapalat"/>
          <w:b/>
        </w:rPr>
        <w:t xml:space="preserve"> -22/10</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w:t>
      </w:r>
      <w:r w:rsidRPr="00886AE6">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3D2FE2" w:rsidRPr="00A9393C" w:rsidRDefault="003D2FE2" w:rsidP="003D2FE2">
      <w:pPr>
        <w:widowControl w:val="0"/>
        <w:spacing w:after="160"/>
        <w:jc w:val="right"/>
        <w:rPr>
          <w:rFonts w:ascii="GHEA Grapalat" w:hAnsi="GHEA Grapalat" w:cs="GHEA Grapalat"/>
          <w:b/>
          <w:i/>
          <w:sz w:val="22"/>
          <w:szCs w:val="22"/>
        </w:rPr>
      </w:pPr>
      <w:r w:rsidRPr="00A9393C">
        <w:rPr>
          <w:rFonts w:ascii="GHEA Grapalat" w:hAnsi="GHEA Grapalat"/>
          <w:b/>
          <w:i/>
          <w:sz w:val="22"/>
          <w:szCs w:val="22"/>
        </w:rPr>
        <w:t>Приложение № 4.</w:t>
      </w:r>
      <w:r w:rsidR="00A15BEC" w:rsidRPr="00A9393C">
        <w:rPr>
          <w:rFonts w:ascii="GHEA Grapalat" w:hAnsi="GHEA Grapalat"/>
          <w:b/>
          <w:i/>
          <w:sz w:val="22"/>
          <w:szCs w:val="22"/>
        </w:rPr>
        <w:t>2</w:t>
      </w:r>
    </w:p>
    <w:p w:rsidR="003D2FE2" w:rsidRPr="00A9393C" w:rsidRDefault="003D2FE2" w:rsidP="003D2FE2">
      <w:pPr>
        <w:widowControl w:val="0"/>
        <w:spacing w:after="160"/>
        <w:jc w:val="right"/>
        <w:rPr>
          <w:rFonts w:ascii="GHEA Grapalat" w:hAnsi="GHEA Grapalat" w:cs="GHEA Grapalat"/>
          <w:b/>
          <w:i/>
          <w:sz w:val="22"/>
          <w:szCs w:val="22"/>
        </w:rPr>
      </w:pPr>
      <w:r w:rsidRPr="00A9393C">
        <w:rPr>
          <w:rFonts w:ascii="GHEA Grapalat" w:hAnsi="GHEA Grapalat"/>
          <w:b/>
          <w:i/>
          <w:sz w:val="22"/>
          <w:szCs w:val="22"/>
        </w:rPr>
        <w:t xml:space="preserve">к Приглашению </w:t>
      </w:r>
      <w:r w:rsidR="006A537C" w:rsidRPr="001439BD">
        <w:rPr>
          <w:rFonts w:ascii="GHEA Grapalat" w:hAnsi="GHEA Grapalat"/>
          <w:b/>
        </w:rPr>
        <w:t>на открытый конкурс</w:t>
      </w:r>
      <w:r w:rsidRPr="00A9393C">
        <w:rPr>
          <w:rFonts w:ascii="GHEA Grapalat" w:hAnsi="GHEA Grapalat" w:cs="GHEA Grapalat"/>
          <w:b/>
          <w:i/>
          <w:sz w:val="22"/>
          <w:szCs w:val="22"/>
        </w:rPr>
        <w:br/>
      </w:r>
      <w:r w:rsidRPr="00A9393C">
        <w:rPr>
          <w:rFonts w:ascii="GHEA Grapalat" w:hAnsi="GHEA Grapalat"/>
          <w:b/>
          <w:i/>
          <w:sz w:val="22"/>
          <w:szCs w:val="22"/>
        </w:rPr>
        <w:t xml:space="preserve">под кодом </w:t>
      </w:r>
      <w:r w:rsidR="00533E6A">
        <w:rPr>
          <w:rFonts w:ascii="GHEA Grapalat" w:hAnsi="GHEA Grapalat"/>
          <w:b/>
          <w:i/>
          <w:sz w:val="22"/>
          <w:szCs w:val="22"/>
          <w:lang w:val="en-US"/>
        </w:rPr>
        <w:t>AMXH</w:t>
      </w:r>
      <w:r w:rsidR="00533E6A" w:rsidRPr="00533E6A">
        <w:rPr>
          <w:rFonts w:ascii="GHEA Grapalat" w:hAnsi="GHEA Grapalat"/>
          <w:b/>
          <w:i/>
          <w:sz w:val="22"/>
          <w:szCs w:val="22"/>
        </w:rPr>
        <w:t>-</w:t>
      </w:r>
      <w:r w:rsidR="00533E6A">
        <w:rPr>
          <w:rFonts w:ascii="GHEA Grapalat" w:hAnsi="GHEA Grapalat"/>
          <w:b/>
          <w:i/>
          <w:sz w:val="22"/>
          <w:szCs w:val="22"/>
          <w:lang w:val="en-US"/>
        </w:rPr>
        <w:t>BMAShDzB</w:t>
      </w:r>
      <w:r w:rsidR="00533E6A" w:rsidRPr="00533E6A">
        <w:rPr>
          <w:rFonts w:ascii="GHEA Grapalat" w:hAnsi="GHEA Grapalat"/>
          <w:b/>
          <w:i/>
          <w:sz w:val="22"/>
          <w:szCs w:val="22"/>
        </w:rPr>
        <w:t xml:space="preserve"> -22/10</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w:t>
      </w:r>
      <w:r w:rsidRPr="00B138F3">
        <w:rPr>
          <w:rFonts w:ascii="GHEA Grapalat" w:hAnsi="GHEA Grapalat"/>
          <w:sz w:val="22"/>
          <w:szCs w:val="22"/>
        </w:rPr>
        <w:lastRenderedPageBreak/>
        <w:t xml:space="preserve">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E75F6"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Pr="00DE75F6">
              <w:rPr>
                <w:rFonts w:ascii="GHEA Grapalat" w:hAnsi="GHEA Grapalat"/>
                <w:b/>
              </w:rPr>
              <w:t>:</w:t>
            </w:r>
            <w:r w:rsidR="00DE75F6" w:rsidRPr="00DE75F6">
              <w:rPr>
                <w:rFonts w:ascii="GHEA Grapalat" w:hAnsi="GHEA Grapalat"/>
                <w:b/>
                <w:lang w:val="en-US"/>
              </w:rPr>
              <w:t xml:space="preserve">   04440504</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E75F6"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E75F6" w:rsidRPr="00DE75F6">
              <w:rPr>
                <w:rFonts w:ascii="GHEA Grapalat" w:hAnsi="GHEA Grapalat"/>
              </w:rPr>
              <w:t xml:space="preserve">   </w:t>
            </w:r>
            <w:r w:rsidR="00DE75F6" w:rsidRPr="00DE75F6">
              <w:rPr>
                <w:rFonts w:ascii="GHEA Grapalat" w:hAnsi="GHEA Grapalat"/>
                <w:b/>
              </w:rPr>
              <w:t xml:space="preserve"> РА. </w:t>
            </w:r>
            <w:r w:rsidR="00DE75F6" w:rsidRPr="00DE75F6">
              <w:rPr>
                <w:rFonts w:ascii="GHEA Grapalat" w:hAnsi="GHEA Grapalat"/>
                <w:b/>
                <w:bCs/>
                <w:iCs/>
              </w:rPr>
              <w:t xml:space="preserve"> </w:t>
            </w:r>
            <w:r w:rsidR="00DE75F6" w:rsidRPr="00DE75F6">
              <w:rPr>
                <w:rFonts w:ascii="GHEA Grapalat" w:hAnsi="GHEA Grapalat"/>
                <w:b/>
              </w:rPr>
              <w:t xml:space="preserve"> мин</w:t>
            </w:r>
            <w:r w:rsidR="00DE75F6" w:rsidRPr="00DE75F6">
              <w:rPr>
                <w:rFonts w:ascii="GHEA Grapalat" w:hAnsi="GHEA Grapalat"/>
              </w:rPr>
              <w:t>.</w:t>
            </w:r>
            <w:r w:rsidR="00DE75F6" w:rsidRPr="00DE75F6">
              <w:rPr>
                <w:rFonts w:ascii="GHEA Grapalat" w:hAnsi="GHEA Grapalat"/>
                <w:b/>
                <w:iCs/>
              </w:rPr>
              <w:t xml:space="preserve"> фин . </w:t>
            </w:r>
            <w:r w:rsidR="00DE75F6" w:rsidRPr="00DE75F6">
              <w:rPr>
                <w:rFonts w:ascii="GHEA Grapalat" w:hAnsi="GHEA Grapalat"/>
              </w:rPr>
              <w:t xml:space="preserve"> </w:t>
            </w:r>
            <w:r w:rsidR="00DE75F6" w:rsidRPr="00DE75F6">
              <w:rPr>
                <w:rFonts w:ascii="GHEA Grapalat" w:hAnsi="GHEA Grapalat"/>
                <w:b/>
                <w:iCs/>
              </w:rPr>
              <w:t>опер. отдел:</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E75F6" w:rsidRDefault="002849A6" w:rsidP="001A1444">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DE75F6">
              <w:rPr>
                <w:rFonts w:ascii="GHEA Grapalat" w:hAnsi="GHEA Grapalat"/>
                <w:lang w:val="en-US"/>
              </w:rPr>
              <w:t xml:space="preserve"> </w:t>
            </w:r>
            <w:r w:rsidR="00DE75F6" w:rsidRPr="00DE75F6">
              <w:rPr>
                <w:rFonts w:ascii="GHEA Grapalat" w:hAnsi="GHEA Grapalat"/>
                <w:b/>
                <w:lang w:val="en-US"/>
              </w:rPr>
              <w:t>900322</w:t>
            </w:r>
            <w:r w:rsidR="001A1444">
              <w:rPr>
                <w:rFonts w:ascii="GHEA Grapalat" w:hAnsi="GHEA Grapalat"/>
                <w:b/>
                <w:lang w:val="en-US"/>
              </w:rPr>
              <w:t>000333</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r w:rsidR="006A537C" w:rsidRPr="001439BD">
        <w:rPr>
          <w:rFonts w:ascii="GHEA Grapalat" w:hAnsi="GHEA Grapalat"/>
          <w:b/>
        </w:rPr>
        <w:t>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33E6A">
        <w:rPr>
          <w:rFonts w:ascii="GHEA Grapalat" w:hAnsi="GHEA Grapalat"/>
          <w:b/>
          <w:sz w:val="24"/>
          <w:szCs w:val="24"/>
          <w:lang w:val="en-US"/>
        </w:rPr>
        <w:t>AMXH</w:t>
      </w:r>
      <w:r w:rsidR="00533E6A" w:rsidRPr="00533E6A">
        <w:rPr>
          <w:rFonts w:ascii="GHEA Grapalat" w:hAnsi="GHEA Grapalat"/>
          <w:b/>
          <w:sz w:val="24"/>
          <w:szCs w:val="24"/>
        </w:rPr>
        <w:t>-</w:t>
      </w:r>
      <w:r w:rsidR="00533E6A">
        <w:rPr>
          <w:rFonts w:ascii="GHEA Grapalat" w:hAnsi="GHEA Grapalat"/>
          <w:b/>
          <w:sz w:val="24"/>
          <w:szCs w:val="24"/>
          <w:lang w:val="en-US"/>
        </w:rPr>
        <w:t>BMAShDzB</w:t>
      </w:r>
      <w:r w:rsidR="00533E6A" w:rsidRPr="00533E6A">
        <w:rPr>
          <w:rFonts w:ascii="GHEA Grapalat" w:hAnsi="GHEA Grapalat"/>
          <w:b/>
          <w:sz w:val="24"/>
          <w:szCs w:val="24"/>
        </w:rPr>
        <w:t xml:space="preserve"> -22/10</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A9393C" w:rsidRDefault="000A214C" w:rsidP="000A214C">
      <w:pPr>
        <w:widowControl w:val="0"/>
        <w:spacing w:after="160"/>
        <w:jc w:val="right"/>
        <w:rPr>
          <w:rFonts w:ascii="GHEA Grapalat" w:hAnsi="GHEA Grapalat" w:cs="GHEA Grapalat"/>
          <w:b/>
          <w:i/>
        </w:rPr>
      </w:pPr>
      <w:r w:rsidRPr="00A9393C">
        <w:rPr>
          <w:rFonts w:ascii="GHEA Grapalat" w:hAnsi="GHEA Grapalat"/>
          <w:b/>
          <w:i/>
        </w:rPr>
        <w:t>Приложение № 5.1</w:t>
      </w:r>
    </w:p>
    <w:p w:rsidR="000A214C" w:rsidRPr="00A9393C" w:rsidRDefault="000A214C" w:rsidP="000A214C">
      <w:pPr>
        <w:widowControl w:val="0"/>
        <w:spacing w:after="160"/>
        <w:jc w:val="right"/>
        <w:rPr>
          <w:rFonts w:ascii="GHEA Grapalat" w:hAnsi="GHEA Grapalat" w:cs="GHEA Grapalat"/>
          <w:b/>
          <w:i/>
        </w:rPr>
      </w:pPr>
      <w:r w:rsidRPr="00A9393C">
        <w:rPr>
          <w:rFonts w:ascii="GHEA Grapalat" w:hAnsi="GHEA Grapalat"/>
          <w:b/>
          <w:i/>
        </w:rPr>
        <w:t xml:space="preserve">к Приглашению </w:t>
      </w:r>
      <w:r w:rsidR="003606B4" w:rsidRPr="001439BD">
        <w:rPr>
          <w:rFonts w:ascii="GHEA Grapalat" w:hAnsi="GHEA Grapalat"/>
          <w:b/>
        </w:rPr>
        <w:t>на открытый конкурс</w:t>
      </w:r>
      <w:r w:rsidRPr="00A9393C">
        <w:rPr>
          <w:rFonts w:ascii="GHEA Grapalat" w:hAnsi="GHEA Grapalat"/>
          <w:b/>
          <w:i/>
        </w:rPr>
        <w:br/>
        <w:t xml:space="preserve">под кодом </w:t>
      </w:r>
      <w:r w:rsidR="00533E6A">
        <w:rPr>
          <w:rFonts w:ascii="GHEA Grapalat" w:hAnsi="GHEA Grapalat"/>
          <w:b/>
          <w:i/>
          <w:lang w:val="en-US"/>
        </w:rPr>
        <w:t>AMXH</w:t>
      </w:r>
      <w:r w:rsidR="00533E6A" w:rsidRPr="00533E6A">
        <w:rPr>
          <w:rFonts w:ascii="GHEA Grapalat" w:hAnsi="GHEA Grapalat"/>
          <w:b/>
          <w:i/>
        </w:rPr>
        <w:t>-</w:t>
      </w:r>
      <w:r w:rsidR="00533E6A">
        <w:rPr>
          <w:rFonts w:ascii="GHEA Grapalat" w:hAnsi="GHEA Grapalat"/>
          <w:b/>
          <w:i/>
          <w:lang w:val="en-US"/>
        </w:rPr>
        <w:t>BMAShDzB</w:t>
      </w:r>
      <w:r w:rsidR="00533E6A" w:rsidRPr="00533E6A">
        <w:rPr>
          <w:rFonts w:ascii="GHEA Grapalat" w:hAnsi="GHEA Grapalat"/>
          <w:b/>
          <w:i/>
        </w:rPr>
        <w:t xml:space="preserve"> -22/10</w:t>
      </w:r>
    </w:p>
    <w:p w:rsidR="00AF4211" w:rsidRPr="00A9393C"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 xml:space="preserve">Банк настоящего Соглашения и прилагаемого Требования по независящим </w:t>
      </w:r>
      <w:r w:rsidRPr="00B138F3">
        <w:rPr>
          <w:rFonts w:ascii="GHEA Grapalat" w:hAnsi="GHEA Grapalat"/>
        </w:rPr>
        <w:lastRenderedPageBreak/>
        <w:t>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E75F6"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DE75F6">
              <w:rPr>
                <w:rFonts w:ascii="GHEA Grapalat" w:hAnsi="GHEA Grapalat"/>
                <w:lang w:val="en-US"/>
              </w:rPr>
              <w:t xml:space="preserve"> </w:t>
            </w:r>
            <w:r w:rsidR="00DE75F6" w:rsidRPr="00DE75F6">
              <w:rPr>
                <w:rFonts w:ascii="GHEA Grapalat" w:hAnsi="GHEA Grapalat"/>
                <w:b/>
                <w:lang w:val="en-US"/>
              </w:rPr>
              <w:t>04440504</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E75F6" w:rsidRPr="00DE75F6">
              <w:rPr>
                <w:rFonts w:ascii="GHEA Grapalat" w:hAnsi="GHEA Grapalat"/>
                <w:b/>
              </w:rPr>
              <w:t xml:space="preserve"> РА. </w:t>
            </w:r>
            <w:r w:rsidR="00DE75F6" w:rsidRPr="00DE75F6">
              <w:rPr>
                <w:rFonts w:ascii="GHEA Grapalat" w:hAnsi="GHEA Grapalat"/>
                <w:b/>
                <w:bCs/>
                <w:iCs/>
              </w:rPr>
              <w:t xml:space="preserve"> </w:t>
            </w:r>
            <w:r w:rsidR="00DE75F6" w:rsidRPr="00DE75F6">
              <w:rPr>
                <w:rFonts w:ascii="GHEA Grapalat" w:hAnsi="GHEA Grapalat"/>
                <w:b/>
              </w:rPr>
              <w:t xml:space="preserve"> мин</w:t>
            </w:r>
            <w:r w:rsidR="00DE75F6" w:rsidRPr="00DE75F6">
              <w:rPr>
                <w:rFonts w:ascii="GHEA Grapalat" w:hAnsi="GHEA Grapalat"/>
              </w:rPr>
              <w:t>.</w:t>
            </w:r>
            <w:r w:rsidR="00DE75F6" w:rsidRPr="00DE75F6">
              <w:rPr>
                <w:rFonts w:ascii="GHEA Grapalat" w:hAnsi="GHEA Grapalat"/>
                <w:b/>
                <w:iCs/>
              </w:rPr>
              <w:t xml:space="preserve"> фин . </w:t>
            </w:r>
            <w:r w:rsidR="00DE75F6" w:rsidRPr="00DE75F6">
              <w:rPr>
                <w:rFonts w:ascii="GHEA Grapalat" w:hAnsi="GHEA Grapalat"/>
              </w:rPr>
              <w:t xml:space="preserve"> </w:t>
            </w:r>
            <w:r w:rsidR="00DE75F6" w:rsidRPr="00DE75F6">
              <w:rPr>
                <w:rFonts w:ascii="GHEA Grapalat" w:hAnsi="GHEA Grapalat"/>
                <w:b/>
                <w:iCs/>
              </w:rPr>
              <w:t>опер. отдел:</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E75F6" w:rsidRDefault="00BE2572" w:rsidP="00060CBB">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DE75F6">
              <w:rPr>
                <w:rFonts w:ascii="GHEA Grapalat" w:hAnsi="GHEA Grapalat"/>
                <w:lang w:val="en-US"/>
              </w:rPr>
              <w:t xml:space="preserve"> </w:t>
            </w:r>
            <w:r w:rsidR="00DE75F6" w:rsidRPr="00DE75F6">
              <w:rPr>
                <w:rFonts w:ascii="GHEA Grapalat" w:hAnsi="GHEA Grapalat"/>
                <w:b/>
                <w:lang w:val="en-US"/>
              </w:rPr>
              <w:t>90032</w:t>
            </w:r>
            <w:r w:rsidR="00060CBB">
              <w:rPr>
                <w:rFonts w:ascii="GHEA Grapalat" w:hAnsi="GHEA Grapalat"/>
                <w:b/>
                <w:lang w:val="en-US"/>
              </w:rPr>
              <w:t>000333</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8"/>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Приглашению </w:t>
      </w:r>
      <w:r w:rsidR="003606B4" w:rsidRPr="001439BD">
        <w:rPr>
          <w:rFonts w:ascii="GHEA Grapalat" w:hAnsi="GHEA Grapalat"/>
          <w:b/>
        </w:rPr>
        <w:t>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533E6A">
        <w:rPr>
          <w:rFonts w:ascii="GHEA Grapalat" w:hAnsi="GHEA Grapalat"/>
          <w:b/>
          <w:sz w:val="24"/>
          <w:szCs w:val="24"/>
          <w:lang w:val="en-US"/>
        </w:rPr>
        <w:t>AMXH</w:t>
      </w:r>
      <w:r w:rsidR="00533E6A" w:rsidRPr="00533E6A">
        <w:rPr>
          <w:rFonts w:ascii="GHEA Grapalat" w:hAnsi="GHEA Grapalat"/>
          <w:b/>
          <w:sz w:val="24"/>
          <w:szCs w:val="24"/>
        </w:rPr>
        <w:t>-</w:t>
      </w:r>
      <w:r w:rsidR="00533E6A">
        <w:rPr>
          <w:rFonts w:ascii="GHEA Grapalat" w:hAnsi="GHEA Grapalat"/>
          <w:b/>
          <w:sz w:val="24"/>
          <w:szCs w:val="24"/>
          <w:lang w:val="en-US"/>
        </w:rPr>
        <w:t>BMAShDzB</w:t>
      </w:r>
      <w:r w:rsidR="00533E6A" w:rsidRPr="00533E6A">
        <w:rPr>
          <w:rFonts w:ascii="GHEA Grapalat" w:hAnsi="GHEA Grapalat"/>
          <w:b/>
          <w:sz w:val="24"/>
          <w:szCs w:val="24"/>
        </w:rPr>
        <w:t xml:space="preserve"> -22/10</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83664E" w:rsidP="00BB28C8">
      <w:pPr>
        <w:widowControl w:val="0"/>
        <w:spacing w:after="160" w:line="360" w:lineRule="auto"/>
        <w:ind w:firstLine="567"/>
        <w:jc w:val="center"/>
        <w:rPr>
          <w:rFonts w:ascii="GHEA Grapalat" w:hAnsi="GHEA Grapalat"/>
          <w:b/>
        </w:rPr>
      </w:pPr>
      <w:r w:rsidRPr="0083664E">
        <w:rPr>
          <w:rFonts w:ascii="GHEA Grapalat" w:hAnsi="GHEA Grapalat"/>
          <w:b/>
          <w:i/>
          <w:sz w:val="28"/>
          <w:szCs w:val="28"/>
        </w:rPr>
        <w:t xml:space="preserve">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село Монтеаван, I-я улица / центральная улица община, село Айгешат, улицы Ергитасакан и Маисян, Догс-Агавнатун в селе Догов Асфальтирование дороги   </w:t>
      </w:r>
      <w:r w:rsidR="00BB28C8" w:rsidRPr="009F3DC7">
        <w:rPr>
          <w:rFonts w:ascii="GHEA Grapalat" w:hAnsi="GHEA Grapalat"/>
          <w:b/>
        </w:rPr>
        <w:t>ПОДРЯДНЫХ РАБОТ ДЛЯ</w:t>
      </w:r>
      <w:r w:rsidR="00BB28C8" w:rsidRPr="000A3450">
        <w:rPr>
          <w:rFonts w:ascii="GHEA Grapalat" w:hAnsi="GHEA Grapalat"/>
          <w:b/>
        </w:rPr>
        <w:t xml:space="preserve"> </w:t>
      </w:r>
      <w:r w:rsidR="00BB28C8"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Pr="000A3450">
        <w:rPr>
          <w:rFonts w:ascii="GHEA Grapalat" w:hAnsi="GHEA Grapalat"/>
        </w:rPr>
        <w:lastRenderedPageBreak/>
        <w:t xml:space="preserve">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83664E">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xml:space="preserve">— договор), </w:t>
      </w:r>
      <w:r w:rsidR="0083664E" w:rsidRPr="0083664E">
        <w:rPr>
          <w:rFonts w:ascii="GHEA Grapalat" w:hAnsi="GHEA Grapalat"/>
          <w:b/>
          <w:i/>
        </w:rPr>
        <w:t>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село Монтеаван, I-я улица / центральная улица община, село Айгешат, улицы Ергитасакан и Маисян, Догс-Агавнатун в селе Догов Асфальтирование дороги</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 xml:space="preserve">В случае прекращения договора по основаниям, предусмотренным законом или договором, до приемки Заказчиком результата работы, выполненной </w:t>
      </w:r>
      <w:r w:rsidRPr="009F3DC7">
        <w:rPr>
          <w:rFonts w:ascii="GHEA Grapalat" w:hAnsi="GHEA Grapalat"/>
        </w:rPr>
        <w:lastRenderedPageBreak/>
        <w:t>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19"/>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20"/>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500703">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выплат, производимых на основании актов сдачи-приемки. </w:t>
      </w:r>
      <w:r w:rsidR="003B487D" w:rsidRPr="00B138F3">
        <w:rPr>
          <w:rFonts w:ascii="GHEA Grapalat" w:hAnsi="GHEA Grapalat"/>
        </w:rPr>
        <w:t xml:space="preserve">При этом до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A4B0D" w:rsidRDefault="00BB28C8" w:rsidP="006A4B0D">
      <w:pPr>
        <w:widowControl w:val="0"/>
        <w:tabs>
          <w:tab w:val="left" w:pos="1134"/>
        </w:tabs>
        <w:spacing w:after="160"/>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w:t>
      </w:r>
      <w:r w:rsidR="00E02310">
        <w:rPr>
          <w:rFonts w:ascii="GHEA Grapalat" w:hAnsi="GHEA Grapalat"/>
        </w:rPr>
        <w:t>течение месяцев</w:t>
      </w:r>
      <w:r w:rsidRPr="009F3DC7">
        <w:rPr>
          <w:rFonts w:ascii="GHEA Grapalat" w:hAnsi="GHEA Grapalat"/>
        </w:rPr>
        <w:t>, предусмотренны</w:t>
      </w:r>
      <w:r w:rsidR="00E02310">
        <w:rPr>
          <w:rFonts w:ascii="GHEA Grapalat" w:hAnsi="GHEA Grapalat"/>
        </w:rPr>
        <w:t>х</w:t>
      </w:r>
      <w:r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21"/>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w:t>
      </w:r>
      <w:r w:rsidRPr="00AF0D24">
        <w:rPr>
          <w:rFonts w:ascii="GHEA Grapalat" w:hAnsi="GHEA Grapalat"/>
        </w:rPr>
        <w:lastRenderedPageBreak/>
        <w:t>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22"/>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w:t>
      </w:r>
      <w:r w:rsidRPr="00862ABD">
        <w:rPr>
          <w:rFonts w:ascii="GHEA Grapalat" w:hAnsi="GHEA Grapalat"/>
          <w:spacing w:val="-4"/>
        </w:rPr>
        <w:lastRenderedPageBreak/>
        <w:t>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3"/>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9F3DC7">
        <w:rPr>
          <w:rFonts w:ascii="GHEA Grapalat" w:hAnsi="GHEA Grapalat"/>
        </w:rPr>
        <w:lastRenderedPageBreak/>
        <w:t>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4"/>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w:t>
      </w:r>
      <w:r w:rsidRPr="009F3DC7">
        <w:rPr>
          <w:rFonts w:ascii="GHEA Grapalat" w:hAnsi="GHEA Grapalat"/>
        </w:rPr>
        <w:lastRenderedPageBreak/>
        <w:t>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C75DA4" w:rsidRPr="00C75DA4" w:rsidRDefault="00BB28C8" w:rsidP="00C75DA4">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F3DC7">
        <w:rPr>
          <w:rFonts w:ascii="GHEA Grapalat" w:hAnsi="GHEA Grapalat"/>
        </w:rPr>
        <w:lastRenderedPageBreak/>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25"/>
        <w:t>34</w:t>
      </w:r>
      <w:r w:rsidR="00C75DA4" w:rsidRPr="00C75DA4">
        <w:rPr>
          <w:rFonts w:ascii="GHEA Grapalat" w:hAnsi="GHEA Grapalat"/>
        </w:rPr>
        <w:t>еконструкция (реконструкция) сети питьевого водоснабжения в поселке Цахкаландж общины Хой</w:t>
      </w:r>
    </w:p>
    <w:p w:rsidR="00BB28C8" w:rsidRPr="00B02C77" w:rsidRDefault="00C75DA4" w:rsidP="00C75DA4">
      <w:pPr>
        <w:widowControl w:val="0"/>
        <w:tabs>
          <w:tab w:val="left" w:pos="1276"/>
        </w:tabs>
        <w:spacing w:after="160" w:line="353" w:lineRule="auto"/>
        <w:ind w:firstLine="567"/>
        <w:jc w:val="both"/>
        <w:rPr>
          <w:rFonts w:ascii="GHEA Grapalat" w:hAnsi="GHEA Grapalat"/>
        </w:rPr>
      </w:pPr>
      <w:r w:rsidRPr="00C75DA4">
        <w:rPr>
          <w:rFonts w:ascii="GHEA Grapalat" w:hAnsi="GHEA Grapalat"/>
          <w:b/>
        </w:rPr>
        <w:t xml:space="preserve">  Оплата работ будет производиться на основании соглашения сторон в случае финансовых средств, в пропорции </w:t>
      </w:r>
      <w:r w:rsidR="00994104" w:rsidRPr="00994104">
        <w:rPr>
          <w:rFonts w:ascii="GHEA Grapalat" w:hAnsi="GHEA Grapalat"/>
          <w:b/>
        </w:rPr>
        <w:t>65</w:t>
      </w:r>
      <w:r w:rsidRPr="00C75DA4">
        <w:rPr>
          <w:rFonts w:ascii="GHEA Grapalat" w:hAnsi="GHEA Grapalat"/>
          <w:b/>
        </w:rPr>
        <w:t xml:space="preserve">% из бюджета муниципалитета и </w:t>
      </w:r>
      <w:r w:rsidR="00994104" w:rsidRPr="00994104">
        <w:rPr>
          <w:rFonts w:ascii="GHEA Grapalat" w:hAnsi="GHEA Grapalat"/>
          <w:b/>
        </w:rPr>
        <w:t>35</w:t>
      </w:r>
      <w:r w:rsidRPr="00C75DA4">
        <w:rPr>
          <w:rFonts w:ascii="GHEA Grapalat" w:hAnsi="GHEA Grapalat"/>
          <w:b/>
        </w:rPr>
        <w:t>% из государственного бюджета</w:t>
      </w:r>
      <w:r w:rsidRPr="00C75DA4">
        <w:rPr>
          <w:rFonts w:ascii="GHEA Grapalat" w:hAnsi="GHEA Grapalat"/>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rPr>
            </w:pP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8D7960" w:rsidRPr="009F3DC7" w:rsidRDefault="008D7960" w:rsidP="008D7960">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8D7960" w:rsidRPr="009F3DC7" w:rsidRDefault="008D7960" w:rsidP="008D7960">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8D7960" w:rsidRPr="009F3DC7" w:rsidRDefault="008D7960" w:rsidP="008D7960">
      <w:pPr>
        <w:widowControl w:val="0"/>
        <w:spacing w:after="160" w:line="360" w:lineRule="auto"/>
        <w:ind w:firstLine="567"/>
        <w:jc w:val="center"/>
        <w:rPr>
          <w:rFonts w:ascii="GHEA Grapalat" w:hAnsi="GHEA Grapalat"/>
          <w:b/>
        </w:rPr>
      </w:pPr>
    </w:p>
    <w:p w:rsidR="008D7960" w:rsidRPr="009F3DC7" w:rsidRDefault="008D7960" w:rsidP="008D7960">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Pr="009F3DC7">
        <w:rPr>
          <w:rFonts w:ascii="GHEA Grapalat" w:hAnsi="GHEA Grapalat"/>
          <w:b/>
        </w:rPr>
        <w:t>*</w:t>
      </w:r>
    </w:p>
    <w:p w:rsidR="008D7960" w:rsidRPr="009F3DC7" w:rsidRDefault="008D7960" w:rsidP="008D7960">
      <w:pPr>
        <w:widowControl w:val="0"/>
        <w:spacing w:after="160" w:line="360" w:lineRule="auto"/>
        <w:ind w:firstLine="567"/>
        <w:jc w:val="right"/>
        <w:rPr>
          <w:rFonts w:ascii="GHEA Grapalat" w:hAnsi="GHEA Grapalat"/>
          <w:i/>
        </w:rPr>
      </w:pPr>
    </w:p>
    <w:p w:rsidR="008D7960" w:rsidRPr="000E4356" w:rsidRDefault="008D7960" w:rsidP="008D7960">
      <w:pPr>
        <w:widowControl w:val="0"/>
        <w:spacing w:after="160" w:line="360" w:lineRule="auto"/>
        <w:ind w:firstLine="567"/>
        <w:jc w:val="center"/>
        <w:rPr>
          <w:rFonts w:ascii="Calibri" w:eastAsia="Calibri" w:hAnsi="Calibri"/>
          <w:sz w:val="22"/>
          <w:szCs w:val="22"/>
          <w:lang w:eastAsia="en-US" w:bidi="ar-SA"/>
        </w:rPr>
      </w:pPr>
      <w:r w:rsidRPr="009F3DC7">
        <w:rPr>
          <w:rFonts w:ascii="GHEA Grapalat" w:hAnsi="GHEA Grapalat"/>
          <w:b/>
        </w:rPr>
        <w:t>ВЫПОЛНЕНИЯ РАБОТ</w:t>
      </w:r>
      <w:r w:rsidRPr="009F3DC7">
        <w:rPr>
          <w:rFonts w:ascii="GHEA Grapalat" w:hAnsi="GHEA Grapalat"/>
        </w:rPr>
        <w:t xml:space="preserve"> "</w:t>
      </w:r>
      <w:r w:rsidRPr="00797D13">
        <w:rPr>
          <w:rFonts w:ascii="GHEA Grapalat" w:hAnsi="GHEA Grapalat"/>
          <w:b/>
        </w:rPr>
        <w:t xml:space="preserve"> </w:t>
      </w:r>
      <w:r w:rsidR="0083664E" w:rsidRPr="00530967">
        <w:rPr>
          <w:rFonts w:ascii="GHEA Grapalat" w:hAnsi="GHEA Grapalat"/>
          <w:b/>
          <w:i/>
        </w:rPr>
        <w:t xml:space="preserve">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 </w:t>
      </w:r>
    </w:p>
    <w:tbl>
      <w:tblPr>
        <w:tblStyle w:val="13"/>
        <w:tblW w:w="0" w:type="auto"/>
        <w:tblLook w:val="04A0"/>
      </w:tblPr>
      <w:tblGrid>
        <w:gridCol w:w="575"/>
        <w:gridCol w:w="2465"/>
        <w:gridCol w:w="1210"/>
        <w:gridCol w:w="1052"/>
        <w:gridCol w:w="1356"/>
        <w:gridCol w:w="1356"/>
        <w:gridCol w:w="1273"/>
      </w:tblGrid>
      <w:tr w:rsidR="008D7960" w:rsidRPr="008D7960" w:rsidTr="008D7960">
        <w:trPr>
          <w:trHeight w:val="2685"/>
        </w:trPr>
        <w:tc>
          <w:tcPr>
            <w:tcW w:w="10047" w:type="dxa"/>
            <w:gridSpan w:val="6"/>
            <w:hideMark/>
          </w:tcPr>
          <w:p w:rsidR="008D7960" w:rsidRPr="008D7960" w:rsidRDefault="008D7960" w:rsidP="00A96912">
            <w:pPr>
              <w:rPr>
                <w:b/>
                <w:bCs/>
              </w:rPr>
            </w:pPr>
            <w:bookmarkStart w:id="4" w:name="RANGE!A2"/>
            <w:r w:rsidRPr="008D7960">
              <w:rPr>
                <w:b/>
                <w:bCs/>
              </w:rPr>
              <w:t xml:space="preserve">РАБОТЫ ПО АСФАЛЬТИРОВАНИЮ УЛИЦ М.САРЯНА, МАРШАЛА БАГРАМЯНА И ОТ МАРШАЛА БАГРАМЯНА ДО  ТЕРРИТОРИИ РЯДОМ С ДОМОМ КУЛЬТУРЫ СЕЛО ГЕХАКЕРТ, МУНИЦИПАЛИТЕТ  ОБЩИНЫ  ХОЙ, АРМАВИРСКАЯ ОБЛАСТЬ РА,          </w:t>
            </w:r>
            <w:r w:rsidRPr="008D7960">
              <w:rPr>
                <w:b/>
                <w:bCs/>
              </w:rPr>
              <w:br/>
            </w:r>
            <w:bookmarkEnd w:id="4"/>
          </w:p>
        </w:tc>
        <w:tc>
          <w:tcPr>
            <w:tcW w:w="1153" w:type="dxa"/>
            <w:hideMark/>
          </w:tcPr>
          <w:p w:rsidR="008D7960" w:rsidRPr="008D7960" w:rsidRDefault="008D7960" w:rsidP="008D7960">
            <w:pPr>
              <w:rPr>
                <w:b/>
                <w:bCs/>
              </w:rPr>
            </w:pPr>
          </w:p>
        </w:tc>
      </w:tr>
      <w:tr w:rsidR="008D7960" w:rsidRPr="008D7960" w:rsidTr="008D7960">
        <w:trPr>
          <w:trHeight w:val="855"/>
        </w:trPr>
        <w:tc>
          <w:tcPr>
            <w:tcW w:w="10047" w:type="dxa"/>
            <w:gridSpan w:val="6"/>
            <w:hideMark/>
          </w:tcPr>
          <w:p w:rsidR="008D7960" w:rsidRPr="008D7960" w:rsidRDefault="008D7960" w:rsidP="00A96912">
            <w:pPr>
              <w:rPr>
                <w:b/>
                <w:bCs/>
              </w:rPr>
            </w:pPr>
            <w:r w:rsidRPr="008D7960">
              <w:rPr>
                <w:b/>
                <w:bCs/>
              </w:rPr>
              <w:t xml:space="preserve">Объемная ведомость-смета                                                                                   </w:t>
            </w:r>
          </w:p>
        </w:tc>
        <w:tc>
          <w:tcPr>
            <w:tcW w:w="1153" w:type="dxa"/>
            <w:noWrap/>
            <w:hideMark/>
          </w:tcPr>
          <w:p w:rsidR="008D7960" w:rsidRPr="008D7960" w:rsidRDefault="008D7960" w:rsidP="008D7960"/>
        </w:tc>
      </w:tr>
      <w:tr w:rsidR="008D7960" w:rsidRPr="008D7960" w:rsidTr="008D7960">
        <w:trPr>
          <w:trHeight w:val="2850"/>
        </w:trPr>
        <w:tc>
          <w:tcPr>
            <w:tcW w:w="469" w:type="dxa"/>
            <w:noWrap/>
            <w:hideMark/>
          </w:tcPr>
          <w:p w:rsidR="008D7960" w:rsidRPr="008D7960" w:rsidRDefault="008D7960" w:rsidP="008D7960">
            <w:pPr>
              <w:rPr>
                <w:b/>
                <w:bCs/>
              </w:rPr>
            </w:pPr>
            <w:r w:rsidRPr="008D7960">
              <w:rPr>
                <w:b/>
                <w:bCs/>
              </w:rPr>
              <w:t>N/N</w:t>
            </w:r>
          </w:p>
        </w:tc>
        <w:tc>
          <w:tcPr>
            <w:tcW w:w="4826" w:type="dxa"/>
            <w:hideMark/>
          </w:tcPr>
          <w:p w:rsidR="008D7960" w:rsidRPr="008D7960" w:rsidRDefault="008D7960" w:rsidP="008D7960">
            <w:pPr>
              <w:rPr>
                <w:b/>
                <w:bCs/>
              </w:rPr>
            </w:pPr>
            <w:r w:rsidRPr="008D7960">
              <w:rPr>
                <w:b/>
                <w:bCs/>
              </w:rPr>
              <w:t xml:space="preserve">Название работы                                                                                          </w:t>
            </w:r>
            <w:r w:rsidRPr="008D7960">
              <w:rPr>
                <w:rFonts w:ascii="Sylfaen" w:hAnsi="Sylfaen" w:cs="Sylfaen"/>
                <w:b/>
                <w:bCs/>
              </w:rPr>
              <w:t>Աշխատանքի</w:t>
            </w:r>
            <w:r w:rsidRPr="008D7960">
              <w:rPr>
                <w:b/>
                <w:bCs/>
              </w:rPr>
              <w:t xml:space="preserve"> </w:t>
            </w:r>
            <w:r w:rsidRPr="008D7960">
              <w:rPr>
                <w:rFonts w:ascii="Sylfaen" w:hAnsi="Sylfaen" w:cs="Sylfaen"/>
                <w:b/>
                <w:bCs/>
              </w:rPr>
              <w:t>անվանումը</w:t>
            </w:r>
          </w:p>
        </w:tc>
        <w:tc>
          <w:tcPr>
            <w:tcW w:w="1072" w:type="dxa"/>
            <w:hideMark/>
          </w:tcPr>
          <w:p w:rsidR="008D7960" w:rsidRPr="008D7960" w:rsidRDefault="008D7960" w:rsidP="008D7960">
            <w:pPr>
              <w:rPr>
                <w:b/>
                <w:bCs/>
              </w:rPr>
            </w:pPr>
            <w:r w:rsidRPr="008D7960">
              <w:rPr>
                <w:b/>
                <w:bCs/>
              </w:rPr>
              <w:t xml:space="preserve">Единица измерения </w:t>
            </w:r>
            <w:r w:rsidRPr="008D7960">
              <w:rPr>
                <w:rFonts w:ascii="Sylfaen" w:hAnsi="Sylfaen" w:cs="Sylfaen"/>
                <w:b/>
                <w:bCs/>
              </w:rPr>
              <w:t>Չափման</w:t>
            </w:r>
            <w:r w:rsidRPr="008D7960">
              <w:rPr>
                <w:b/>
                <w:bCs/>
              </w:rPr>
              <w:t xml:space="preserve"> </w:t>
            </w:r>
            <w:r w:rsidRPr="008D7960">
              <w:rPr>
                <w:rFonts w:ascii="Sylfaen" w:hAnsi="Sylfaen" w:cs="Sylfaen"/>
                <w:b/>
                <w:bCs/>
              </w:rPr>
              <w:t>միավորը</w:t>
            </w:r>
          </w:p>
        </w:tc>
        <w:tc>
          <w:tcPr>
            <w:tcW w:w="1112" w:type="dxa"/>
            <w:hideMark/>
          </w:tcPr>
          <w:p w:rsidR="008D7960" w:rsidRPr="008D7960" w:rsidRDefault="008D7960" w:rsidP="008D7960">
            <w:pPr>
              <w:rPr>
                <w:b/>
                <w:bCs/>
              </w:rPr>
            </w:pPr>
            <w:r w:rsidRPr="008D7960">
              <w:rPr>
                <w:b/>
                <w:bCs/>
              </w:rPr>
              <w:t xml:space="preserve">Объем                 </w:t>
            </w:r>
            <w:r w:rsidRPr="008D7960">
              <w:rPr>
                <w:rFonts w:ascii="Sylfaen" w:hAnsi="Sylfaen" w:cs="Sylfaen"/>
                <w:b/>
                <w:bCs/>
              </w:rPr>
              <w:t>Քանակը</w:t>
            </w:r>
          </w:p>
        </w:tc>
        <w:tc>
          <w:tcPr>
            <w:tcW w:w="1228" w:type="dxa"/>
            <w:hideMark/>
          </w:tcPr>
          <w:p w:rsidR="008D7960" w:rsidRPr="008D7960" w:rsidRDefault="008D7960" w:rsidP="008D7960">
            <w:pPr>
              <w:rPr>
                <w:b/>
                <w:bCs/>
              </w:rPr>
            </w:pPr>
            <w:r w:rsidRPr="008D7960">
              <w:rPr>
                <w:b/>
                <w:bCs/>
              </w:rPr>
              <w:t xml:space="preserve">Общая стоимость 1   единиа /тыс. драм/   </w:t>
            </w:r>
            <w:r w:rsidRPr="008D7960">
              <w:rPr>
                <w:rFonts w:ascii="Sylfaen" w:hAnsi="Sylfaen" w:cs="Sylfaen"/>
                <w:b/>
                <w:bCs/>
              </w:rPr>
              <w:t>միավորի</w:t>
            </w:r>
            <w:r w:rsidRPr="008D7960">
              <w:rPr>
                <w:b/>
                <w:bCs/>
              </w:rPr>
              <w:t xml:space="preserve"> </w:t>
            </w:r>
            <w:r w:rsidRPr="008D7960">
              <w:rPr>
                <w:rFonts w:ascii="Sylfaen" w:hAnsi="Sylfaen" w:cs="Sylfaen"/>
                <w:b/>
                <w:bCs/>
              </w:rPr>
              <w:t>արժեքը</w:t>
            </w:r>
            <w:r w:rsidRPr="008D7960">
              <w:rPr>
                <w:b/>
                <w:bCs/>
              </w:rPr>
              <w:t xml:space="preserve">                        /</w:t>
            </w:r>
            <w:r w:rsidRPr="008D7960">
              <w:rPr>
                <w:rFonts w:ascii="Sylfaen" w:hAnsi="Sylfaen" w:cs="Sylfaen"/>
                <w:b/>
                <w:bCs/>
              </w:rPr>
              <w:t>հազ</w:t>
            </w:r>
            <w:r w:rsidRPr="008D7960">
              <w:rPr>
                <w:b/>
                <w:bCs/>
              </w:rPr>
              <w:t>.</w:t>
            </w:r>
            <w:r w:rsidRPr="008D7960">
              <w:rPr>
                <w:rFonts w:ascii="Sylfaen" w:hAnsi="Sylfaen" w:cs="Sylfaen"/>
                <w:b/>
                <w:bCs/>
              </w:rPr>
              <w:t>դրամ</w:t>
            </w:r>
            <w:r w:rsidRPr="008D7960">
              <w:rPr>
                <w:b/>
                <w:bCs/>
              </w:rPr>
              <w:t>/</w:t>
            </w:r>
          </w:p>
        </w:tc>
        <w:tc>
          <w:tcPr>
            <w:tcW w:w="1340" w:type="dxa"/>
            <w:hideMark/>
          </w:tcPr>
          <w:p w:rsidR="008D7960" w:rsidRPr="008D7960" w:rsidRDefault="008D7960" w:rsidP="008D7960">
            <w:pPr>
              <w:rPr>
                <w:b/>
                <w:bCs/>
              </w:rPr>
            </w:pPr>
            <w:r w:rsidRPr="008D7960">
              <w:rPr>
                <w:b/>
                <w:bCs/>
              </w:rPr>
              <w:t xml:space="preserve">Общая стоимость  /тыс. драм/   </w:t>
            </w:r>
            <w:r w:rsidRPr="008D7960">
              <w:rPr>
                <w:rFonts w:ascii="Sylfaen" w:hAnsi="Sylfaen" w:cs="Sylfaen"/>
                <w:b/>
                <w:bCs/>
              </w:rPr>
              <w:t>Ընդհանուր</w:t>
            </w:r>
            <w:r w:rsidRPr="008D7960">
              <w:rPr>
                <w:b/>
                <w:bCs/>
              </w:rPr>
              <w:t xml:space="preserve"> </w:t>
            </w:r>
            <w:r w:rsidRPr="008D7960">
              <w:rPr>
                <w:rFonts w:ascii="Sylfaen" w:hAnsi="Sylfaen" w:cs="Sylfaen"/>
                <w:b/>
                <w:bCs/>
              </w:rPr>
              <w:t>արժեքը</w:t>
            </w:r>
            <w:r w:rsidRPr="008D7960">
              <w:rPr>
                <w:b/>
                <w:bCs/>
              </w:rPr>
              <w:t xml:space="preserve">                        /</w:t>
            </w:r>
            <w:r w:rsidRPr="008D7960">
              <w:rPr>
                <w:rFonts w:ascii="Sylfaen" w:hAnsi="Sylfaen" w:cs="Sylfaen"/>
                <w:b/>
                <w:bCs/>
              </w:rPr>
              <w:t>հազ</w:t>
            </w:r>
            <w:r w:rsidRPr="008D7960">
              <w:rPr>
                <w:b/>
                <w:bCs/>
              </w:rPr>
              <w:t>.</w:t>
            </w:r>
            <w:r w:rsidRPr="008D7960">
              <w:rPr>
                <w:rFonts w:ascii="Sylfaen" w:hAnsi="Sylfaen" w:cs="Sylfaen"/>
                <w:b/>
                <w:bCs/>
              </w:rPr>
              <w:t>դրամ</w:t>
            </w:r>
            <w:r w:rsidRPr="008D7960">
              <w:rPr>
                <w:b/>
                <w:bCs/>
              </w:rPr>
              <w:t>/</w:t>
            </w:r>
          </w:p>
        </w:tc>
        <w:tc>
          <w:tcPr>
            <w:tcW w:w="1153" w:type="dxa"/>
            <w:hideMark/>
          </w:tcPr>
          <w:p w:rsidR="008D7960" w:rsidRPr="008D7960" w:rsidRDefault="008D7960" w:rsidP="008D7960">
            <w:pPr>
              <w:rPr>
                <w:b/>
                <w:bCs/>
              </w:rPr>
            </w:pPr>
            <w:r w:rsidRPr="008D7960">
              <w:rPr>
                <w:b/>
                <w:bCs/>
              </w:rPr>
              <w:t xml:space="preserve">Общая стоимость (%) </w:t>
            </w:r>
            <w:r w:rsidRPr="008D7960">
              <w:rPr>
                <w:rFonts w:ascii="Sylfaen" w:hAnsi="Sylfaen" w:cs="Sylfaen"/>
                <w:b/>
                <w:bCs/>
              </w:rPr>
              <w:t>Ընդհանուր</w:t>
            </w:r>
            <w:r w:rsidRPr="008D7960">
              <w:rPr>
                <w:b/>
                <w:bCs/>
              </w:rPr>
              <w:t xml:space="preserve"> </w:t>
            </w:r>
            <w:r w:rsidRPr="008D7960">
              <w:rPr>
                <w:rFonts w:ascii="Sylfaen" w:hAnsi="Sylfaen" w:cs="Sylfaen"/>
                <w:b/>
                <w:bCs/>
              </w:rPr>
              <w:t>արժեքը</w:t>
            </w:r>
            <w:r w:rsidRPr="008D7960">
              <w:rPr>
                <w:b/>
                <w:bCs/>
              </w:rPr>
              <w:t xml:space="preserve"> (%)</w:t>
            </w:r>
          </w:p>
        </w:tc>
      </w:tr>
      <w:tr w:rsidR="008D7960" w:rsidRPr="008D7960" w:rsidTr="008D7960">
        <w:trPr>
          <w:trHeight w:val="345"/>
        </w:trPr>
        <w:tc>
          <w:tcPr>
            <w:tcW w:w="469" w:type="dxa"/>
            <w:hideMark/>
          </w:tcPr>
          <w:p w:rsidR="008D7960" w:rsidRPr="008D7960" w:rsidRDefault="008D7960" w:rsidP="008D7960">
            <w:r w:rsidRPr="008D7960">
              <w:t>1</w:t>
            </w:r>
          </w:p>
        </w:tc>
        <w:tc>
          <w:tcPr>
            <w:tcW w:w="4826" w:type="dxa"/>
            <w:hideMark/>
          </w:tcPr>
          <w:p w:rsidR="008D7960" w:rsidRPr="008D7960" w:rsidRDefault="008D7960" w:rsidP="008D7960">
            <w:r w:rsidRPr="008D7960">
              <w:t>3</w:t>
            </w:r>
          </w:p>
        </w:tc>
        <w:tc>
          <w:tcPr>
            <w:tcW w:w="1072" w:type="dxa"/>
            <w:hideMark/>
          </w:tcPr>
          <w:p w:rsidR="008D7960" w:rsidRPr="008D7960" w:rsidRDefault="008D7960" w:rsidP="008D7960">
            <w:r w:rsidRPr="008D7960">
              <w:t>4</w:t>
            </w:r>
          </w:p>
        </w:tc>
        <w:tc>
          <w:tcPr>
            <w:tcW w:w="1112" w:type="dxa"/>
            <w:hideMark/>
          </w:tcPr>
          <w:p w:rsidR="008D7960" w:rsidRPr="008D7960" w:rsidRDefault="008D7960" w:rsidP="008D7960">
            <w:r w:rsidRPr="008D7960">
              <w:t>5</w:t>
            </w:r>
          </w:p>
        </w:tc>
        <w:tc>
          <w:tcPr>
            <w:tcW w:w="1228" w:type="dxa"/>
            <w:hideMark/>
          </w:tcPr>
          <w:p w:rsidR="008D7960" w:rsidRPr="008D7960" w:rsidRDefault="008D7960" w:rsidP="008D7960">
            <w:r w:rsidRPr="008D7960">
              <w:t>6</w:t>
            </w:r>
          </w:p>
        </w:tc>
        <w:tc>
          <w:tcPr>
            <w:tcW w:w="1340" w:type="dxa"/>
            <w:hideMark/>
          </w:tcPr>
          <w:p w:rsidR="008D7960" w:rsidRPr="008D7960" w:rsidRDefault="008D7960" w:rsidP="008D7960">
            <w:r w:rsidRPr="008D7960">
              <w:t>7</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 xml:space="preserve">I. Работы по сносу                                                                     I. </w:t>
            </w:r>
            <w:r w:rsidRPr="008D7960">
              <w:rPr>
                <w:rFonts w:ascii="Sylfaen" w:hAnsi="Sylfaen" w:cs="Sylfaen"/>
                <w:b/>
                <w:bCs/>
              </w:rPr>
              <w:t>Քանդման</w:t>
            </w:r>
            <w:r w:rsidRPr="008D7960">
              <w:rPr>
                <w:b/>
                <w:bCs/>
              </w:rPr>
              <w:t xml:space="preserve"> </w:t>
            </w:r>
            <w:r w:rsidRPr="008D7960">
              <w:rPr>
                <w:rFonts w:ascii="Sylfaen" w:hAnsi="Sylfaen" w:cs="Sylfaen"/>
                <w:b/>
                <w:bCs/>
              </w:rPr>
              <w:t>աշխատանքներ</w:t>
            </w:r>
          </w:p>
        </w:tc>
        <w:tc>
          <w:tcPr>
            <w:tcW w:w="1072" w:type="dxa"/>
            <w:noWrap/>
            <w:hideMark/>
          </w:tcPr>
          <w:p w:rsidR="008D7960" w:rsidRPr="008D7960" w:rsidRDefault="008D7960" w:rsidP="008D7960">
            <w:pPr>
              <w:rPr>
                <w:i/>
                <w:iCs/>
              </w:rPr>
            </w:pPr>
            <w:r w:rsidRPr="008D7960">
              <w:rPr>
                <w:i/>
                <w:iCs/>
              </w:rPr>
              <w:t> </w:t>
            </w:r>
          </w:p>
        </w:tc>
        <w:tc>
          <w:tcPr>
            <w:tcW w:w="1112" w:type="dxa"/>
            <w:noWrap/>
            <w:hideMark/>
          </w:tcPr>
          <w:p w:rsidR="008D7960" w:rsidRPr="008D7960" w:rsidRDefault="008D7960" w:rsidP="008D7960">
            <w:pPr>
              <w:rPr>
                <w:i/>
                <w:iCs/>
              </w:rPr>
            </w:pPr>
            <w:r w:rsidRPr="008D7960">
              <w:rPr>
                <w:i/>
                <w:iCs/>
              </w:rPr>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i/>
                <w:iCs/>
              </w:rPr>
            </w:pPr>
            <w:r w:rsidRPr="008D7960">
              <w:rPr>
                <w:b/>
                <w:bCs/>
                <w:i/>
                <w:iCs/>
              </w:rPr>
              <w:t xml:space="preserve">Дорожны часть                   </w:t>
            </w:r>
            <w:r w:rsidRPr="008D7960">
              <w:rPr>
                <w:b/>
                <w:bCs/>
                <w:i/>
                <w:iCs/>
              </w:rPr>
              <w:br/>
            </w:r>
            <w:r w:rsidRPr="008D7960">
              <w:rPr>
                <w:rFonts w:ascii="Sylfaen" w:hAnsi="Sylfaen" w:cs="Sylfaen"/>
                <w:b/>
                <w:bCs/>
                <w:i/>
                <w:iCs/>
              </w:rPr>
              <w:t>Երթևեկելի</w:t>
            </w:r>
            <w:r w:rsidRPr="008D7960">
              <w:rPr>
                <w:b/>
                <w:bCs/>
                <w:i/>
                <w:iCs/>
              </w:rPr>
              <w:t xml:space="preserve"> </w:t>
            </w:r>
            <w:r w:rsidRPr="008D7960">
              <w:rPr>
                <w:rFonts w:ascii="Sylfaen" w:hAnsi="Sylfaen" w:cs="Sylfaen"/>
                <w:b/>
                <w:bCs/>
                <w:i/>
                <w:iCs/>
              </w:rPr>
              <w:t>մաս</w:t>
            </w:r>
          </w:p>
        </w:tc>
        <w:tc>
          <w:tcPr>
            <w:tcW w:w="1072" w:type="dxa"/>
            <w:noWrap/>
            <w:hideMark/>
          </w:tcPr>
          <w:p w:rsidR="008D7960" w:rsidRPr="008D7960" w:rsidRDefault="008D7960" w:rsidP="008D7960">
            <w:pPr>
              <w:rPr>
                <w:i/>
                <w:iCs/>
              </w:rPr>
            </w:pPr>
            <w:r w:rsidRPr="008D7960">
              <w:rPr>
                <w:i/>
                <w:iCs/>
              </w:rPr>
              <w:t> </w:t>
            </w:r>
          </w:p>
        </w:tc>
        <w:tc>
          <w:tcPr>
            <w:tcW w:w="1112" w:type="dxa"/>
            <w:noWrap/>
            <w:hideMark/>
          </w:tcPr>
          <w:p w:rsidR="008D7960" w:rsidRPr="008D7960" w:rsidRDefault="008D7960" w:rsidP="008D7960">
            <w:pPr>
              <w:rPr>
                <w:i/>
                <w:iCs/>
              </w:rPr>
            </w:pPr>
            <w:r w:rsidRPr="008D7960">
              <w:rPr>
                <w:i/>
                <w:iCs/>
              </w:rPr>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2070"/>
        </w:trPr>
        <w:tc>
          <w:tcPr>
            <w:tcW w:w="469" w:type="dxa"/>
            <w:hideMark/>
          </w:tcPr>
          <w:p w:rsidR="008D7960" w:rsidRPr="008D7960" w:rsidRDefault="008D7960" w:rsidP="008D7960">
            <w:r w:rsidRPr="008D7960">
              <w:lastRenderedPageBreak/>
              <w:t>1</w:t>
            </w:r>
          </w:p>
        </w:tc>
        <w:tc>
          <w:tcPr>
            <w:tcW w:w="4826" w:type="dxa"/>
            <w:hideMark/>
          </w:tcPr>
          <w:p w:rsidR="008D7960" w:rsidRPr="008D7960" w:rsidRDefault="008D7960" w:rsidP="008D7960">
            <w:r w:rsidRPr="008D7960">
              <w:t>IV (13) обработка земли экскаватором (емкость ковша 0,65 м 3 ), погрузка в автосамосвалы</w:t>
            </w:r>
            <w:r w:rsidRPr="008D7960">
              <w:br/>
              <w:t xml:space="preserve">IV (13) </w:t>
            </w:r>
            <w:r w:rsidRPr="008D7960">
              <w:rPr>
                <w:rFonts w:ascii="Sylfaen" w:hAnsi="Sylfaen" w:cs="Sylfaen"/>
              </w:rPr>
              <w:t>գրունտի</w:t>
            </w:r>
            <w:r w:rsidRPr="008D7960">
              <w:t xml:space="preserve"> </w:t>
            </w:r>
            <w:r w:rsidRPr="008D7960">
              <w:rPr>
                <w:rFonts w:ascii="Sylfaen" w:hAnsi="Sylfaen" w:cs="Sylfaen"/>
              </w:rPr>
              <w:t>մշակում</w:t>
            </w:r>
            <w:r w:rsidRPr="008D7960">
              <w:t xml:space="preserve"> </w:t>
            </w:r>
            <w:r w:rsidRPr="008D7960">
              <w:rPr>
                <w:rFonts w:ascii="Sylfaen" w:hAnsi="Sylfaen" w:cs="Sylfaen"/>
              </w:rPr>
              <w:t>էքսկավատորով</w:t>
            </w:r>
            <w:r w:rsidRPr="008D7960">
              <w:t xml:space="preserve"> (0.65</w:t>
            </w:r>
            <w:r w:rsidRPr="008D7960">
              <w:rPr>
                <w:rFonts w:ascii="Sylfaen" w:hAnsi="Sylfaen" w:cs="Sylfaen"/>
              </w:rPr>
              <w:t>մ</w:t>
            </w:r>
            <w:r w:rsidRPr="008D7960">
              <w:t xml:space="preserve">3   </w:t>
            </w:r>
            <w:r w:rsidRPr="008D7960">
              <w:rPr>
                <w:rFonts w:ascii="Sylfaen" w:hAnsi="Sylfaen" w:cs="Sylfaen"/>
              </w:rPr>
              <w:t>շերեփի</w:t>
            </w:r>
            <w:r w:rsidRPr="008D7960">
              <w:t xml:space="preserve"> </w:t>
            </w:r>
            <w:r w:rsidRPr="008D7960">
              <w:rPr>
                <w:rFonts w:ascii="Sylfaen" w:hAnsi="Sylfaen" w:cs="Sylfaen"/>
              </w:rPr>
              <w:t>տարողությամբ</w:t>
            </w:r>
            <w:r w:rsidRPr="008D7960">
              <w:t xml:space="preserve">), </w:t>
            </w:r>
            <w:r w:rsidRPr="008D7960">
              <w:rPr>
                <w:rFonts w:ascii="Sylfaen" w:hAnsi="Sylfaen" w:cs="Sylfaen"/>
              </w:rPr>
              <w:t>բարձում</w:t>
            </w:r>
            <w:r w:rsidRPr="008D7960">
              <w:t xml:space="preserve"> </w:t>
            </w:r>
            <w:r w:rsidRPr="008D7960">
              <w:rPr>
                <w:rFonts w:ascii="Sylfaen" w:hAnsi="Sylfaen" w:cs="Sylfaen"/>
              </w:rPr>
              <w:t>ավտոինքնաթափեր</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905,72</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2</w:t>
            </w:r>
          </w:p>
        </w:tc>
        <w:tc>
          <w:tcPr>
            <w:tcW w:w="4826" w:type="dxa"/>
            <w:hideMark/>
          </w:tcPr>
          <w:p w:rsidR="008D7960" w:rsidRPr="008D7960" w:rsidRDefault="008D7960" w:rsidP="008D7960">
            <w:r w:rsidRPr="008D7960">
              <w:t>То же самое вручную</w:t>
            </w:r>
            <w:r w:rsidRPr="008D7960">
              <w:br/>
            </w:r>
            <w:r w:rsidRPr="008D7960">
              <w:rPr>
                <w:rFonts w:ascii="Sylfaen" w:hAnsi="Sylfaen" w:cs="Sylfaen"/>
              </w:rPr>
              <w:t>Նույնը</w:t>
            </w:r>
            <w:r w:rsidRPr="008D7960">
              <w:t xml:space="preserve"> </w:t>
            </w:r>
            <w:r w:rsidRPr="008D7960">
              <w:rPr>
                <w:rFonts w:ascii="Sylfaen" w:hAnsi="Sylfaen" w:cs="Sylfaen"/>
              </w:rPr>
              <w:t>ձեռքի</w:t>
            </w:r>
            <w:r w:rsidRPr="008D7960">
              <w:t xml:space="preserve"> </w:t>
            </w:r>
            <w:r w:rsidRPr="008D7960">
              <w:rPr>
                <w:rFonts w:ascii="Sylfaen" w:hAnsi="Sylfaen" w:cs="Sylfaen"/>
              </w:rPr>
              <w:t>աշխատանքով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47,67</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2070"/>
        </w:trPr>
        <w:tc>
          <w:tcPr>
            <w:tcW w:w="469" w:type="dxa"/>
            <w:hideMark/>
          </w:tcPr>
          <w:p w:rsidR="008D7960" w:rsidRPr="008D7960" w:rsidRDefault="008D7960" w:rsidP="008D7960">
            <w:r w:rsidRPr="008D7960">
              <w:t>3</w:t>
            </w:r>
          </w:p>
        </w:tc>
        <w:tc>
          <w:tcPr>
            <w:tcW w:w="4826" w:type="dxa"/>
            <w:hideMark/>
          </w:tcPr>
          <w:p w:rsidR="008D7960" w:rsidRPr="008D7960" w:rsidRDefault="008D7960" w:rsidP="008D7960">
            <w:r w:rsidRPr="008D7960">
              <w:t xml:space="preserve">IV (13) обработка земли экскаватором (емкость ковша 0,65 м 3 ), с накоплением для  заполнения обочин </w:t>
            </w:r>
            <w:r w:rsidRPr="008D7960">
              <w:br/>
              <w:t xml:space="preserve">IV (13) </w:t>
            </w:r>
            <w:r w:rsidRPr="008D7960">
              <w:rPr>
                <w:rFonts w:ascii="Sylfaen" w:hAnsi="Sylfaen" w:cs="Sylfaen"/>
              </w:rPr>
              <w:t>գրունտի</w:t>
            </w:r>
            <w:r w:rsidRPr="008D7960">
              <w:t xml:space="preserve"> </w:t>
            </w:r>
            <w:r w:rsidRPr="008D7960">
              <w:rPr>
                <w:rFonts w:ascii="Sylfaen" w:hAnsi="Sylfaen" w:cs="Sylfaen"/>
              </w:rPr>
              <w:t>մշակում</w:t>
            </w:r>
            <w:r w:rsidRPr="008D7960">
              <w:t xml:space="preserve"> </w:t>
            </w:r>
            <w:r w:rsidRPr="008D7960">
              <w:rPr>
                <w:rFonts w:ascii="Sylfaen" w:hAnsi="Sylfaen" w:cs="Sylfaen"/>
              </w:rPr>
              <w:t>էքսկավատորով</w:t>
            </w:r>
            <w:r w:rsidRPr="008D7960">
              <w:t xml:space="preserve"> (0.65</w:t>
            </w:r>
            <w:r w:rsidRPr="008D7960">
              <w:rPr>
                <w:rFonts w:ascii="Sylfaen" w:hAnsi="Sylfaen" w:cs="Sylfaen"/>
              </w:rPr>
              <w:t>մ</w:t>
            </w:r>
            <w:r w:rsidRPr="008D7960">
              <w:t xml:space="preserve">3   </w:t>
            </w:r>
            <w:r w:rsidRPr="008D7960">
              <w:rPr>
                <w:rFonts w:ascii="Sylfaen" w:hAnsi="Sylfaen" w:cs="Sylfaen"/>
              </w:rPr>
              <w:t>շերեփի</w:t>
            </w:r>
            <w:r w:rsidRPr="008D7960">
              <w:t xml:space="preserve"> </w:t>
            </w:r>
            <w:r w:rsidRPr="008D7960">
              <w:rPr>
                <w:rFonts w:ascii="Sylfaen" w:hAnsi="Sylfaen" w:cs="Sylfaen"/>
              </w:rPr>
              <w:t>տարողությամբ</w:t>
            </w:r>
            <w:r w:rsidRPr="008D7960">
              <w:t xml:space="preserve">), </w:t>
            </w:r>
            <w:r w:rsidRPr="008D7960">
              <w:rPr>
                <w:rFonts w:ascii="Sylfaen" w:hAnsi="Sylfaen" w:cs="Sylfaen"/>
              </w:rPr>
              <w:t>կողքի</w:t>
            </w:r>
            <w:r w:rsidRPr="008D7960">
              <w:t xml:space="preserve"> </w:t>
            </w:r>
            <w:r w:rsidRPr="008D7960">
              <w:rPr>
                <w:rFonts w:ascii="Sylfaen" w:hAnsi="Sylfaen" w:cs="Sylfaen"/>
              </w:rPr>
              <w:t>կուտակումով</w:t>
            </w:r>
            <w:r w:rsidRPr="008D7960">
              <w:t xml:space="preserve"> </w:t>
            </w:r>
            <w:r w:rsidRPr="008D7960">
              <w:rPr>
                <w:rFonts w:ascii="Sylfaen" w:hAnsi="Sylfaen" w:cs="Sylfaen"/>
              </w:rPr>
              <w:t>կողնակների</w:t>
            </w:r>
            <w:r w:rsidRPr="008D7960">
              <w:t xml:space="preserve"> </w:t>
            </w:r>
            <w:r w:rsidRPr="008D7960">
              <w:rPr>
                <w:rFonts w:ascii="Sylfaen" w:hAnsi="Sylfaen" w:cs="Sylfaen"/>
              </w:rPr>
              <w:t>լրացման</w:t>
            </w:r>
            <w:r w:rsidRPr="008D7960">
              <w:t xml:space="preserve"> </w:t>
            </w:r>
            <w:r w:rsidRPr="008D7960">
              <w:rPr>
                <w:rFonts w:ascii="Sylfaen" w:hAnsi="Sylfaen" w:cs="Sylfaen"/>
              </w:rPr>
              <w:t>համար</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47,81</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2415"/>
        </w:trPr>
        <w:tc>
          <w:tcPr>
            <w:tcW w:w="469" w:type="dxa"/>
            <w:hideMark/>
          </w:tcPr>
          <w:p w:rsidR="008D7960" w:rsidRPr="008D7960" w:rsidRDefault="008D7960" w:rsidP="008D7960">
            <w:r w:rsidRPr="008D7960">
              <w:t>4</w:t>
            </w:r>
          </w:p>
        </w:tc>
        <w:tc>
          <w:tcPr>
            <w:tcW w:w="4826" w:type="dxa"/>
            <w:hideMark/>
          </w:tcPr>
          <w:p w:rsidR="008D7960" w:rsidRPr="008D7960" w:rsidRDefault="008D7960" w:rsidP="008D7960">
            <w:r w:rsidRPr="008D7960">
              <w:t>Демонтаж существующего оголовка бетонной трубы экскаватором (вместимость ковша 0,65 м 3 ), погрузка самосвалами</w:t>
            </w:r>
            <w:r w:rsidRPr="008D7960">
              <w:br/>
            </w:r>
            <w:r w:rsidRPr="008D7960">
              <w:rPr>
                <w:rFonts w:ascii="Sylfaen" w:hAnsi="Sylfaen" w:cs="Sylfaen"/>
              </w:rPr>
              <w:t>Գոյություն</w:t>
            </w:r>
            <w:r w:rsidRPr="008D7960">
              <w:t xml:space="preserve"> </w:t>
            </w:r>
            <w:r w:rsidRPr="008D7960">
              <w:rPr>
                <w:rFonts w:ascii="Sylfaen" w:hAnsi="Sylfaen" w:cs="Sylfaen"/>
              </w:rPr>
              <w:t>ունեցող</w:t>
            </w:r>
            <w:r w:rsidRPr="008D7960">
              <w:t xml:space="preserve"> </w:t>
            </w:r>
            <w:r w:rsidRPr="008D7960">
              <w:rPr>
                <w:rFonts w:ascii="Sylfaen" w:hAnsi="Sylfaen" w:cs="Sylfaen"/>
              </w:rPr>
              <w:t>խողովակի</w:t>
            </w:r>
            <w:r w:rsidRPr="008D7960">
              <w:t xml:space="preserve"> </w:t>
            </w:r>
            <w:r w:rsidRPr="008D7960">
              <w:rPr>
                <w:rFonts w:ascii="Sylfaen" w:hAnsi="Sylfaen" w:cs="Sylfaen"/>
              </w:rPr>
              <w:t>բետոնե</w:t>
            </w:r>
            <w:r w:rsidRPr="008D7960">
              <w:t xml:space="preserve"> </w:t>
            </w:r>
            <w:r w:rsidRPr="008D7960">
              <w:rPr>
                <w:rFonts w:ascii="Sylfaen" w:hAnsi="Sylfaen" w:cs="Sylfaen"/>
              </w:rPr>
              <w:t>գլխադիրի</w:t>
            </w:r>
            <w:r w:rsidRPr="008D7960">
              <w:t xml:space="preserve"> </w:t>
            </w:r>
            <w:r w:rsidRPr="008D7960">
              <w:rPr>
                <w:rFonts w:ascii="Sylfaen" w:hAnsi="Sylfaen" w:cs="Sylfaen"/>
              </w:rPr>
              <w:t>քանդում</w:t>
            </w:r>
            <w:r w:rsidRPr="008D7960">
              <w:t xml:space="preserve"> </w:t>
            </w:r>
            <w:r w:rsidRPr="008D7960">
              <w:rPr>
                <w:rFonts w:ascii="Sylfaen" w:hAnsi="Sylfaen" w:cs="Sylfaen"/>
              </w:rPr>
              <w:t>էքսկավատորով</w:t>
            </w:r>
            <w:r w:rsidRPr="008D7960">
              <w:t xml:space="preserve">             (0.65</w:t>
            </w:r>
            <w:r w:rsidRPr="008D7960">
              <w:rPr>
                <w:rFonts w:ascii="Sylfaen" w:hAnsi="Sylfaen" w:cs="Sylfaen"/>
              </w:rPr>
              <w:t>մ</w:t>
            </w:r>
            <w:r w:rsidRPr="008D7960">
              <w:t xml:space="preserve">3   </w:t>
            </w:r>
            <w:r w:rsidRPr="008D7960">
              <w:rPr>
                <w:rFonts w:ascii="Sylfaen" w:hAnsi="Sylfaen" w:cs="Sylfaen"/>
              </w:rPr>
              <w:t>շերեփի</w:t>
            </w:r>
            <w:r w:rsidRPr="008D7960">
              <w:t xml:space="preserve"> </w:t>
            </w:r>
            <w:r w:rsidRPr="008D7960">
              <w:rPr>
                <w:rFonts w:ascii="Sylfaen" w:hAnsi="Sylfaen" w:cs="Sylfaen"/>
              </w:rPr>
              <w:t>տարողությամբ</w:t>
            </w:r>
            <w:r w:rsidRPr="008D7960">
              <w:t xml:space="preserve">), </w:t>
            </w:r>
            <w:r w:rsidRPr="008D7960">
              <w:rPr>
                <w:rFonts w:ascii="Sylfaen" w:hAnsi="Sylfaen" w:cs="Sylfaen"/>
              </w:rPr>
              <w:t>բարձում</w:t>
            </w:r>
            <w:r w:rsidRPr="008D7960">
              <w:t xml:space="preserve"> </w:t>
            </w:r>
            <w:r w:rsidRPr="008D7960">
              <w:rPr>
                <w:rFonts w:ascii="Sylfaen" w:hAnsi="Sylfaen" w:cs="Sylfaen"/>
              </w:rPr>
              <w:t>ավտոինքնաթափեր</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1,50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5</w:t>
            </w:r>
          </w:p>
        </w:tc>
        <w:tc>
          <w:tcPr>
            <w:tcW w:w="4826" w:type="dxa"/>
            <w:hideMark/>
          </w:tcPr>
          <w:p w:rsidR="008D7960" w:rsidRPr="008D7960" w:rsidRDefault="008D7960" w:rsidP="008D7960">
            <w:r w:rsidRPr="008D7960">
              <w:t>Транспортировка на свалку 2,0 км</w:t>
            </w:r>
            <w:r w:rsidRPr="008D7960">
              <w:br/>
            </w:r>
            <w:r w:rsidRPr="008D7960">
              <w:rPr>
                <w:rFonts w:ascii="Sylfaen" w:hAnsi="Sylfaen" w:cs="Sylfaen"/>
              </w:rPr>
              <w:t>Տեղափոխում</w:t>
            </w:r>
            <w:r w:rsidRPr="008D7960">
              <w:t xml:space="preserve">  </w:t>
            </w:r>
            <w:r w:rsidRPr="008D7960">
              <w:rPr>
                <w:rFonts w:ascii="Sylfaen" w:hAnsi="Sylfaen" w:cs="Sylfaen"/>
              </w:rPr>
              <w:t>լցակույտ</w:t>
            </w:r>
            <w:r w:rsidRPr="008D7960">
              <w:t xml:space="preserve"> 2,0</w:t>
            </w:r>
            <w:r w:rsidRPr="008D7960">
              <w:rPr>
                <w:rFonts w:ascii="Sylfaen" w:hAnsi="Sylfaen" w:cs="Sylfaen"/>
              </w:rPr>
              <w:t>կմ</w:t>
            </w:r>
          </w:p>
        </w:tc>
        <w:tc>
          <w:tcPr>
            <w:tcW w:w="1072" w:type="dxa"/>
            <w:hideMark/>
          </w:tcPr>
          <w:p w:rsidR="008D7960" w:rsidRPr="008D7960" w:rsidRDefault="008D7960" w:rsidP="008D7960">
            <w:r w:rsidRPr="008D7960">
              <w:t xml:space="preserve">т                            </w:t>
            </w:r>
            <w:r w:rsidRPr="008D7960">
              <w:rPr>
                <w:rFonts w:ascii="Sylfaen" w:hAnsi="Sylfaen" w:cs="Sylfaen"/>
              </w:rPr>
              <w:t>տ</w:t>
            </w:r>
          </w:p>
        </w:tc>
        <w:tc>
          <w:tcPr>
            <w:tcW w:w="1112" w:type="dxa"/>
            <w:hideMark/>
          </w:tcPr>
          <w:p w:rsidR="008D7960" w:rsidRPr="008D7960" w:rsidRDefault="008D7960" w:rsidP="008D7960">
            <w:r w:rsidRPr="008D7960">
              <w:t>1859,11</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6</w:t>
            </w:r>
          </w:p>
        </w:tc>
        <w:tc>
          <w:tcPr>
            <w:tcW w:w="4826" w:type="dxa"/>
            <w:hideMark/>
          </w:tcPr>
          <w:p w:rsidR="008D7960" w:rsidRPr="008D7960" w:rsidRDefault="008D7960" w:rsidP="008D7960">
            <w:r w:rsidRPr="008D7960">
              <w:t>Работа на свалке</w:t>
            </w:r>
            <w:r w:rsidRPr="008D7960">
              <w:br/>
            </w:r>
            <w:r w:rsidRPr="008D7960">
              <w:rPr>
                <w:rFonts w:ascii="Sylfaen" w:hAnsi="Sylfaen" w:cs="Sylfaen"/>
              </w:rPr>
              <w:t>Աշխատանք</w:t>
            </w:r>
            <w:r w:rsidRPr="008D7960">
              <w:t xml:space="preserve"> </w:t>
            </w:r>
            <w:r w:rsidRPr="008D7960">
              <w:rPr>
                <w:rFonts w:ascii="Sylfaen" w:hAnsi="Sylfaen" w:cs="Sylfaen"/>
              </w:rPr>
              <w:t>լցակույտում</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953,39</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035"/>
        </w:trPr>
        <w:tc>
          <w:tcPr>
            <w:tcW w:w="469" w:type="dxa"/>
            <w:hideMark/>
          </w:tcPr>
          <w:p w:rsidR="008D7960" w:rsidRPr="008D7960" w:rsidRDefault="008D7960" w:rsidP="008D7960">
            <w:r w:rsidRPr="008D7960">
              <w:lastRenderedPageBreak/>
              <w:t>7</w:t>
            </w:r>
          </w:p>
        </w:tc>
        <w:tc>
          <w:tcPr>
            <w:tcW w:w="4826" w:type="dxa"/>
            <w:hideMark/>
          </w:tcPr>
          <w:p w:rsidR="008D7960" w:rsidRPr="008D7960" w:rsidRDefault="008D7960" w:rsidP="008D7960">
            <w:r w:rsidRPr="008D7960">
              <w:t>Выравнивание грунта бульдозерами</w:t>
            </w:r>
            <w:r w:rsidRPr="008D7960">
              <w:br/>
            </w:r>
            <w:r w:rsidRPr="008D7960">
              <w:rPr>
                <w:rFonts w:ascii="Sylfaen" w:hAnsi="Sylfaen" w:cs="Sylfaen"/>
              </w:rPr>
              <w:t>Հողային</w:t>
            </w:r>
            <w:r w:rsidRPr="008D7960">
              <w:t xml:space="preserve"> </w:t>
            </w:r>
            <w:r w:rsidRPr="008D7960">
              <w:rPr>
                <w:rFonts w:ascii="Sylfaen" w:hAnsi="Sylfaen" w:cs="Sylfaen"/>
              </w:rPr>
              <w:t>պաստառի</w:t>
            </w:r>
            <w:r w:rsidRPr="008D7960">
              <w:t xml:space="preserve"> </w:t>
            </w:r>
            <w:r w:rsidRPr="008D7960">
              <w:rPr>
                <w:rFonts w:ascii="Sylfaen" w:hAnsi="Sylfaen" w:cs="Sylfaen"/>
              </w:rPr>
              <w:t>հարթեցում</w:t>
            </w:r>
            <w:r w:rsidRPr="008D7960">
              <w:t xml:space="preserve"> </w:t>
            </w:r>
            <w:r w:rsidRPr="008D7960">
              <w:rPr>
                <w:rFonts w:ascii="Sylfaen" w:hAnsi="Sylfaen" w:cs="Sylfaen"/>
              </w:rPr>
              <w:t>բուլդոզերով</w:t>
            </w:r>
          </w:p>
        </w:tc>
        <w:tc>
          <w:tcPr>
            <w:tcW w:w="1072" w:type="dxa"/>
            <w:hideMark/>
          </w:tcPr>
          <w:p w:rsidR="008D7960" w:rsidRPr="008D7960" w:rsidRDefault="008D7960" w:rsidP="008D7960">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6387,60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8</w:t>
            </w:r>
          </w:p>
        </w:tc>
        <w:tc>
          <w:tcPr>
            <w:tcW w:w="4826" w:type="dxa"/>
            <w:hideMark/>
          </w:tcPr>
          <w:p w:rsidR="008D7960" w:rsidRPr="008D7960" w:rsidRDefault="008D7960" w:rsidP="008D7960">
            <w:r w:rsidRPr="008D7960">
              <w:t>Уплотнение грунта катком массой 25 тонн за 6 проходов по 1 следу</w:t>
            </w:r>
            <w:r w:rsidRPr="008D7960">
              <w:br/>
            </w:r>
            <w:r w:rsidRPr="008D7960">
              <w:rPr>
                <w:rFonts w:ascii="Sylfaen" w:hAnsi="Sylfaen" w:cs="Sylfaen"/>
              </w:rPr>
              <w:t>Գրունտի</w:t>
            </w:r>
            <w:r w:rsidRPr="008D7960">
              <w:t xml:space="preserve"> </w:t>
            </w:r>
            <w:r w:rsidRPr="008D7960">
              <w:rPr>
                <w:rFonts w:ascii="Sylfaen" w:hAnsi="Sylfaen" w:cs="Sylfaen"/>
              </w:rPr>
              <w:t>խտացում</w:t>
            </w:r>
            <w:r w:rsidRPr="008D7960">
              <w:t xml:space="preserve">  </w:t>
            </w:r>
            <w:r w:rsidRPr="008D7960">
              <w:rPr>
                <w:rFonts w:ascii="Sylfaen" w:hAnsi="Sylfaen" w:cs="Sylfaen"/>
              </w:rPr>
              <w:t>գլդոնով</w:t>
            </w:r>
            <w:r w:rsidRPr="008D7960">
              <w:t xml:space="preserve"> 25</w:t>
            </w:r>
            <w:r w:rsidRPr="008D7960">
              <w:rPr>
                <w:rFonts w:ascii="Sylfaen" w:hAnsi="Sylfaen" w:cs="Sylfaen"/>
              </w:rPr>
              <w:t>տ</w:t>
            </w:r>
            <w:r w:rsidRPr="008D7960">
              <w:t xml:space="preserve"> </w:t>
            </w:r>
            <w:r w:rsidRPr="008D7960">
              <w:rPr>
                <w:rFonts w:ascii="Sylfaen" w:hAnsi="Sylfaen" w:cs="Sylfaen"/>
              </w:rPr>
              <w:t>քաշով</w:t>
            </w:r>
            <w:r w:rsidRPr="008D7960">
              <w:t xml:space="preserve"> 6 </w:t>
            </w:r>
            <w:r w:rsidRPr="008D7960">
              <w:rPr>
                <w:rFonts w:ascii="Sylfaen" w:hAnsi="Sylfaen" w:cs="Sylfaen"/>
              </w:rPr>
              <w:t>անցումով</w:t>
            </w:r>
            <w:r w:rsidRPr="008D7960">
              <w:t xml:space="preserve"> 1 </w:t>
            </w:r>
            <w:r w:rsidRPr="008D7960">
              <w:rPr>
                <w:rFonts w:ascii="Sylfaen" w:hAnsi="Sylfaen" w:cs="Sylfaen"/>
              </w:rPr>
              <w:t>հետքի</w:t>
            </w:r>
            <w:r w:rsidRPr="008D7960">
              <w:t xml:space="preserve"> </w:t>
            </w:r>
            <w:r w:rsidRPr="008D7960">
              <w:rPr>
                <w:rFonts w:ascii="Sylfaen" w:hAnsi="Sylfaen" w:cs="Sylfaen"/>
              </w:rPr>
              <w:t>վրայով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638,76</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i/>
                <w:iCs/>
              </w:rPr>
            </w:pPr>
            <w:r w:rsidRPr="008D7960">
              <w:rPr>
                <w:b/>
                <w:bCs/>
                <w:i/>
                <w:iCs/>
              </w:rPr>
              <w:t xml:space="preserve">Съезды </w:t>
            </w:r>
            <w:r w:rsidRPr="008D7960">
              <w:rPr>
                <w:b/>
                <w:bCs/>
                <w:i/>
                <w:iCs/>
              </w:rPr>
              <w:br/>
            </w:r>
            <w:r w:rsidRPr="008D7960">
              <w:rPr>
                <w:rFonts w:ascii="Sylfaen" w:hAnsi="Sylfaen" w:cs="Sylfaen"/>
                <w:b/>
                <w:bCs/>
                <w:i/>
                <w:iCs/>
              </w:rPr>
              <w:t>Իջատեղեր</w:t>
            </w:r>
          </w:p>
        </w:tc>
        <w:tc>
          <w:tcPr>
            <w:tcW w:w="1072" w:type="dxa"/>
            <w:noWrap/>
            <w:hideMark/>
          </w:tcPr>
          <w:p w:rsidR="008D7960" w:rsidRPr="008D7960" w:rsidRDefault="008D7960" w:rsidP="008D7960">
            <w:pPr>
              <w:rPr>
                <w:i/>
                <w:iCs/>
              </w:rPr>
            </w:pPr>
            <w:r w:rsidRPr="008D7960">
              <w:rPr>
                <w:i/>
                <w:iCs/>
              </w:rPr>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035"/>
        </w:trPr>
        <w:tc>
          <w:tcPr>
            <w:tcW w:w="469" w:type="dxa"/>
            <w:hideMark/>
          </w:tcPr>
          <w:p w:rsidR="008D7960" w:rsidRPr="008D7960" w:rsidRDefault="008D7960" w:rsidP="008D7960">
            <w:r w:rsidRPr="008D7960">
              <w:t>1</w:t>
            </w:r>
          </w:p>
        </w:tc>
        <w:tc>
          <w:tcPr>
            <w:tcW w:w="4826" w:type="dxa"/>
            <w:hideMark/>
          </w:tcPr>
          <w:p w:rsidR="008D7960" w:rsidRPr="008D7960" w:rsidRDefault="008D7960" w:rsidP="008D7960">
            <w:r w:rsidRPr="008D7960">
              <w:t xml:space="preserve">IV (13) </w:t>
            </w:r>
            <w:r w:rsidRPr="008D7960">
              <w:rPr>
                <w:rFonts w:ascii="Sylfaen" w:hAnsi="Sylfaen" w:cs="Sylfaen"/>
              </w:rPr>
              <w:t>գրունտի</w:t>
            </w:r>
            <w:r w:rsidRPr="008D7960">
              <w:t xml:space="preserve"> </w:t>
            </w:r>
            <w:r w:rsidRPr="008D7960">
              <w:rPr>
                <w:rFonts w:ascii="Sylfaen" w:hAnsi="Sylfaen" w:cs="Sylfaen"/>
              </w:rPr>
              <w:t>մշակում</w:t>
            </w:r>
            <w:r w:rsidRPr="008D7960">
              <w:t xml:space="preserve"> </w:t>
            </w:r>
            <w:r w:rsidRPr="008D7960">
              <w:rPr>
                <w:rFonts w:ascii="Sylfaen" w:hAnsi="Sylfaen" w:cs="Sylfaen"/>
              </w:rPr>
              <w:t>էքսկավատորով</w:t>
            </w:r>
            <w:r w:rsidRPr="008D7960">
              <w:t xml:space="preserve"> (0.65</w:t>
            </w:r>
            <w:r w:rsidRPr="008D7960">
              <w:rPr>
                <w:rFonts w:ascii="Sylfaen" w:hAnsi="Sylfaen" w:cs="Sylfaen"/>
              </w:rPr>
              <w:t>մ</w:t>
            </w:r>
            <w:r w:rsidRPr="008D7960">
              <w:t xml:space="preserve">3   </w:t>
            </w:r>
            <w:r w:rsidRPr="008D7960">
              <w:rPr>
                <w:rFonts w:ascii="Sylfaen" w:hAnsi="Sylfaen" w:cs="Sylfaen"/>
              </w:rPr>
              <w:t>շերեփի</w:t>
            </w:r>
            <w:r w:rsidRPr="008D7960">
              <w:t xml:space="preserve"> </w:t>
            </w:r>
            <w:r w:rsidRPr="008D7960">
              <w:rPr>
                <w:rFonts w:ascii="Sylfaen" w:hAnsi="Sylfaen" w:cs="Sylfaen"/>
              </w:rPr>
              <w:t>տարողությամբ</w:t>
            </w:r>
            <w:r w:rsidRPr="008D7960">
              <w:t xml:space="preserve">), </w:t>
            </w:r>
            <w:r w:rsidRPr="008D7960">
              <w:rPr>
                <w:rFonts w:ascii="Sylfaen" w:hAnsi="Sylfaen" w:cs="Sylfaen"/>
              </w:rPr>
              <w:t>բարձում</w:t>
            </w:r>
            <w:r w:rsidRPr="008D7960">
              <w:t xml:space="preserve"> </w:t>
            </w:r>
            <w:r w:rsidRPr="008D7960">
              <w:rPr>
                <w:rFonts w:ascii="Sylfaen" w:hAnsi="Sylfaen" w:cs="Sylfaen"/>
              </w:rPr>
              <w:t>ավտոինքնաթափեր</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126,54</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2</w:t>
            </w:r>
          </w:p>
        </w:tc>
        <w:tc>
          <w:tcPr>
            <w:tcW w:w="4826" w:type="dxa"/>
            <w:hideMark/>
          </w:tcPr>
          <w:p w:rsidR="008D7960" w:rsidRPr="008D7960" w:rsidRDefault="008D7960" w:rsidP="008D7960">
            <w:r w:rsidRPr="008D7960">
              <w:t>То же самое вручную</w:t>
            </w:r>
            <w:r w:rsidRPr="008D7960">
              <w:br/>
            </w:r>
            <w:r w:rsidRPr="008D7960">
              <w:rPr>
                <w:rFonts w:ascii="Sylfaen" w:hAnsi="Sylfaen" w:cs="Sylfaen"/>
              </w:rPr>
              <w:t>Նույնը</w:t>
            </w:r>
            <w:r w:rsidRPr="008D7960">
              <w:t xml:space="preserve"> </w:t>
            </w:r>
            <w:r w:rsidRPr="008D7960">
              <w:rPr>
                <w:rFonts w:ascii="Sylfaen" w:hAnsi="Sylfaen" w:cs="Sylfaen"/>
              </w:rPr>
              <w:t>ձեռքի</w:t>
            </w:r>
            <w:r w:rsidRPr="008D7960">
              <w:t xml:space="preserve"> </w:t>
            </w:r>
            <w:r w:rsidRPr="008D7960">
              <w:rPr>
                <w:rFonts w:ascii="Sylfaen" w:hAnsi="Sylfaen" w:cs="Sylfaen"/>
              </w:rPr>
              <w:t>աշխատանքով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14,06</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3</w:t>
            </w:r>
          </w:p>
        </w:tc>
        <w:tc>
          <w:tcPr>
            <w:tcW w:w="4826" w:type="dxa"/>
            <w:hideMark/>
          </w:tcPr>
          <w:p w:rsidR="008D7960" w:rsidRPr="008D7960" w:rsidRDefault="008D7960" w:rsidP="008D7960">
            <w:r w:rsidRPr="008D7960">
              <w:t>Транспортировка на свалку 2,0 км</w:t>
            </w:r>
            <w:r w:rsidRPr="008D7960">
              <w:br/>
            </w:r>
            <w:r w:rsidRPr="008D7960">
              <w:rPr>
                <w:rFonts w:ascii="Sylfaen" w:hAnsi="Sylfaen" w:cs="Sylfaen"/>
              </w:rPr>
              <w:t>Տեղափոխում</w:t>
            </w:r>
            <w:r w:rsidRPr="008D7960">
              <w:t xml:space="preserve">  </w:t>
            </w:r>
            <w:r w:rsidRPr="008D7960">
              <w:rPr>
                <w:rFonts w:ascii="Sylfaen" w:hAnsi="Sylfaen" w:cs="Sylfaen"/>
              </w:rPr>
              <w:t>լցակույտ</w:t>
            </w:r>
            <w:r w:rsidRPr="008D7960">
              <w:t xml:space="preserve"> 2,0</w:t>
            </w:r>
            <w:r w:rsidRPr="008D7960">
              <w:rPr>
                <w:rFonts w:ascii="Sylfaen" w:hAnsi="Sylfaen" w:cs="Sylfaen"/>
              </w:rPr>
              <w:t>կմ</w:t>
            </w:r>
          </w:p>
        </w:tc>
        <w:tc>
          <w:tcPr>
            <w:tcW w:w="1072" w:type="dxa"/>
            <w:hideMark/>
          </w:tcPr>
          <w:p w:rsidR="008D7960" w:rsidRPr="008D7960" w:rsidRDefault="008D7960" w:rsidP="008D7960">
            <w:r w:rsidRPr="008D7960">
              <w:t xml:space="preserve">т                            </w:t>
            </w:r>
            <w:r w:rsidRPr="008D7960">
              <w:rPr>
                <w:rFonts w:ascii="Sylfaen" w:hAnsi="Sylfaen" w:cs="Sylfaen"/>
              </w:rPr>
              <w:t>տ</w:t>
            </w:r>
          </w:p>
        </w:tc>
        <w:tc>
          <w:tcPr>
            <w:tcW w:w="1112" w:type="dxa"/>
            <w:hideMark/>
          </w:tcPr>
          <w:p w:rsidR="008D7960" w:rsidRPr="008D7960" w:rsidRDefault="008D7960" w:rsidP="008D7960">
            <w:r w:rsidRPr="008D7960">
              <w:t>274,17</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4</w:t>
            </w:r>
          </w:p>
        </w:tc>
        <w:tc>
          <w:tcPr>
            <w:tcW w:w="4826" w:type="dxa"/>
            <w:hideMark/>
          </w:tcPr>
          <w:p w:rsidR="008D7960" w:rsidRPr="008D7960" w:rsidRDefault="008D7960" w:rsidP="008D7960">
            <w:r w:rsidRPr="008D7960">
              <w:t>Работа на свалке</w:t>
            </w:r>
            <w:r w:rsidRPr="008D7960">
              <w:br/>
            </w:r>
            <w:r w:rsidRPr="008D7960">
              <w:rPr>
                <w:rFonts w:ascii="Sylfaen" w:hAnsi="Sylfaen" w:cs="Sylfaen"/>
              </w:rPr>
              <w:t>Աշխատանք</w:t>
            </w:r>
            <w:r w:rsidRPr="008D7960">
              <w:t xml:space="preserve"> </w:t>
            </w:r>
            <w:r w:rsidRPr="008D7960">
              <w:rPr>
                <w:rFonts w:ascii="Sylfaen" w:hAnsi="Sylfaen" w:cs="Sylfaen"/>
              </w:rPr>
              <w:t>լցակույտում</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140,60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035"/>
        </w:trPr>
        <w:tc>
          <w:tcPr>
            <w:tcW w:w="469" w:type="dxa"/>
            <w:hideMark/>
          </w:tcPr>
          <w:p w:rsidR="008D7960" w:rsidRPr="008D7960" w:rsidRDefault="008D7960" w:rsidP="008D7960">
            <w:r w:rsidRPr="008D7960">
              <w:t>5</w:t>
            </w:r>
          </w:p>
        </w:tc>
        <w:tc>
          <w:tcPr>
            <w:tcW w:w="4826" w:type="dxa"/>
            <w:hideMark/>
          </w:tcPr>
          <w:p w:rsidR="008D7960" w:rsidRPr="008D7960" w:rsidRDefault="008D7960" w:rsidP="008D7960">
            <w:r w:rsidRPr="008D7960">
              <w:t>Выравнивание грунта бульдозерами</w:t>
            </w:r>
            <w:r w:rsidRPr="008D7960">
              <w:br/>
            </w:r>
            <w:r w:rsidRPr="008D7960">
              <w:rPr>
                <w:rFonts w:ascii="Sylfaen" w:hAnsi="Sylfaen" w:cs="Sylfaen"/>
              </w:rPr>
              <w:t>Հողային</w:t>
            </w:r>
            <w:r w:rsidRPr="008D7960">
              <w:t xml:space="preserve"> </w:t>
            </w:r>
            <w:r w:rsidRPr="008D7960">
              <w:rPr>
                <w:rFonts w:ascii="Sylfaen" w:hAnsi="Sylfaen" w:cs="Sylfaen"/>
              </w:rPr>
              <w:t>պաստառի</w:t>
            </w:r>
            <w:r w:rsidRPr="008D7960">
              <w:t xml:space="preserve"> </w:t>
            </w:r>
            <w:r w:rsidRPr="008D7960">
              <w:rPr>
                <w:rFonts w:ascii="Sylfaen" w:hAnsi="Sylfaen" w:cs="Sylfaen"/>
              </w:rPr>
              <w:t>հարթեցում</w:t>
            </w:r>
            <w:r w:rsidRPr="008D7960">
              <w:t xml:space="preserve"> </w:t>
            </w:r>
            <w:r w:rsidRPr="008D7960">
              <w:rPr>
                <w:rFonts w:ascii="Sylfaen" w:hAnsi="Sylfaen" w:cs="Sylfaen"/>
              </w:rPr>
              <w:t>բուլդոզերով</w:t>
            </w:r>
          </w:p>
        </w:tc>
        <w:tc>
          <w:tcPr>
            <w:tcW w:w="1072" w:type="dxa"/>
            <w:hideMark/>
          </w:tcPr>
          <w:p w:rsidR="008D7960" w:rsidRPr="008D7960" w:rsidRDefault="008D7960" w:rsidP="008D7960">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884,00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6</w:t>
            </w:r>
          </w:p>
        </w:tc>
        <w:tc>
          <w:tcPr>
            <w:tcW w:w="4826" w:type="dxa"/>
            <w:hideMark/>
          </w:tcPr>
          <w:p w:rsidR="008D7960" w:rsidRPr="008D7960" w:rsidRDefault="008D7960" w:rsidP="008D7960">
            <w:r w:rsidRPr="008D7960">
              <w:t>Уплотнение грунта катком массой 25 тонн за 6 проходов по 1 следу</w:t>
            </w:r>
            <w:r w:rsidRPr="008D7960">
              <w:br/>
            </w:r>
            <w:r w:rsidRPr="008D7960">
              <w:rPr>
                <w:rFonts w:ascii="Sylfaen" w:hAnsi="Sylfaen" w:cs="Sylfaen"/>
              </w:rPr>
              <w:t>Գրունտի</w:t>
            </w:r>
            <w:r w:rsidRPr="008D7960">
              <w:t xml:space="preserve"> </w:t>
            </w:r>
            <w:r w:rsidRPr="008D7960">
              <w:rPr>
                <w:rFonts w:ascii="Sylfaen" w:hAnsi="Sylfaen" w:cs="Sylfaen"/>
              </w:rPr>
              <w:t>խտացում</w:t>
            </w:r>
            <w:r w:rsidRPr="008D7960">
              <w:t xml:space="preserve">  </w:t>
            </w:r>
            <w:r w:rsidRPr="008D7960">
              <w:rPr>
                <w:rFonts w:ascii="Sylfaen" w:hAnsi="Sylfaen" w:cs="Sylfaen"/>
              </w:rPr>
              <w:t>գլդոնով</w:t>
            </w:r>
            <w:r w:rsidRPr="008D7960">
              <w:t xml:space="preserve"> 25</w:t>
            </w:r>
            <w:r w:rsidRPr="008D7960">
              <w:rPr>
                <w:rFonts w:ascii="Sylfaen" w:hAnsi="Sylfaen" w:cs="Sylfaen"/>
              </w:rPr>
              <w:t>տ</w:t>
            </w:r>
            <w:r w:rsidRPr="008D7960">
              <w:t xml:space="preserve"> </w:t>
            </w:r>
            <w:r w:rsidRPr="008D7960">
              <w:rPr>
                <w:rFonts w:ascii="Sylfaen" w:hAnsi="Sylfaen" w:cs="Sylfaen"/>
              </w:rPr>
              <w:t>քաշով</w:t>
            </w:r>
            <w:r w:rsidRPr="008D7960">
              <w:t xml:space="preserve"> 6 </w:t>
            </w:r>
            <w:r w:rsidRPr="008D7960">
              <w:rPr>
                <w:rFonts w:ascii="Sylfaen" w:hAnsi="Sylfaen" w:cs="Sylfaen"/>
              </w:rPr>
              <w:t>անցումով</w:t>
            </w:r>
            <w:r w:rsidRPr="008D7960">
              <w:t xml:space="preserve"> 1 </w:t>
            </w:r>
            <w:r w:rsidRPr="008D7960">
              <w:rPr>
                <w:rFonts w:ascii="Sylfaen" w:hAnsi="Sylfaen" w:cs="Sylfaen"/>
              </w:rPr>
              <w:t>հետքի</w:t>
            </w:r>
            <w:r w:rsidRPr="008D7960">
              <w:t xml:space="preserve"> </w:t>
            </w:r>
            <w:r w:rsidRPr="008D7960">
              <w:rPr>
                <w:rFonts w:ascii="Sylfaen" w:hAnsi="Sylfaen" w:cs="Sylfaen"/>
              </w:rPr>
              <w:t>վրայով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88,40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Итого согласно разделу I.</w:t>
            </w:r>
            <w:r w:rsidRPr="008D7960">
              <w:rPr>
                <w:b/>
                <w:bCs/>
              </w:rPr>
              <w:br/>
            </w:r>
            <w:r w:rsidRPr="008D7960">
              <w:rPr>
                <w:rFonts w:ascii="Sylfaen" w:hAnsi="Sylfaen" w:cs="Sylfaen"/>
                <w:b/>
                <w:bCs/>
              </w:rPr>
              <w:t>Ընդամենը</w:t>
            </w:r>
            <w:r w:rsidRPr="008D7960">
              <w:rPr>
                <w:b/>
                <w:bCs/>
              </w:rPr>
              <w:t xml:space="preserve"> </w:t>
            </w:r>
            <w:r w:rsidRPr="008D7960">
              <w:rPr>
                <w:rFonts w:ascii="Sylfaen" w:hAnsi="Sylfaen" w:cs="Sylfaen"/>
                <w:b/>
                <w:bCs/>
              </w:rPr>
              <w:t>ըստ</w:t>
            </w:r>
            <w:r w:rsidRPr="008D7960">
              <w:rPr>
                <w:b/>
                <w:bCs/>
              </w:rPr>
              <w:t xml:space="preserve"> I </w:t>
            </w:r>
            <w:r w:rsidRPr="008D7960">
              <w:rPr>
                <w:rFonts w:ascii="Sylfaen" w:hAnsi="Sylfaen" w:cs="Sylfaen"/>
                <w:b/>
                <w:bCs/>
              </w:rPr>
              <w:t>բաժնի</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pPr>
              <w:rPr>
                <w:b/>
                <w:bCs/>
              </w:rPr>
            </w:pPr>
            <w:r w:rsidRPr="008D7960">
              <w:rPr>
                <w:b/>
                <w:bCs/>
              </w:rPr>
              <w:t>5,78</w:t>
            </w:r>
          </w:p>
        </w:tc>
      </w:tr>
      <w:tr w:rsidR="008D7960" w:rsidRPr="008D7960" w:rsidTr="008D7960">
        <w:trPr>
          <w:trHeight w:val="690"/>
        </w:trPr>
        <w:tc>
          <w:tcPr>
            <w:tcW w:w="469" w:type="dxa"/>
            <w:hideMark/>
          </w:tcPr>
          <w:p w:rsidR="008D7960" w:rsidRPr="008D7960" w:rsidRDefault="008D7960" w:rsidP="008D7960">
            <w:r w:rsidRPr="008D7960">
              <w:lastRenderedPageBreak/>
              <w:t> </w:t>
            </w:r>
          </w:p>
        </w:tc>
        <w:tc>
          <w:tcPr>
            <w:tcW w:w="4826" w:type="dxa"/>
            <w:hideMark/>
          </w:tcPr>
          <w:p w:rsidR="008D7960" w:rsidRPr="008D7960" w:rsidRDefault="008D7960" w:rsidP="008D7960">
            <w:pPr>
              <w:rPr>
                <w:b/>
                <w:bCs/>
              </w:rPr>
            </w:pPr>
            <w:r w:rsidRPr="008D7960">
              <w:rPr>
                <w:b/>
                <w:bCs/>
              </w:rPr>
              <w:t>II. Строительные работы</w:t>
            </w:r>
            <w:r w:rsidRPr="008D7960">
              <w:rPr>
                <w:b/>
                <w:bCs/>
              </w:rPr>
              <w:br/>
              <w:t xml:space="preserve">II. </w:t>
            </w:r>
            <w:r w:rsidRPr="008D7960">
              <w:rPr>
                <w:rFonts w:ascii="Sylfaen" w:hAnsi="Sylfaen" w:cs="Sylfaen"/>
                <w:b/>
                <w:bCs/>
              </w:rPr>
              <w:t>Կառուցման</w:t>
            </w:r>
            <w:r w:rsidRPr="008D7960">
              <w:rPr>
                <w:b/>
                <w:bCs/>
              </w:rPr>
              <w:t xml:space="preserve">  </w:t>
            </w:r>
            <w:r w:rsidRPr="008D7960">
              <w:rPr>
                <w:rFonts w:ascii="Sylfaen" w:hAnsi="Sylfaen" w:cs="Sylfaen"/>
                <w:b/>
                <w:bCs/>
              </w:rPr>
              <w:t>աշխատանքներ</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i/>
                <w:iCs/>
              </w:rPr>
            </w:pPr>
            <w:r w:rsidRPr="008D7960">
              <w:rPr>
                <w:b/>
                <w:bCs/>
                <w:i/>
                <w:iCs/>
              </w:rPr>
              <w:t xml:space="preserve">Дорожны часть                   </w:t>
            </w:r>
            <w:r w:rsidRPr="008D7960">
              <w:rPr>
                <w:b/>
                <w:bCs/>
                <w:i/>
                <w:iCs/>
              </w:rPr>
              <w:br/>
            </w:r>
            <w:r w:rsidRPr="008D7960">
              <w:rPr>
                <w:rFonts w:ascii="Sylfaen" w:hAnsi="Sylfaen" w:cs="Sylfaen"/>
                <w:b/>
                <w:bCs/>
                <w:i/>
                <w:iCs/>
              </w:rPr>
              <w:t>Երթևեկելի</w:t>
            </w:r>
            <w:r w:rsidRPr="008D7960">
              <w:rPr>
                <w:b/>
                <w:bCs/>
                <w:i/>
                <w:iCs/>
              </w:rPr>
              <w:t xml:space="preserve"> </w:t>
            </w:r>
            <w:r w:rsidRPr="008D7960">
              <w:rPr>
                <w:rFonts w:ascii="Sylfaen" w:hAnsi="Sylfaen" w:cs="Sylfaen"/>
                <w:b/>
                <w:bCs/>
                <w:i/>
                <w:iCs/>
              </w:rPr>
              <w:t>մաս</w:t>
            </w:r>
          </w:p>
        </w:tc>
        <w:tc>
          <w:tcPr>
            <w:tcW w:w="1072" w:type="dxa"/>
            <w:noWrap/>
            <w:hideMark/>
          </w:tcPr>
          <w:p w:rsidR="008D7960" w:rsidRPr="008D7960" w:rsidRDefault="008D7960" w:rsidP="008D7960">
            <w:pPr>
              <w:rPr>
                <w:i/>
                <w:iCs/>
              </w:rPr>
            </w:pPr>
            <w:r w:rsidRPr="008D7960">
              <w:rPr>
                <w:i/>
                <w:iCs/>
              </w:rPr>
              <w:t> </w:t>
            </w:r>
          </w:p>
        </w:tc>
        <w:tc>
          <w:tcPr>
            <w:tcW w:w="1112" w:type="dxa"/>
            <w:noWrap/>
            <w:hideMark/>
          </w:tcPr>
          <w:p w:rsidR="008D7960" w:rsidRPr="008D7960" w:rsidRDefault="008D7960" w:rsidP="008D7960">
            <w:pPr>
              <w:rPr>
                <w:i/>
                <w:iCs/>
              </w:rPr>
            </w:pPr>
            <w:r w:rsidRPr="008D7960">
              <w:rPr>
                <w:i/>
                <w:iCs/>
              </w:rPr>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1</w:t>
            </w:r>
          </w:p>
        </w:tc>
        <w:tc>
          <w:tcPr>
            <w:tcW w:w="4826" w:type="dxa"/>
            <w:hideMark/>
          </w:tcPr>
          <w:p w:rsidR="008D7960" w:rsidRPr="008D7960" w:rsidRDefault="008D7960" w:rsidP="008D7960">
            <w:r w:rsidRPr="008D7960">
              <w:t xml:space="preserve">Выполнение слоя подготовки базальтового щебня толщиной h = 15 см. </w:t>
            </w:r>
            <w:r w:rsidRPr="008D7960">
              <w:br/>
            </w:r>
            <w:r w:rsidRPr="008D7960">
              <w:rPr>
                <w:rFonts w:ascii="Sylfaen" w:hAnsi="Sylfaen" w:cs="Sylfaen"/>
              </w:rPr>
              <w:t>Խճի</w:t>
            </w:r>
            <w:r w:rsidRPr="008D7960">
              <w:t xml:space="preserve"> </w:t>
            </w:r>
            <w:r w:rsidRPr="008D7960">
              <w:rPr>
                <w:rFonts w:ascii="Sylfaen" w:hAnsi="Sylfaen" w:cs="Sylfaen"/>
              </w:rPr>
              <w:t>նախապատրաստական</w:t>
            </w:r>
            <w:r w:rsidRPr="008D7960">
              <w:t xml:space="preserve"> </w:t>
            </w:r>
            <w:r w:rsidRPr="008D7960">
              <w:rPr>
                <w:rFonts w:ascii="Sylfaen" w:hAnsi="Sylfaen" w:cs="Sylfaen"/>
              </w:rPr>
              <w:t>շերտի</w:t>
            </w:r>
            <w:r w:rsidRPr="008D7960">
              <w:t xml:space="preserve"> </w:t>
            </w:r>
            <w:r w:rsidRPr="008D7960">
              <w:rPr>
                <w:rFonts w:ascii="Sylfaen" w:hAnsi="Sylfaen" w:cs="Sylfaen"/>
              </w:rPr>
              <w:t>իրականացում</w:t>
            </w:r>
            <w:r w:rsidRPr="008D7960">
              <w:t>, h=15</w:t>
            </w:r>
            <w:r w:rsidRPr="008D7960">
              <w:rPr>
                <w:rFonts w:ascii="Sylfaen" w:hAnsi="Sylfaen" w:cs="Sylfaen"/>
              </w:rPr>
              <w:t>սմ</w:t>
            </w:r>
            <w:r w:rsidRPr="008D7960">
              <w:t xml:space="preserve"> </w:t>
            </w:r>
            <w:r w:rsidRPr="008D7960">
              <w:rPr>
                <w:rFonts w:ascii="Sylfaen" w:hAnsi="Sylfaen" w:cs="Sylfaen"/>
              </w:rPr>
              <w:t>հաստությամբ</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6387,6</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2</w:t>
            </w:r>
          </w:p>
        </w:tc>
        <w:tc>
          <w:tcPr>
            <w:tcW w:w="4826" w:type="dxa"/>
            <w:hideMark/>
          </w:tcPr>
          <w:p w:rsidR="008D7960" w:rsidRPr="008D7960" w:rsidRDefault="008D7960" w:rsidP="008D7960">
            <w:r w:rsidRPr="008D7960">
              <w:t>Битумная заливка 4.12т /1000м2</w:t>
            </w:r>
            <w:r w:rsidRPr="008D7960">
              <w:br/>
            </w:r>
            <w:r w:rsidRPr="008D7960">
              <w:rPr>
                <w:rFonts w:ascii="Sylfaen" w:hAnsi="Sylfaen" w:cs="Sylfaen"/>
              </w:rPr>
              <w:t>Բիտումի</w:t>
            </w:r>
            <w:r w:rsidRPr="008D7960">
              <w:t xml:space="preserve"> </w:t>
            </w:r>
            <w:r w:rsidRPr="008D7960">
              <w:rPr>
                <w:rFonts w:ascii="Sylfaen" w:hAnsi="Sylfaen" w:cs="Sylfaen"/>
              </w:rPr>
              <w:t>լցաբաշխում</w:t>
            </w:r>
            <w:r w:rsidRPr="008D7960">
              <w:t xml:space="preserve"> 4.12</w:t>
            </w:r>
            <w:r w:rsidRPr="008D7960">
              <w:rPr>
                <w:rFonts w:ascii="Sylfaen" w:hAnsi="Sylfaen" w:cs="Sylfaen"/>
              </w:rPr>
              <w:t>տ</w:t>
            </w:r>
            <w:r w:rsidRPr="008D7960">
              <w:t xml:space="preserve"> /1000</w:t>
            </w:r>
            <w:r w:rsidRPr="008D7960">
              <w:rPr>
                <w:rFonts w:ascii="Sylfaen" w:hAnsi="Sylfaen" w:cs="Sylfaen"/>
              </w:rPr>
              <w:t>մ</w:t>
            </w:r>
            <w:r w:rsidRPr="008D7960">
              <w:t>2/</w:t>
            </w:r>
          </w:p>
        </w:tc>
        <w:tc>
          <w:tcPr>
            <w:tcW w:w="1072" w:type="dxa"/>
            <w:hideMark/>
          </w:tcPr>
          <w:p w:rsidR="008D7960" w:rsidRPr="008D7960" w:rsidRDefault="008D7960" w:rsidP="008D7960">
            <w:r w:rsidRPr="008D7960">
              <w:t xml:space="preserve">т                            </w:t>
            </w:r>
            <w:r w:rsidRPr="008D7960">
              <w:rPr>
                <w:rFonts w:ascii="Sylfaen" w:hAnsi="Sylfaen" w:cs="Sylfaen"/>
              </w:rPr>
              <w:t>տ</w:t>
            </w:r>
          </w:p>
        </w:tc>
        <w:tc>
          <w:tcPr>
            <w:tcW w:w="1112" w:type="dxa"/>
            <w:hideMark/>
          </w:tcPr>
          <w:p w:rsidR="008D7960" w:rsidRPr="008D7960" w:rsidRDefault="008D7960" w:rsidP="008D7960">
            <w:r w:rsidRPr="008D7960">
              <w:t>26,32</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725"/>
        </w:trPr>
        <w:tc>
          <w:tcPr>
            <w:tcW w:w="469" w:type="dxa"/>
            <w:hideMark/>
          </w:tcPr>
          <w:p w:rsidR="008D7960" w:rsidRPr="008D7960" w:rsidRDefault="008D7960" w:rsidP="008D7960">
            <w:r w:rsidRPr="008D7960">
              <w:t>3</w:t>
            </w:r>
          </w:p>
        </w:tc>
        <w:tc>
          <w:tcPr>
            <w:tcW w:w="4826" w:type="dxa"/>
            <w:hideMark/>
          </w:tcPr>
          <w:p w:rsidR="008D7960" w:rsidRPr="008D7960" w:rsidRDefault="008D7960" w:rsidP="008D7960">
            <w:r w:rsidRPr="008D7960">
              <w:t>Выполнение покрытия из мелкозернистого асфальтобетона толщиной h=5 см типа «Б»</w:t>
            </w:r>
            <w:r w:rsidRPr="008D7960">
              <w:br/>
            </w:r>
            <w:r w:rsidRPr="008D7960">
              <w:rPr>
                <w:rFonts w:ascii="Sylfaen" w:hAnsi="Sylfaen" w:cs="Sylfaen"/>
              </w:rPr>
              <w:t>Տաք</w:t>
            </w:r>
            <w:r w:rsidRPr="008D7960">
              <w:t xml:space="preserve"> </w:t>
            </w:r>
            <w:r w:rsidRPr="008D7960">
              <w:rPr>
                <w:rFonts w:ascii="Sylfaen" w:hAnsi="Sylfaen" w:cs="Sylfaen"/>
              </w:rPr>
              <w:t>մանրահատիկ</w:t>
            </w:r>
            <w:r w:rsidRPr="008D7960">
              <w:t xml:space="preserve"> </w:t>
            </w:r>
            <w:r w:rsidRPr="008D7960">
              <w:rPr>
                <w:rFonts w:ascii="Sylfaen" w:hAnsi="Sylfaen" w:cs="Sylfaen"/>
              </w:rPr>
              <w:t>ասֆալտբետոնե</w:t>
            </w:r>
            <w:r w:rsidRPr="008D7960">
              <w:t xml:space="preserve"> </w:t>
            </w:r>
            <w:r w:rsidRPr="008D7960">
              <w:rPr>
                <w:rFonts w:ascii="Sylfaen" w:hAnsi="Sylfaen" w:cs="Sylfaen"/>
              </w:rPr>
              <w:t>ծածկույթի</w:t>
            </w:r>
            <w:r w:rsidRPr="008D7960">
              <w:t xml:space="preserve"> </w:t>
            </w:r>
            <w:r w:rsidRPr="008D7960">
              <w:rPr>
                <w:rFonts w:ascii="Sylfaen" w:hAnsi="Sylfaen" w:cs="Sylfaen"/>
              </w:rPr>
              <w:t>իրականացում</w:t>
            </w:r>
            <w:r w:rsidRPr="008D7960">
              <w:t>, h=5</w:t>
            </w:r>
            <w:r w:rsidRPr="008D7960">
              <w:rPr>
                <w:rFonts w:ascii="Sylfaen" w:hAnsi="Sylfaen" w:cs="Sylfaen"/>
              </w:rPr>
              <w:t>սմ</w:t>
            </w:r>
            <w:r w:rsidRPr="008D7960">
              <w:t xml:space="preserve"> </w:t>
            </w:r>
            <w:r w:rsidRPr="008D7960">
              <w:rPr>
                <w:rFonts w:ascii="Sylfaen" w:hAnsi="Sylfaen" w:cs="Sylfaen"/>
              </w:rPr>
              <w:t>հաստությամբ</w:t>
            </w:r>
            <w:r w:rsidRPr="008D7960">
              <w:t>,  „</w:t>
            </w:r>
            <w:r w:rsidRPr="008D7960">
              <w:rPr>
                <w:rFonts w:ascii="Sylfaen" w:hAnsi="Sylfaen" w:cs="Sylfaen"/>
              </w:rPr>
              <w:t>Բ</w:t>
            </w:r>
            <w:r w:rsidRPr="008D7960">
              <w:t>”</w:t>
            </w:r>
            <w:r w:rsidRPr="008D7960">
              <w:rPr>
                <w:rFonts w:ascii="Sylfaen" w:hAnsi="Sylfaen" w:cs="Sylfaen"/>
              </w:rPr>
              <w:t>տիպ</w:t>
            </w:r>
            <w:r w:rsidRPr="008D7960">
              <w:t xml:space="preserve">  </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6387,60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4</w:t>
            </w:r>
          </w:p>
        </w:tc>
        <w:tc>
          <w:tcPr>
            <w:tcW w:w="4826" w:type="dxa"/>
            <w:hideMark/>
          </w:tcPr>
          <w:p w:rsidR="008D7960" w:rsidRPr="008D7960" w:rsidRDefault="008D7960" w:rsidP="008D7960">
            <w:r w:rsidRPr="008D7960">
              <w:t>Устройство искусственных неровностей а/бетоном</w:t>
            </w:r>
            <w:r w:rsidRPr="008D7960">
              <w:br/>
            </w:r>
            <w:r w:rsidRPr="008D7960">
              <w:rPr>
                <w:rFonts w:ascii="Sylfaen" w:hAnsi="Sylfaen" w:cs="Sylfaen"/>
              </w:rPr>
              <w:t>Արհեստական</w:t>
            </w:r>
            <w:r w:rsidRPr="008D7960">
              <w:t xml:space="preserve"> </w:t>
            </w:r>
            <w:r w:rsidRPr="008D7960">
              <w:rPr>
                <w:rFonts w:ascii="Sylfaen" w:hAnsi="Sylfaen" w:cs="Sylfaen"/>
              </w:rPr>
              <w:t>անհարթությունների</w:t>
            </w:r>
            <w:r w:rsidRPr="008D7960">
              <w:t xml:space="preserve"> </w:t>
            </w:r>
            <w:r w:rsidRPr="008D7960">
              <w:rPr>
                <w:rFonts w:ascii="Sylfaen" w:hAnsi="Sylfaen" w:cs="Sylfaen"/>
              </w:rPr>
              <w:t>կառուցում</w:t>
            </w:r>
            <w:r w:rsidRPr="008D7960">
              <w:t xml:space="preserve"> </w:t>
            </w:r>
            <w:r w:rsidRPr="008D7960">
              <w:rPr>
                <w:rFonts w:ascii="Sylfaen" w:hAnsi="Sylfaen" w:cs="Sylfaen"/>
              </w:rPr>
              <w:t>ա</w:t>
            </w:r>
            <w:r w:rsidRPr="008D7960">
              <w:t>/</w:t>
            </w:r>
            <w:r w:rsidRPr="008D7960">
              <w:rPr>
                <w:rFonts w:ascii="Sylfaen" w:hAnsi="Sylfaen" w:cs="Sylfaen"/>
              </w:rPr>
              <w:t>բետոնով</w:t>
            </w:r>
            <w:r w:rsidRPr="008D7960">
              <w:t xml:space="preserve">  </w:t>
            </w:r>
          </w:p>
        </w:tc>
        <w:tc>
          <w:tcPr>
            <w:tcW w:w="1072" w:type="dxa"/>
            <w:hideMark/>
          </w:tcPr>
          <w:p w:rsidR="008D7960" w:rsidRPr="008D7960" w:rsidRDefault="008D7960" w:rsidP="008D7960">
            <w:r w:rsidRPr="008D7960">
              <w:t xml:space="preserve">т                            </w:t>
            </w:r>
            <w:r w:rsidRPr="008D7960">
              <w:rPr>
                <w:rFonts w:ascii="Sylfaen" w:hAnsi="Sylfaen" w:cs="Sylfaen"/>
              </w:rPr>
              <w:t>տ</w:t>
            </w:r>
          </w:p>
        </w:tc>
        <w:tc>
          <w:tcPr>
            <w:tcW w:w="1112" w:type="dxa"/>
            <w:hideMark/>
          </w:tcPr>
          <w:p w:rsidR="008D7960" w:rsidRPr="008D7960" w:rsidRDefault="008D7960" w:rsidP="008D7960">
            <w:r w:rsidRPr="008D7960">
              <w:t>3,45</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5</w:t>
            </w:r>
          </w:p>
        </w:tc>
        <w:tc>
          <w:tcPr>
            <w:tcW w:w="4826" w:type="dxa"/>
            <w:hideMark/>
          </w:tcPr>
          <w:p w:rsidR="008D7960" w:rsidRPr="008D7960" w:rsidRDefault="008D7960" w:rsidP="008D7960">
            <w:r w:rsidRPr="008D7960">
              <w:t xml:space="preserve">Установка нового базальтового бордюра 15х30 см на бетонное основание класса В-15                 </w:t>
            </w:r>
            <w:r w:rsidRPr="008D7960">
              <w:rPr>
                <w:rFonts w:ascii="Sylfaen" w:hAnsi="Sylfaen" w:cs="Sylfaen"/>
              </w:rPr>
              <w:t>Նոր</w:t>
            </w:r>
            <w:r w:rsidRPr="008D7960">
              <w:t xml:space="preserve"> </w:t>
            </w:r>
            <w:r w:rsidRPr="008D7960">
              <w:rPr>
                <w:rFonts w:ascii="Sylfaen" w:hAnsi="Sylfaen" w:cs="Sylfaen"/>
              </w:rPr>
              <w:t>բազալտե</w:t>
            </w:r>
            <w:r w:rsidRPr="008D7960">
              <w:t xml:space="preserve"> </w:t>
            </w:r>
            <w:r w:rsidRPr="008D7960">
              <w:rPr>
                <w:rFonts w:ascii="Sylfaen" w:hAnsi="Sylfaen" w:cs="Sylfaen"/>
              </w:rPr>
              <w:t>եզրաքարի</w:t>
            </w:r>
            <w:r w:rsidRPr="008D7960">
              <w:t xml:space="preserve"> </w:t>
            </w:r>
            <w:r w:rsidRPr="008D7960">
              <w:rPr>
                <w:rFonts w:ascii="Sylfaen" w:hAnsi="Sylfaen" w:cs="Sylfaen"/>
              </w:rPr>
              <w:t>տեղադրում</w:t>
            </w:r>
            <w:r w:rsidRPr="008D7960">
              <w:t xml:space="preserve"> 15x30 </w:t>
            </w:r>
            <w:r w:rsidRPr="008D7960">
              <w:rPr>
                <w:rFonts w:ascii="Sylfaen" w:hAnsi="Sylfaen" w:cs="Sylfaen"/>
              </w:rPr>
              <w:t>սմ</w:t>
            </w:r>
            <w:r w:rsidRPr="008D7960">
              <w:t xml:space="preserve">, B-15 </w:t>
            </w:r>
            <w:r w:rsidRPr="008D7960">
              <w:rPr>
                <w:rFonts w:ascii="Sylfaen" w:hAnsi="Sylfaen" w:cs="Sylfaen"/>
              </w:rPr>
              <w:t>դասի</w:t>
            </w:r>
            <w:r w:rsidRPr="008D7960">
              <w:t xml:space="preserve"> </w:t>
            </w:r>
            <w:r w:rsidRPr="008D7960">
              <w:rPr>
                <w:rFonts w:ascii="Sylfaen" w:hAnsi="Sylfaen" w:cs="Sylfaen"/>
              </w:rPr>
              <w:t>բետոնե</w:t>
            </w:r>
            <w:r w:rsidRPr="008D7960">
              <w:t xml:space="preserve"> </w:t>
            </w:r>
            <w:r w:rsidRPr="008D7960">
              <w:rPr>
                <w:rFonts w:ascii="Sylfaen" w:hAnsi="Sylfaen" w:cs="Sylfaen"/>
              </w:rPr>
              <w:t>հիմքի</w:t>
            </w:r>
            <w:r w:rsidRPr="008D7960">
              <w:t xml:space="preserve"> </w:t>
            </w:r>
            <w:r w:rsidRPr="008D7960">
              <w:rPr>
                <w:rFonts w:ascii="Sylfaen" w:hAnsi="Sylfaen" w:cs="Sylfaen"/>
              </w:rPr>
              <w:t>վրա</w:t>
            </w:r>
          </w:p>
        </w:tc>
        <w:tc>
          <w:tcPr>
            <w:tcW w:w="1072" w:type="dxa"/>
            <w:hideMark/>
          </w:tcPr>
          <w:p w:rsidR="008D7960" w:rsidRPr="008D7960" w:rsidRDefault="008D7960" w:rsidP="008D7960">
            <w:r w:rsidRPr="008D7960">
              <w:t>м</w:t>
            </w:r>
            <w:r w:rsidRPr="008D7960">
              <w:rPr>
                <w:vertAlign w:val="superscript"/>
              </w:rPr>
              <w:t xml:space="preserve">  </w:t>
            </w:r>
            <w:r w:rsidRPr="008D7960">
              <w:t xml:space="preserve">                  </w:t>
            </w:r>
            <w:r w:rsidRPr="008D7960">
              <w:rPr>
                <w:rFonts w:ascii="Sylfaen" w:hAnsi="Sylfaen" w:cs="Sylfaen"/>
              </w:rPr>
              <w:t>մ</w:t>
            </w:r>
          </w:p>
        </w:tc>
        <w:tc>
          <w:tcPr>
            <w:tcW w:w="1112" w:type="dxa"/>
            <w:hideMark/>
          </w:tcPr>
          <w:p w:rsidR="008D7960" w:rsidRPr="008D7960" w:rsidRDefault="008D7960" w:rsidP="008D7960">
            <w:r w:rsidRPr="008D7960">
              <w:t>37,00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i/>
                <w:iCs/>
              </w:rPr>
            </w:pPr>
            <w:r w:rsidRPr="008D7960">
              <w:rPr>
                <w:b/>
                <w:bCs/>
                <w:i/>
                <w:iCs/>
              </w:rPr>
              <w:t xml:space="preserve">Съезды </w:t>
            </w:r>
            <w:r w:rsidRPr="008D7960">
              <w:rPr>
                <w:b/>
                <w:bCs/>
                <w:i/>
                <w:iCs/>
              </w:rPr>
              <w:br/>
            </w:r>
            <w:r w:rsidRPr="008D7960">
              <w:rPr>
                <w:rFonts w:ascii="Sylfaen" w:hAnsi="Sylfaen" w:cs="Sylfaen"/>
                <w:b/>
                <w:bCs/>
                <w:i/>
                <w:iCs/>
              </w:rPr>
              <w:t>Իջատեղեր</w:t>
            </w:r>
          </w:p>
        </w:tc>
        <w:tc>
          <w:tcPr>
            <w:tcW w:w="1072" w:type="dxa"/>
            <w:noWrap/>
            <w:hideMark/>
          </w:tcPr>
          <w:p w:rsidR="008D7960" w:rsidRPr="008D7960" w:rsidRDefault="008D7960" w:rsidP="008D7960">
            <w:pPr>
              <w:rPr>
                <w:i/>
                <w:iCs/>
              </w:rPr>
            </w:pPr>
            <w:r w:rsidRPr="008D7960">
              <w:rPr>
                <w:i/>
                <w:iCs/>
              </w:rPr>
              <w:t> </w:t>
            </w:r>
          </w:p>
        </w:tc>
        <w:tc>
          <w:tcPr>
            <w:tcW w:w="1112" w:type="dxa"/>
            <w:noWrap/>
            <w:hideMark/>
          </w:tcPr>
          <w:p w:rsidR="008D7960" w:rsidRPr="008D7960" w:rsidRDefault="008D7960" w:rsidP="008D7960">
            <w:pPr>
              <w:rPr>
                <w:i/>
                <w:iCs/>
              </w:rPr>
            </w:pPr>
            <w:r w:rsidRPr="008D7960">
              <w:rPr>
                <w:i/>
                <w:iCs/>
              </w:rPr>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440"/>
        </w:trPr>
        <w:tc>
          <w:tcPr>
            <w:tcW w:w="469" w:type="dxa"/>
            <w:hideMark/>
          </w:tcPr>
          <w:p w:rsidR="008D7960" w:rsidRPr="008D7960" w:rsidRDefault="008D7960" w:rsidP="008D7960">
            <w:r w:rsidRPr="008D7960">
              <w:lastRenderedPageBreak/>
              <w:t>1</w:t>
            </w:r>
          </w:p>
        </w:tc>
        <w:tc>
          <w:tcPr>
            <w:tcW w:w="4826" w:type="dxa"/>
            <w:hideMark/>
          </w:tcPr>
          <w:p w:rsidR="008D7960" w:rsidRPr="008D7960" w:rsidRDefault="008D7960" w:rsidP="008D7960">
            <w:r w:rsidRPr="008D7960">
              <w:t xml:space="preserve">Выполнение песчано-гравийного фундамента h </w:t>
            </w:r>
            <w:r w:rsidRPr="008D7960">
              <w:rPr>
                <w:vertAlign w:val="subscript"/>
              </w:rPr>
              <w:t xml:space="preserve">в среднем </w:t>
            </w:r>
            <w:r w:rsidRPr="008D7960">
              <w:t xml:space="preserve">=15см                </w:t>
            </w:r>
            <w:r w:rsidRPr="008D7960">
              <w:rPr>
                <w:rFonts w:ascii="Sylfaen" w:hAnsi="Sylfaen" w:cs="Sylfaen"/>
              </w:rPr>
              <w:t>Ավազակոպճային</w:t>
            </w:r>
            <w:r w:rsidRPr="008D7960">
              <w:t xml:space="preserve"> </w:t>
            </w:r>
            <w:r w:rsidRPr="008D7960">
              <w:rPr>
                <w:rFonts w:ascii="Sylfaen" w:hAnsi="Sylfaen" w:cs="Sylfaen"/>
              </w:rPr>
              <w:t>հիմքի</w:t>
            </w:r>
            <w:r w:rsidRPr="008D7960">
              <w:t xml:space="preserve"> </w:t>
            </w:r>
            <w:r w:rsidRPr="008D7960">
              <w:rPr>
                <w:rFonts w:ascii="Sylfaen" w:hAnsi="Sylfaen" w:cs="Sylfaen"/>
              </w:rPr>
              <w:t>իրականացում</w:t>
            </w:r>
            <w:r w:rsidRPr="008D7960">
              <w:t xml:space="preserve"> h</w:t>
            </w:r>
            <w:r w:rsidRPr="008D7960">
              <w:rPr>
                <w:rFonts w:ascii="Sylfaen" w:hAnsi="Sylfaen" w:cs="Sylfaen"/>
                <w:vertAlign w:val="subscript"/>
              </w:rPr>
              <w:t>միջ</w:t>
            </w:r>
            <w:r w:rsidRPr="008D7960">
              <w:t>=15</w:t>
            </w:r>
            <w:r w:rsidRPr="008D7960">
              <w:rPr>
                <w:rFonts w:ascii="Sylfaen" w:hAnsi="Sylfaen" w:cs="Sylfaen"/>
              </w:rPr>
              <w:t>սմ</w:t>
            </w:r>
            <w:r w:rsidRPr="008D7960">
              <w:t xml:space="preserve"> </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27,15</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2</w:t>
            </w:r>
          </w:p>
        </w:tc>
        <w:tc>
          <w:tcPr>
            <w:tcW w:w="4826" w:type="dxa"/>
            <w:hideMark/>
          </w:tcPr>
          <w:p w:rsidR="008D7960" w:rsidRPr="008D7960" w:rsidRDefault="008D7960" w:rsidP="008D7960">
            <w:r w:rsidRPr="008D7960">
              <w:t xml:space="preserve">Выполнение слоя подготовки базальтового щебня толщиной h = 15 см. </w:t>
            </w:r>
            <w:r w:rsidRPr="008D7960">
              <w:br/>
            </w:r>
            <w:r w:rsidRPr="008D7960">
              <w:rPr>
                <w:rFonts w:ascii="Sylfaen" w:hAnsi="Sylfaen" w:cs="Sylfaen"/>
              </w:rPr>
              <w:t>Խճի</w:t>
            </w:r>
            <w:r w:rsidRPr="008D7960">
              <w:t xml:space="preserve"> </w:t>
            </w:r>
            <w:r w:rsidRPr="008D7960">
              <w:rPr>
                <w:rFonts w:ascii="Sylfaen" w:hAnsi="Sylfaen" w:cs="Sylfaen"/>
              </w:rPr>
              <w:t>նախապատրաստական</w:t>
            </w:r>
            <w:r w:rsidRPr="008D7960">
              <w:t xml:space="preserve"> </w:t>
            </w:r>
            <w:r w:rsidRPr="008D7960">
              <w:rPr>
                <w:rFonts w:ascii="Sylfaen" w:hAnsi="Sylfaen" w:cs="Sylfaen"/>
              </w:rPr>
              <w:t>շերտի</w:t>
            </w:r>
            <w:r w:rsidRPr="008D7960">
              <w:t xml:space="preserve"> </w:t>
            </w:r>
            <w:r w:rsidRPr="008D7960">
              <w:rPr>
                <w:rFonts w:ascii="Sylfaen" w:hAnsi="Sylfaen" w:cs="Sylfaen"/>
              </w:rPr>
              <w:t>իրականացում</w:t>
            </w:r>
            <w:r w:rsidRPr="008D7960">
              <w:t>, h=15</w:t>
            </w:r>
            <w:r w:rsidRPr="008D7960">
              <w:rPr>
                <w:rFonts w:ascii="Sylfaen" w:hAnsi="Sylfaen" w:cs="Sylfaen"/>
              </w:rPr>
              <w:t>սմ</w:t>
            </w:r>
            <w:r w:rsidRPr="008D7960">
              <w:t xml:space="preserve"> </w:t>
            </w:r>
            <w:r w:rsidRPr="008D7960">
              <w:rPr>
                <w:rFonts w:ascii="Sylfaen" w:hAnsi="Sylfaen" w:cs="Sylfaen"/>
              </w:rPr>
              <w:t>հաստությամբ</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884,0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3</w:t>
            </w:r>
          </w:p>
        </w:tc>
        <w:tc>
          <w:tcPr>
            <w:tcW w:w="4826" w:type="dxa"/>
            <w:hideMark/>
          </w:tcPr>
          <w:p w:rsidR="008D7960" w:rsidRPr="008D7960" w:rsidRDefault="008D7960" w:rsidP="008D7960">
            <w:r w:rsidRPr="008D7960">
              <w:t>Битумная заливка 4.12т /1000м2</w:t>
            </w:r>
            <w:r w:rsidRPr="008D7960">
              <w:br/>
            </w:r>
            <w:r w:rsidRPr="008D7960">
              <w:rPr>
                <w:rFonts w:ascii="Sylfaen" w:hAnsi="Sylfaen" w:cs="Sylfaen"/>
              </w:rPr>
              <w:t>Բիտումի</w:t>
            </w:r>
            <w:r w:rsidRPr="008D7960">
              <w:t xml:space="preserve"> </w:t>
            </w:r>
            <w:r w:rsidRPr="008D7960">
              <w:rPr>
                <w:rFonts w:ascii="Sylfaen" w:hAnsi="Sylfaen" w:cs="Sylfaen"/>
              </w:rPr>
              <w:t>լցաբաշխում</w:t>
            </w:r>
            <w:r w:rsidRPr="008D7960">
              <w:t xml:space="preserve"> 4.12</w:t>
            </w:r>
            <w:r w:rsidRPr="008D7960">
              <w:rPr>
                <w:rFonts w:ascii="Sylfaen" w:hAnsi="Sylfaen" w:cs="Sylfaen"/>
              </w:rPr>
              <w:t>տ</w:t>
            </w:r>
            <w:r w:rsidRPr="008D7960">
              <w:t xml:space="preserve"> /1000</w:t>
            </w:r>
            <w:r w:rsidRPr="008D7960">
              <w:rPr>
                <w:rFonts w:ascii="Sylfaen" w:hAnsi="Sylfaen" w:cs="Sylfaen"/>
              </w:rPr>
              <w:t>մ</w:t>
            </w:r>
            <w:r w:rsidRPr="008D7960">
              <w:t>2/</w:t>
            </w:r>
          </w:p>
        </w:tc>
        <w:tc>
          <w:tcPr>
            <w:tcW w:w="1072" w:type="dxa"/>
            <w:hideMark/>
          </w:tcPr>
          <w:p w:rsidR="008D7960" w:rsidRPr="008D7960" w:rsidRDefault="008D7960" w:rsidP="008D7960">
            <w:r w:rsidRPr="008D7960">
              <w:t xml:space="preserve">т                            </w:t>
            </w:r>
            <w:r w:rsidRPr="008D7960">
              <w:rPr>
                <w:rFonts w:ascii="Sylfaen" w:hAnsi="Sylfaen" w:cs="Sylfaen"/>
              </w:rPr>
              <w:t>տ</w:t>
            </w:r>
          </w:p>
        </w:tc>
        <w:tc>
          <w:tcPr>
            <w:tcW w:w="1112" w:type="dxa"/>
            <w:hideMark/>
          </w:tcPr>
          <w:p w:rsidR="008D7960" w:rsidRPr="008D7960" w:rsidRDefault="008D7960" w:rsidP="008D7960">
            <w:r w:rsidRPr="008D7960">
              <w:t>3,64</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725"/>
        </w:trPr>
        <w:tc>
          <w:tcPr>
            <w:tcW w:w="469" w:type="dxa"/>
            <w:hideMark/>
          </w:tcPr>
          <w:p w:rsidR="008D7960" w:rsidRPr="008D7960" w:rsidRDefault="008D7960" w:rsidP="008D7960">
            <w:r w:rsidRPr="008D7960">
              <w:t>4</w:t>
            </w:r>
          </w:p>
        </w:tc>
        <w:tc>
          <w:tcPr>
            <w:tcW w:w="4826" w:type="dxa"/>
            <w:hideMark/>
          </w:tcPr>
          <w:p w:rsidR="008D7960" w:rsidRPr="008D7960" w:rsidRDefault="008D7960" w:rsidP="008D7960">
            <w:r w:rsidRPr="008D7960">
              <w:t>Выполнение покрытия из мелкозернистого асфальтобетона толщиной h=5 см типа «Б»</w:t>
            </w:r>
            <w:r w:rsidRPr="008D7960">
              <w:br/>
            </w:r>
            <w:r w:rsidRPr="008D7960">
              <w:rPr>
                <w:rFonts w:ascii="Sylfaen" w:hAnsi="Sylfaen" w:cs="Sylfaen"/>
              </w:rPr>
              <w:t>Տաք</w:t>
            </w:r>
            <w:r w:rsidRPr="008D7960">
              <w:t xml:space="preserve"> </w:t>
            </w:r>
            <w:r w:rsidRPr="008D7960">
              <w:rPr>
                <w:rFonts w:ascii="Sylfaen" w:hAnsi="Sylfaen" w:cs="Sylfaen"/>
              </w:rPr>
              <w:t>մանրահատիկ</w:t>
            </w:r>
            <w:r w:rsidRPr="008D7960">
              <w:t xml:space="preserve"> </w:t>
            </w:r>
            <w:r w:rsidRPr="008D7960">
              <w:rPr>
                <w:rFonts w:ascii="Sylfaen" w:hAnsi="Sylfaen" w:cs="Sylfaen"/>
              </w:rPr>
              <w:t>ասֆալտբետոնե</w:t>
            </w:r>
            <w:r w:rsidRPr="008D7960">
              <w:t xml:space="preserve"> </w:t>
            </w:r>
            <w:r w:rsidRPr="008D7960">
              <w:rPr>
                <w:rFonts w:ascii="Sylfaen" w:hAnsi="Sylfaen" w:cs="Sylfaen"/>
              </w:rPr>
              <w:t>ծածկույթի</w:t>
            </w:r>
            <w:r w:rsidRPr="008D7960">
              <w:t xml:space="preserve"> </w:t>
            </w:r>
            <w:r w:rsidRPr="008D7960">
              <w:rPr>
                <w:rFonts w:ascii="Sylfaen" w:hAnsi="Sylfaen" w:cs="Sylfaen"/>
              </w:rPr>
              <w:t>իրականացում</w:t>
            </w:r>
            <w:r w:rsidRPr="008D7960">
              <w:t>, h=5</w:t>
            </w:r>
            <w:r w:rsidRPr="008D7960">
              <w:rPr>
                <w:rFonts w:ascii="Sylfaen" w:hAnsi="Sylfaen" w:cs="Sylfaen"/>
              </w:rPr>
              <w:t>սմ</w:t>
            </w:r>
            <w:r w:rsidRPr="008D7960">
              <w:t xml:space="preserve"> </w:t>
            </w:r>
            <w:r w:rsidRPr="008D7960">
              <w:rPr>
                <w:rFonts w:ascii="Sylfaen" w:hAnsi="Sylfaen" w:cs="Sylfaen"/>
              </w:rPr>
              <w:t>հաստությամբ</w:t>
            </w:r>
            <w:r w:rsidRPr="008D7960">
              <w:t>,  „</w:t>
            </w:r>
            <w:r w:rsidRPr="008D7960">
              <w:rPr>
                <w:rFonts w:ascii="Sylfaen" w:hAnsi="Sylfaen" w:cs="Sylfaen"/>
              </w:rPr>
              <w:t>Բ</w:t>
            </w:r>
            <w:r w:rsidRPr="008D7960">
              <w:t>”</w:t>
            </w:r>
            <w:r w:rsidRPr="008D7960">
              <w:rPr>
                <w:rFonts w:ascii="Sylfaen" w:hAnsi="Sylfaen" w:cs="Sylfaen"/>
              </w:rPr>
              <w:t>տիպ</w:t>
            </w:r>
            <w:r w:rsidRPr="008D7960">
              <w:t xml:space="preserve">  </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884,00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Итого согласно разделу II.</w:t>
            </w:r>
            <w:r w:rsidRPr="008D7960">
              <w:rPr>
                <w:b/>
                <w:bCs/>
              </w:rPr>
              <w:br w:type="page"/>
            </w:r>
            <w:r w:rsidRPr="008D7960">
              <w:rPr>
                <w:rFonts w:ascii="Sylfaen" w:hAnsi="Sylfaen" w:cs="Sylfaen"/>
                <w:b/>
                <w:bCs/>
              </w:rPr>
              <w:t>Ընդամենը</w:t>
            </w:r>
            <w:r w:rsidRPr="008D7960">
              <w:rPr>
                <w:b/>
                <w:bCs/>
              </w:rPr>
              <w:t xml:space="preserve"> </w:t>
            </w:r>
            <w:r w:rsidRPr="008D7960">
              <w:rPr>
                <w:rFonts w:ascii="Sylfaen" w:hAnsi="Sylfaen" w:cs="Sylfaen"/>
                <w:b/>
                <w:bCs/>
              </w:rPr>
              <w:t>ըստ</w:t>
            </w:r>
            <w:r w:rsidRPr="008D7960">
              <w:rPr>
                <w:b/>
                <w:bCs/>
              </w:rPr>
              <w:t xml:space="preserve"> II </w:t>
            </w:r>
            <w:r w:rsidRPr="008D7960">
              <w:rPr>
                <w:rFonts w:ascii="Sylfaen" w:hAnsi="Sylfaen" w:cs="Sylfaen"/>
                <w:b/>
                <w:bCs/>
              </w:rPr>
              <w:t>բաժնի</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pPr>
              <w:rPr>
                <w:b/>
                <w:bCs/>
              </w:rPr>
            </w:pPr>
            <w:r w:rsidRPr="008D7960">
              <w:rPr>
                <w:b/>
                <w:bCs/>
              </w:rPr>
              <w:t>81,63</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III. Металлические трубы</w:t>
            </w:r>
            <w:r w:rsidRPr="008D7960">
              <w:rPr>
                <w:b/>
                <w:bCs/>
              </w:rPr>
              <w:br/>
              <w:t xml:space="preserve">III. </w:t>
            </w:r>
            <w:r w:rsidRPr="008D7960">
              <w:rPr>
                <w:rFonts w:ascii="Sylfaen" w:hAnsi="Sylfaen" w:cs="Sylfaen"/>
                <w:b/>
                <w:bCs/>
              </w:rPr>
              <w:t>Մետաղական</w:t>
            </w:r>
            <w:r w:rsidRPr="008D7960">
              <w:rPr>
                <w:b/>
                <w:bCs/>
              </w:rPr>
              <w:t xml:space="preserve"> </w:t>
            </w:r>
            <w:r w:rsidRPr="008D7960">
              <w:rPr>
                <w:rFonts w:ascii="Sylfaen" w:hAnsi="Sylfaen" w:cs="Sylfaen"/>
                <w:b/>
                <w:bCs/>
              </w:rPr>
              <w:t>խողովակներ</w:t>
            </w:r>
          </w:p>
        </w:tc>
        <w:tc>
          <w:tcPr>
            <w:tcW w:w="1072" w:type="dxa"/>
            <w:noWrap/>
            <w:hideMark/>
          </w:tcPr>
          <w:p w:rsidR="008D7960" w:rsidRPr="008D7960" w:rsidRDefault="008D7960" w:rsidP="008D7960">
            <w:pPr>
              <w:rPr>
                <w:i/>
                <w:iCs/>
              </w:rPr>
            </w:pPr>
            <w:r w:rsidRPr="008D7960">
              <w:rPr>
                <w:i/>
                <w:iCs/>
              </w:rPr>
              <w:t> </w:t>
            </w:r>
          </w:p>
        </w:tc>
        <w:tc>
          <w:tcPr>
            <w:tcW w:w="1112" w:type="dxa"/>
            <w:noWrap/>
            <w:hideMark/>
          </w:tcPr>
          <w:p w:rsidR="008D7960" w:rsidRPr="008D7960" w:rsidRDefault="008D7960" w:rsidP="008D7960">
            <w:pPr>
              <w:rPr>
                <w:i/>
                <w:iCs/>
              </w:rPr>
            </w:pPr>
            <w:r w:rsidRPr="008D7960">
              <w:rPr>
                <w:i/>
                <w:iCs/>
              </w:rPr>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725"/>
        </w:trPr>
        <w:tc>
          <w:tcPr>
            <w:tcW w:w="469" w:type="dxa"/>
            <w:hideMark/>
          </w:tcPr>
          <w:p w:rsidR="008D7960" w:rsidRPr="008D7960" w:rsidRDefault="008D7960" w:rsidP="008D7960">
            <w:r w:rsidRPr="008D7960">
              <w:t>1</w:t>
            </w:r>
          </w:p>
        </w:tc>
        <w:tc>
          <w:tcPr>
            <w:tcW w:w="4826" w:type="dxa"/>
            <w:hideMark/>
          </w:tcPr>
          <w:p w:rsidR="008D7960" w:rsidRPr="008D7960" w:rsidRDefault="008D7960" w:rsidP="008D7960">
            <w:r w:rsidRPr="008D7960">
              <w:t>Демонтаж существующих металлических труб и передача заказчику</w:t>
            </w:r>
            <w:r w:rsidRPr="008D7960">
              <w:br/>
            </w:r>
            <w:r w:rsidRPr="008D7960">
              <w:rPr>
                <w:rFonts w:ascii="Sylfaen" w:hAnsi="Sylfaen" w:cs="Sylfaen"/>
              </w:rPr>
              <w:t>Գոյություն</w:t>
            </w:r>
            <w:r w:rsidRPr="008D7960">
              <w:t xml:space="preserve"> </w:t>
            </w:r>
            <w:r w:rsidRPr="008D7960">
              <w:rPr>
                <w:rFonts w:ascii="Sylfaen" w:hAnsi="Sylfaen" w:cs="Sylfaen"/>
              </w:rPr>
              <w:t>ունեցող</w:t>
            </w:r>
            <w:r w:rsidRPr="008D7960">
              <w:t xml:space="preserve"> </w:t>
            </w:r>
            <w:r w:rsidRPr="008D7960">
              <w:rPr>
                <w:rFonts w:ascii="Sylfaen" w:hAnsi="Sylfaen" w:cs="Sylfaen"/>
              </w:rPr>
              <w:t>մետաղական</w:t>
            </w:r>
            <w:r w:rsidRPr="008D7960">
              <w:t xml:space="preserve"> </w:t>
            </w:r>
            <w:r w:rsidRPr="008D7960">
              <w:rPr>
                <w:rFonts w:ascii="Sylfaen" w:hAnsi="Sylfaen" w:cs="Sylfaen"/>
              </w:rPr>
              <w:t>խողովակների</w:t>
            </w:r>
            <w:r w:rsidRPr="008D7960">
              <w:t xml:space="preserve"> </w:t>
            </w:r>
            <w:r w:rsidRPr="008D7960">
              <w:rPr>
                <w:rFonts w:ascii="Sylfaen" w:hAnsi="Sylfaen" w:cs="Sylfaen"/>
              </w:rPr>
              <w:t>ապամոնտաժում</w:t>
            </w:r>
            <w:r w:rsidRPr="008D7960">
              <w:t xml:space="preserve"> </w:t>
            </w:r>
            <w:r w:rsidRPr="008D7960">
              <w:rPr>
                <w:rFonts w:ascii="Sylfaen" w:hAnsi="Sylfaen" w:cs="Sylfaen"/>
              </w:rPr>
              <w:t>և</w:t>
            </w:r>
            <w:r w:rsidRPr="008D7960">
              <w:t xml:space="preserve"> </w:t>
            </w:r>
            <w:r w:rsidRPr="008D7960">
              <w:rPr>
                <w:rFonts w:ascii="Sylfaen" w:hAnsi="Sylfaen" w:cs="Sylfaen"/>
              </w:rPr>
              <w:t>հանձնում</w:t>
            </w:r>
            <w:r w:rsidRPr="008D7960">
              <w:t xml:space="preserve"> </w:t>
            </w:r>
            <w:r w:rsidRPr="008D7960">
              <w:rPr>
                <w:rFonts w:ascii="Sylfaen" w:hAnsi="Sylfaen" w:cs="Sylfaen"/>
              </w:rPr>
              <w:t>պատվիրատուին</w:t>
            </w:r>
          </w:p>
        </w:tc>
        <w:tc>
          <w:tcPr>
            <w:tcW w:w="1072" w:type="dxa"/>
            <w:hideMark/>
          </w:tcPr>
          <w:p w:rsidR="008D7960" w:rsidRPr="008D7960" w:rsidRDefault="008D7960" w:rsidP="008D7960">
            <w:r w:rsidRPr="008D7960">
              <w:t>м</w:t>
            </w:r>
            <w:r w:rsidRPr="008D7960">
              <w:rPr>
                <w:vertAlign w:val="superscript"/>
              </w:rPr>
              <w:t xml:space="preserve">  </w:t>
            </w:r>
            <w:r w:rsidRPr="008D7960">
              <w:t xml:space="preserve">                  </w:t>
            </w:r>
            <w:r w:rsidRPr="008D7960">
              <w:rPr>
                <w:rFonts w:ascii="Sylfaen" w:hAnsi="Sylfaen" w:cs="Sylfaen"/>
              </w:rPr>
              <w:t>մ</w:t>
            </w:r>
          </w:p>
        </w:tc>
        <w:tc>
          <w:tcPr>
            <w:tcW w:w="1112" w:type="dxa"/>
            <w:hideMark/>
          </w:tcPr>
          <w:p w:rsidR="008D7960" w:rsidRPr="008D7960" w:rsidRDefault="008D7960" w:rsidP="008D7960">
            <w:r w:rsidRPr="008D7960">
              <w:t>35,0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lastRenderedPageBreak/>
              <w:t>2</w:t>
            </w:r>
          </w:p>
        </w:tc>
        <w:tc>
          <w:tcPr>
            <w:tcW w:w="4826" w:type="dxa"/>
            <w:hideMark/>
          </w:tcPr>
          <w:p w:rsidR="008D7960" w:rsidRPr="008D7960" w:rsidRDefault="008D7960" w:rsidP="008D7960">
            <w:r w:rsidRPr="008D7960">
              <w:t>Выполнение песчано-гравийного слоя под трубы 10 см</w:t>
            </w:r>
            <w:r w:rsidRPr="008D7960">
              <w:br/>
            </w:r>
            <w:r w:rsidRPr="008D7960">
              <w:rPr>
                <w:rFonts w:ascii="Sylfaen" w:hAnsi="Sylfaen" w:cs="Sylfaen"/>
              </w:rPr>
              <w:t>Ավազակոպճային</w:t>
            </w:r>
            <w:r w:rsidRPr="008D7960">
              <w:t xml:space="preserve"> </w:t>
            </w:r>
            <w:r w:rsidRPr="008D7960">
              <w:rPr>
                <w:rFonts w:ascii="Sylfaen" w:hAnsi="Sylfaen" w:cs="Sylfaen"/>
              </w:rPr>
              <w:t>շերտի</w:t>
            </w:r>
            <w:r w:rsidRPr="008D7960">
              <w:t xml:space="preserve"> </w:t>
            </w:r>
            <w:r w:rsidRPr="008D7960">
              <w:rPr>
                <w:rFonts w:ascii="Sylfaen" w:hAnsi="Sylfaen" w:cs="Sylfaen"/>
              </w:rPr>
              <w:t>իրականացում</w:t>
            </w:r>
            <w:r w:rsidRPr="008D7960">
              <w:t xml:space="preserve"> 10</w:t>
            </w:r>
            <w:r w:rsidRPr="008D7960">
              <w:rPr>
                <w:rFonts w:ascii="Sylfaen" w:hAnsi="Sylfaen" w:cs="Sylfaen"/>
              </w:rPr>
              <w:t>սմ</w:t>
            </w:r>
            <w:r w:rsidRPr="008D7960">
              <w:t xml:space="preserve"> </w:t>
            </w:r>
            <w:r w:rsidRPr="008D7960">
              <w:rPr>
                <w:rFonts w:ascii="Sylfaen" w:hAnsi="Sylfaen" w:cs="Sylfaen"/>
              </w:rPr>
              <w:t>խողովակների</w:t>
            </w:r>
            <w:r w:rsidRPr="008D7960">
              <w:t xml:space="preserve"> </w:t>
            </w:r>
            <w:r w:rsidRPr="008D7960">
              <w:rPr>
                <w:rFonts w:ascii="Sylfaen" w:hAnsi="Sylfaen" w:cs="Sylfaen"/>
              </w:rPr>
              <w:t>տակ</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3,4</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3</w:t>
            </w:r>
          </w:p>
        </w:tc>
        <w:tc>
          <w:tcPr>
            <w:tcW w:w="4826" w:type="dxa"/>
            <w:hideMark/>
          </w:tcPr>
          <w:p w:rsidR="008D7960" w:rsidRPr="008D7960" w:rsidRDefault="008D7960" w:rsidP="008D7960">
            <w:r w:rsidRPr="008D7960">
              <w:t>Гидроизоляция металлических труб двумя слоями горячего битума</w:t>
            </w:r>
            <w:r w:rsidRPr="008D7960">
              <w:br/>
            </w:r>
            <w:r w:rsidRPr="008D7960">
              <w:rPr>
                <w:rFonts w:ascii="Sylfaen" w:hAnsi="Sylfaen" w:cs="Sylfaen"/>
              </w:rPr>
              <w:t>Մետաղական</w:t>
            </w:r>
            <w:r w:rsidRPr="008D7960">
              <w:t xml:space="preserve"> </w:t>
            </w:r>
            <w:r w:rsidRPr="008D7960">
              <w:rPr>
                <w:rFonts w:ascii="Sylfaen" w:hAnsi="Sylfaen" w:cs="Sylfaen"/>
              </w:rPr>
              <w:t>խողովակների</w:t>
            </w:r>
            <w:r w:rsidRPr="008D7960">
              <w:t xml:space="preserve"> </w:t>
            </w:r>
            <w:r w:rsidRPr="008D7960">
              <w:rPr>
                <w:rFonts w:ascii="Sylfaen" w:hAnsi="Sylfaen" w:cs="Sylfaen"/>
              </w:rPr>
              <w:t>ջրամեկուսացում</w:t>
            </w:r>
            <w:r w:rsidRPr="008D7960">
              <w:t xml:space="preserve"> </w:t>
            </w:r>
            <w:r w:rsidRPr="008D7960">
              <w:rPr>
                <w:rFonts w:ascii="Sylfaen" w:hAnsi="Sylfaen" w:cs="Sylfaen"/>
              </w:rPr>
              <w:t>երկշերտ</w:t>
            </w:r>
            <w:r w:rsidRPr="008D7960">
              <w:t xml:space="preserve"> </w:t>
            </w:r>
            <w:r w:rsidRPr="008D7960">
              <w:rPr>
                <w:rFonts w:ascii="Sylfaen" w:hAnsi="Sylfaen" w:cs="Sylfaen"/>
              </w:rPr>
              <w:t>տաք</w:t>
            </w:r>
            <w:r w:rsidRPr="008D7960">
              <w:t xml:space="preserve"> </w:t>
            </w:r>
            <w:r w:rsidRPr="008D7960">
              <w:rPr>
                <w:rFonts w:ascii="Sylfaen" w:hAnsi="Sylfaen" w:cs="Sylfaen"/>
              </w:rPr>
              <w:t>բիտումով</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66,8</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035"/>
        </w:trPr>
        <w:tc>
          <w:tcPr>
            <w:tcW w:w="469" w:type="dxa"/>
            <w:hideMark/>
          </w:tcPr>
          <w:p w:rsidR="008D7960" w:rsidRPr="008D7960" w:rsidRDefault="008D7960" w:rsidP="008D7960">
            <w:r w:rsidRPr="008D7960">
              <w:t>4</w:t>
            </w:r>
          </w:p>
        </w:tc>
        <w:tc>
          <w:tcPr>
            <w:tcW w:w="4826" w:type="dxa"/>
            <w:hideMark/>
          </w:tcPr>
          <w:p w:rsidR="008D7960" w:rsidRPr="008D7960" w:rsidRDefault="008D7960" w:rsidP="008D7960">
            <w:r w:rsidRPr="008D7960">
              <w:t>Монтаж металлической трубы d=530х6 мм</w:t>
            </w:r>
            <w:r w:rsidRPr="008D7960">
              <w:br/>
            </w:r>
            <w:r w:rsidRPr="008D7960">
              <w:rPr>
                <w:rFonts w:ascii="Sylfaen" w:hAnsi="Sylfaen" w:cs="Sylfaen"/>
              </w:rPr>
              <w:t>Մետաղական</w:t>
            </w:r>
            <w:r w:rsidRPr="008D7960">
              <w:t xml:space="preserve"> d=530x6</w:t>
            </w:r>
            <w:r w:rsidRPr="008D7960">
              <w:rPr>
                <w:rFonts w:ascii="Sylfaen" w:hAnsi="Sylfaen" w:cs="Sylfaen"/>
              </w:rPr>
              <w:t>մմ</w:t>
            </w:r>
            <w:r w:rsidRPr="008D7960">
              <w:t xml:space="preserve"> </w:t>
            </w:r>
            <w:r w:rsidRPr="008D7960">
              <w:rPr>
                <w:rFonts w:ascii="Sylfaen" w:hAnsi="Sylfaen" w:cs="Sylfaen"/>
              </w:rPr>
              <w:t>խողովակի</w:t>
            </w:r>
            <w:r w:rsidRPr="008D7960">
              <w:t xml:space="preserve"> </w:t>
            </w:r>
            <w:r w:rsidRPr="008D7960">
              <w:rPr>
                <w:rFonts w:ascii="Sylfaen" w:hAnsi="Sylfaen" w:cs="Sylfaen"/>
              </w:rPr>
              <w:t>տեղադրում</w:t>
            </w:r>
          </w:p>
        </w:tc>
        <w:tc>
          <w:tcPr>
            <w:tcW w:w="1072" w:type="dxa"/>
            <w:hideMark/>
          </w:tcPr>
          <w:p w:rsidR="008D7960" w:rsidRPr="008D7960" w:rsidRDefault="008D7960" w:rsidP="008D7960">
            <w:r w:rsidRPr="008D7960">
              <w:t>м</w:t>
            </w:r>
            <w:r w:rsidRPr="008D7960">
              <w:rPr>
                <w:vertAlign w:val="superscript"/>
              </w:rPr>
              <w:t xml:space="preserve">  </w:t>
            </w:r>
            <w:r w:rsidRPr="008D7960">
              <w:t xml:space="preserve">                  </w:t>
            </w:r>
            <w:r w:rsidRPr="008D7960">
              <w:rPr>
                <w:rFonts w:ascii="Sylfaen" w:hAnsi="Sylfaen" w:cs="Sylfaen"/>
              </w:rPr>
              <w:t>մ</w:t>
            </w:r>
          </w:p>
        </w:tc>
        <w:tc>
          <w:tcPr>
            <w:tcW w:w="1112" w:type="dxa"/>
            <w:hideMark/>
          </w:tcPr>
          <w:p w:rsidR="008D7960" w:rsidRPr="008D7960" w:rsidRDefault="008D7960" w:rsidP="008D7960">
            <w:r w:rsidRPr="008D7960">
              <w:t>30,0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035"/>
        </w:trPr>
        <w:tc>
          <w:tcPr>
            <w:tcW w:w="469" w:type="dxa"/>
            <w:hideMark/>
          </w:tcPr>
          <w:p w:rsidR="008D7960" w:rsidRPr="008D7960" w:rsidRDefault="008D7960" w:rsidP="008D7960">
            <w:r w:rsidRPr="008D7960">
              <w:t>5</w:t>
            </w:r>
          </w:p>
        </w:tc>
        <w:tc>
          <w:tcPr>
            <w:tcW w:w="4826" w:type="dxa"/>
            <w:hideMark/>
          </w:tcPr>
          <w:p w:rsidR="008D7960" w:rsidRPr="008D7960" w:rsidRDefault="008D7960" w:rsidP="008D7960">
            <w:r w:rsidRPr="008D7960">
              <w:t>Монтаж металлической трубы d=325х5 мм</w:t>
            </w:r>
            <w:r w:rsidRPr="008D7960">
              <w:br/>
            </w:r>
            <w:r w:rsidRPr="008D7960">
              <w:rPr>
                <w:rFonts w:ascii="Sylfaen" w:hAnsi="Sylfaen" w:cs="Sylfaen"/>
              </w:rPr>
              <w:t>Մետաղական</w:t>
            </w:r>
            <w:r w:rsidRPr="008D7960">
              <w:t xml:space="preserve"> d=325x5</w:t>
            </w:r>
            <w:r w:rsidRPr="008D7960">
              <w:rPr>
                <w:rFonts w:ascii="Sylfaen" w:hAnsi="Sylfaen" w:cs="Sylfaen"/>
              </w:rPr>
              <w:t>մմ</w:t>
            </w:r>
            <w:r w:rsidRPr="008D7960">
              <w:t xml:space="preserve"> </w:t>
            </w:r>
            <w:r w:rsidRPr="008D7960">
              <w:rPr>
                <w:rFonts w:ascii="Sylfaen" w:hAnsi="Sylfaen" w:cs="Sylfaen"/>
              </w:rPr>
              <w:t>խողովակի</w:t>
            </w:r>
            <w:r w:rsidRPr="008D7960">
              <w:t xml:space="preserve"> </w:t>
            </w:r>
            <w:r w:rsidRPr="008D7960">
              <w:rPr>
                <w:rFonts w:ascii="Sylfaen" w:hAnsi="Sylfaen" w:cs="Sylfaen"/>
              </w:rPr>
              <w:t>տեղադրում</w:t>
            </w:r>
          </w:p>
        </w:tc>
        <w:tc>
          <w:tcPr>
            <w:tcW w:w="1072" w:type="dxa"/>
            <w:hideMark/>
          </w:tcPr>
          <w:p w:rsidR="008D7960" w:rsidRPr="008D7960" w:rsidRDefault="008D7960" w:rsidP="008D7960">
            <w:r w:rsidRPr="008D7960">
              <w:t>м</w:t>
            </w:r>
            <w:r w:rsidRPr="008D7960">
              <w:rPr>
                <w:vertAlign w:val="superscript"/>
              </w:rPr>
              <w:t xml:space="preserve">  </w:t>
            </w:r>
            <w:r w:rsidRPr="008D7960">
              <w:t xml:space="preserve">                  </w:t>
            </w:r>
            <w:r w:rsidRPr="008D7960">
              <w:rPr>
                <w:rFonts w:ascii="Sylfaen" w:hAnsi="Sylfaen" w:cs="Sylfaen"/>
              </w:rPr>
              <w:t>մ</w:t>
            </w:r>
          </w:p>
        </w:tc>
        <w:tc>
          <w:tcPr>
            <w:tcW w:w="1112" w:type="dxa"/>
            <w:hideMark/>
          </w:tcPr>
          <w:p w:rsidR="008D7960" w:rsidRPr="008D7960" w:rsidRDefault="008D7960" w:rsidP="008D7960">
            <w:r w:rsidRPr="008D7960">
              <w:t>16,5</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725"/>
        </w:trPr>
        <w:tc>
          <w:tcPr>
            <w:tcW w:w="469" w:type="dxa"/>
            <w:hideMark/>
          </w:tcPr>
          <w:p w:rsidR="008D7960" w:rsidRPr="008D7960" w:rsidRDefault="008D7960" w:rsidP="008D7960">
            <w:r w:rsidRPr="008D7960">
              <w:t>6</w:t>
            </w:r>
          </w:p>
        </w:tc>
        <w:tc>
          <w:tcPr>
            <w:tcW w:w="4826" w:type="dxa"/>
            <w:hideMark/>
          </w:tcPr>
          <w:p w:rsidR="008D7960" w:rsidRPr="008D7960" w:rsidRDefault="008D7960" w:rsidP="008D7960">
            <w:r w:rsidRPr="008D7960">
              <w:t xml:space="preserve">Переустановка существующей металлической трубы d=530 мм (корректировка отметки)                            </w:t>
            </w:r>
            <w:r w:rsidRPr="008D7960">
              <w:rPr>
                <w:rFonts w:ascii="Sylfaen" w:hAnsi="Sylfaen" w:cs="Sylfaen"/>
              </w:rPr>
              <w:t>Գոյություն</w:t>
            </w:r>
            <w:r w:rsidRPr="008D7960">
              <w:t xml:space="preserve"> </w:t>
            </w:r>
            <w:r w:rsidRPr="008D7960">
              <w:rPr>
                <w:rFonts w:ascii="Sylfaen" w:hAnsi="Sylfaen" w:cs="Sylfaen"/>
              </w:rPr>
              <w:t>ունեցող</w:t>
            </w:r>
            <w:r w:rsidRPr="008D7960">
              <w:t xml:space="preserve"> </w:t>
            </w:r>
            <w:r w:rsidRPr="008D7960">
              <w:rPr>
                <w:rFonts w:ascii="Sylfaen" w:hAnsi="Sylfaen" w:cs="Sylfaen"/>
              </w:rPr>
              <w:t>մետաղական</w:t>
            </w:r>
            <w:r w:rsidRPr="008D7960">
              <w:t xml:space="preserve"> </w:t>
            </w:r>
            <w:r w:rsidRPr="008D7960">
              <w:rPr>
                <w:rFonts w:ascii="Sylfaen" w:hAnsi="Sylfaen" w:cs="Sylfaen"/>
              </w:rPr>
              <w:t>խողովակի</w:t>
            </w:r>
            <w:r w:rsidRPr="008D7960">
              <w:t xml:space="preserve"> d=530</w:t>
            </w:r>
            <w:r w:rsidRPr="008D7960">
              <w:rPr>
                <w:rFonts w:ascii="Sylfaen" w:hAnsi="Sylfaen" w:cs="Sylfaen"/>
              </w:rPr>
              <w:t>մմ</w:t>
            </w:r>
            <w:r w:rsidRPr="008D7960">
              <w:t xml:space="preserve"> </w:t>
            </w:r>
            <w:r w:rsidRPr="008D7960">
              <w:rPr>
                <w:rFonts w:ascii="Sylfaen" w:hAnsi="Sylfaen" w:cs="Sylfaen"/>
              </w:rPr>
              <w:t>վերատեղադրում</w:t>
            </w:r>
            <w:r w:rsidRPr="008D7960">
              <w:t xml:space="preserve"> (</w:t>
            </w:r>
            <w:r w:rsidRPr="008D7960">
              <w:rPr>
                <w:rFonts w:ascii="Sylfaen" w:hAnsi="Sylfaen" w:cs="Sylfaen"/>
              </w:rPr>
              <w:t>նիշի</w:t>
            </w:r>
            <w:r w:rsidRPr="008D7960">
              <w:t xml:space="preserve"> </w:t>
            </w:r>
            <w:r w:rsidRPr="008D7960">
              <w:rPr>
                <w:rFonts w:ascii="Sylfaen" w:hAnsi="Sylfaen" w:cs="Sylfaen"/>
              </w:rPr>
              <w:t>ուղղում</w:t>
            </w:r>
            <w:r w:rsidRPr="008D7960">
              <w:t>)</w:t>
            </w:r>
          </w:p>
        </w:tc>
        <w:tc>
          <w:tcPr>
            <w:tcW w:w="1072" w:type="dxa"/>
            <w:hideMark/>
          </w:tcPr>
          <w:p w:rsidR="008D7960" w:rsidRPr="008D7960" w:rsidRDefault="008D7960" w:rsidP="008D7960">
            <w:r w:rsidRPr="008D7960">
              <w:t>м</w:t>
            </w:r>
            <w:r w:rsidRPr="008D7960">
              <w:rPr>
                <w:vertAlign w:val="superscript"/>
              </w:rPr>
              <w:t xml:space="preserve">  </w:t>
            </w:r>
            <w:r w:rsidRPr="008D7960">
              <w:t xml:space="preserve">                  </w:t>
            </w:r>
            <w:r w:rsidRPr="008D7960">
              <w:rPr>
                <w:rFonts w:ascii="Sylfaen" w:hAnsi="Sylfaen" w:cs="Sylfaen"/>
              </w:rPr>
              <w:t>մ</w:t>
            </w:r>
          </w:p>
        </w:tc>
        <w:tc>
          <w:tcPr>
            <w:tcW w:w="1112" w:type="dxa"/>
            <w:hideMark/>
          </w:tcPr>
          <w:p w:rsidR="008D7960" w:rsidRPr="008D7960" w:rsidRDefault="008D7960" w:rsidP="008D7960">
            <w:r w:rsidRPr="008D7960">
              <w:t>6,0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7</w:t>
            </w:r>
          </w:p>
        </w:tc>
        <w:tc>
          <w:tcPr>
            <w:tcW w:w="4826" w:type="dxa"/>
            <w:hideMark/>
          </w:tcPr>
          <w:p w:rsidR="008D7960" w:rsidRPr="008D7960" w:rsidRDefault="008D7960" w:rsidP="008D7960">
            <w:r w:rsidRPr="008D7960">
              <w:t>Строительство монолитных бетонных оголовек из бетона марки В-15</w:t>
            </w:r>
            <w:r w:rsidRPr="008D7960">
              <w:br/>
            </w:r>
            <w:r w:rsidRPr="008D7960">
              <w:rPr>
                <w:rFonts w:ascii="Sylfaen" w:hAnsi="Sylfaen" w:cs="Sylfaen"/>
              </w:rPr>
              <w:t>Միաձույլ</w:t>
            </w:r>
            <w:r w:rsidRPr="008D7960">
              <w:t xml:space="preserve"> </w:t>
            </w:r>
            <w:r w:rsidRPr="008D7960">
              <w:rPr>
                <w:rFonts w:ascii="Sylfaen" w:hAnsi="Sylfaen" w:cs="Sylfaen"/>
              </w:rPr>
              <w:t>բետոնով</w:t>
            </w:r>
            <w:r w:rsidRPr="008D7960">
              <w:t xml:space="preserve"> </w:t>
            </w:r>
            <w:r w:rsidRPr="008D7960">
              <w:rPr>
                <w:rFonts w:ascii="Sylfaen" w:hAnsi="Sylfaen" w:cs="Sylfaen"/>
              </w:rPr>
              <w:t>գլխադիրների</w:t>
            </w:r>
            <w:r w:rsidRPr="008D7960">
              <w:t xml:space="preserve"> </w:t>
            </w:r>
            <w:r w:rsidRPr="008D7960">
              <w:rPr>
                <w:rFonts w:ascii="Sylfaen" w:hAnsi="Sylfaen" w:cs="Sylfaen"/>
              </w:rPr>
              <w:t>կառուցում</w:t>
            </w:r>
            <w:r w:rsidRPr="008D7960">
              <w:t xml:space="preserve"> B-15 </w:t>
            </w:r>
            <w:r w:rsidRPr="008D7960">
              <w:rPr>
                <w:rFonts w:ascii="Sylfaen" w:hAnsi="Sylfaen" w:cs="Sylfaen"/>
              </w:rPr>
              <w:t>դասի</w:t>
            </w:r>
            <w:r w:rsidRPr="008D7960">
              <w:t xml:space="preserve"> </w:t>
            </w:r>
            <w:r w:rsidRPr="008D7960">
              <w:rPr>
                <w:rFonts w:ascii="Sylfaen" w:hAnsi="Sylfaen" w:cs="Sylfaen"/>
              </w:rPr>
              <w:t>բետոնով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4,9</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8</w:t>
            </w:r>
          </w:p>
        </w:tc>
        <w:tc>
          <w:tcPr>
            <w:tcW w:w="4826" w:type="dxa"/>
            <w:hideMark/>
          </w:tcPr>
          <w:p w:rsidR="008D7960" w:rsidRPr="008D7960" w:rsidRDefault="008D7960" w:rsidP="008D7960">
            <w:r w:rsidRPr="008D7960">
              <w:t>Гидроизоляция бетонных оголовек двухслойным горячим битумом</w:t>
            </w:r>
            <w:r w:rsidRPr="008D7960">
              <w:br/>
            </w:r>
            <w:r w:rsidRPr="008D7960">
              <w:rPr>
                <w:rFonts w:ascii="Sylfaen" w:hAnsi="Sylfaen" w:cs="Sylfaen"/>
              </w:rPr>
              <w:t>Բետոնե</w:t>
            </w:r>
            <w:r w:rsidRPr="008D7960">
              <w:t xml:space="preserve"> </w:t>
            </w:r>
            <w:r w:rsidRPr="008D7960">
              <w:rPr>
                <w:rFonts w:ascii="Sylfaen" w:hAnsi="Sylfaen" w:cs="Sylfaen"/>
              </w:rPr>
              <w:t>գլխադիրների</w:t>
            </w:r>
            <w:r w:rsidRPr="008D7960">
              <w:t xml:space="preserve"> </w:t>
            </w:r>
            <w:r w:rsidRPr="008D7960">
              <w:rPr>
                <w:rFonts w:ascii="Sylfaen" w:hAnsi="Sylfaen" w:cs="Sylfaen"/>
              </w:rPr>
              <w:lastRenderedPageBreak/>
              <w:t>ջրամեկուսացում</w:t>
            </w:r>
            <w:r w:rsidRPr="008D7960">
              <w:t xml:space="preserve"> </w:t>
            </w:r>
            <w:r w:rsidRPr="008D7960">
              <w:rPr>
                <w:rFonts w:ascii="Sylfaen" w:hAnsi="Sylfaen" w:cs="Sylfaen"/>
              </w:rPr>
              <w:t>երկշերտ</w:t>
            </w:r>
            <w:r w:rsidRPr="008D7960">
              <w:t xml:space="preserve"> </w:t>
            </w:r>
            <w:r w:rsidRPr="008D7960">
              <w:rPr>
                <w:rFonts w:ascii="Sylfaen" w:hAnsi="Sylfaen" w:cs="Sylfaen"/>
              </w:rPr>
              <w:t>տաք</w:t>
            </w:r>
            <w:r w:rsidRPr="008D7960">
              <w:t xml:space="preserve"> </w:t>
            </w:r>
            <w:r w:rsidRPr="008D7960">
              <w:rPr>
                <w:rFonts w:ascii="Sylfaen" w:hAnsi="Sylfaen" w:cs="Sylfaen"/>
              </w:rPr>
              <w:t>բիտումով</w:t>
            </w:r>
          </w:p>
        </w:tc>
        <w:tc>
          <w:tcPr>
            <w:tcW w:w="1072" w:type="dxa"/>
            <w:hideMark/>
          </w:tcPr>
          <w:p w:rsidR="008D7960" w:rsidRPr="008D7960" w:rsidRDefault="008D7960" w:rsidP="008D7960">
            <w:r w:rsidRPr="008D7960">
              <w:lastRenderedPageBreak/>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25,6</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035"/>
        </w:trPr>
        <w:tc>
          <w:tcPr>
            <w:tcW w:w="469" w:type="dxa"/>
            <w:hideMark/>
          </w:tcPr>
          <w:p w:rsidR="008D7960" w:rsidRPr="008D7960" w:rsidRDefault="008D7960" w:rsidP="008D7960">
            <w:r w:rsidRPr="008D7960">
              <w:lastRenderedPageBreak/>
              <w:t>9</w:t>
            </w:r>
          </w:p>
        </w:tc>
        <w:tc>
          <w:tcPr>
            <w:tcW w:w="4826" w:type="dxa"/>
            <w:hideMark/>
          </w:tcPr>
          <w:p w:rsidR="008D7960" w:rsidRPr="008D7960" w:rsidRDefault="008D7960" w:rsidP="008D7960">
            <w:r w:rsidRPr="008D7960">
              <w:t>Исправление  отметок люков бетоном марки Б-15</w:t>
            </w:r>
            <w:r w:rsidRPr="008D7960">
              <w:br/>
            </w:r>
            <w:r w:rsidRPr="008D7960">
              <w:rPr>
                <w:rFonts w:ascii="Sylfaen" w:hAnsi="Sylfaen" w:cs="Sylfaen"/>
              </w:rPr>
              <w:t>Դիտահորի</w:t>
            </w:r>
            <w:r w:rsidRPr="008D7960">
              <w:t xml:space="preserve"> </w:t>
            </w:r>
            <w:r w:rsidRPr="008D7960">
              <w:rPr>
                <w:rFonts w:ascii="Sylfaen" w:hAnsi="Sylfaen" w:cs="Sylfaen"/>
              </w:rPr>
              <w:t>նիշի</w:t>
            </w:r>
            <w:r w:rsidRPr="008D7960">
              <w:t xml:space="preserve"> </w:t>
            </w:r>
            <w:r w:rsidRPr="008D7960">
              <w:rPr>
                <w:rFonts w:ascii="Sylfaen" w:hAnsi="Sylfaen" w:cs="Sylfaen"/>
              </w:rPr>
              <w:t>ուղղում</w:t>
            </w:r>
            <w:r w:rsidRPr="008D7960">
              <w:t xml:space="preserve"> (</w:t>
            </w:r>
            <w:r w:rsidRPr="008D7960">
              <w:rPr>
                <w:rFonts w:ascii="Sylfaen" w:hAnsi="Sylfaen" w:cs="Sylfaen"/>
              </w:rPr>
              <w:t>բետոն</w:t>
            </w:r>
            <w:r w:rsidRPr="008D7960">
              <w:t xml:space="preserve"> B-15</w:t>
            </w:r>
            <w:r w:rsidRPr="008D7960">
              <w:rPr>
                <w:rFonts w:ascii="Sylfaen" w:hAnsi="Sylfaen" w:cs="Sylfaen"/>
              </w:rPr>
              <w:t>դասի</w:t>
            </w:r>
            <w:r w:rsidRPr="008D7960">
              <w:t xml:space="preserve">) </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Итого согласно разделу III.</w:t>
            </w:r>
            <w:r w:rsidRPr="008D7960">
              <w:rPr>
                <w:b/>
                <w:bCs/>
              </w:rPr>
              <w:br/>
            </w:r>
            <w:r w:rsidRPr="008D7960">
              <w:rPr>
                <w:rFonts w:ascii="Sylfaen" w:hAnsi="Sylfaen" w:cs="Sylfaen"/>
                <w:b/>
                <w:bCs/>
              </w:rPr>
              <w:t>Ընդամենը</w:t>
            </w:r>
            <w:r w:rsidRPr="008D7960">
              <w:rPr>
                <w:b/>
                <w:bCs/>
              </w:rPr>
              <w:t xml:space="preserve"> </w:t>
            </w:r>
            <w:r w:rsidRPr="008D7960">
              <w:rPr>
                <w:rFonts w:ascii="Sylfaen" w:hAnsi="Sylfaen" w:cs="Sylfaen"/>
                <w:b/>
                <w:bCs/>
              </w:rPr>
              <w:t>ըստ</w:t>
            </w:r>
            <w:r w:rsidRPr="008D7960">
              <w:rPr>
                <w:b/>
                <w:bCs/>
              </w:rPr>
              <w:t xml:space="preserve"> III </w:t>
            </w:r>
            <w:r w:rsidRPr="008D7960">
              <w:rPr>
                <w:rFonts w:ascii="Sylfaen" w:hAnsi="Sylfaen" w:cs="Sylfaen"/>
                <w:b/>
                <w:bCs/>
              </w:rPr>
              <w:t>բաժնի</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pPr>
              <w:rPr>
                <w:b/>
                <w:bCs/>
              </w:rPr>
            </w:pPr>
            <w:r w:rsidRPr="008D7960">
              <w:rPr>
                <w:b/>
                <w:bCs/>
              </w:rPr>
              <w:t>4,62</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 xml:space="preserve">IV. </w:t>
            </w:r>
            <w:r w:rsidRPr="008D7960">
              <w:rPr>
                <w:rFonts w:ascii="Sylfaen" w:hAnsi="Sylfaen" w:cs="Sylfaen"/>
                <w:b/>
                <w:bCs/>
              </w:rPr>
              <w:t>Ջրահեռացման</w:t>
            </w:r>
            <w:r w:rsidRPr="008D7960">
              <w:rPr>
                <w:b/>
                <w:bCs/>
              </w:rPr>
              <w:t xml:space="preserve"> </w:t>
            </w:r>
            <w:r w:rsidRPr="008D7960">
              <w:rPr>
                <w:rFonts w:ascii="Sylfaen" w:hAnsi="Sylfaen" w:cs="Sylfaen"/>
                <w:b/>
                <w:bCs/>
              </w:rPr>
              <w:t>առվի</w:t>
            </w:r>
            <w:r w:rsidRPr="008D7960">
              <w:rPr>
                <w:b/>
                <w:bCs/>
              </w:rPr>
              <w:t xml:space="preserve"> </w:t>
            </w:r>
            <w:r w:rsidRPr="008D7960">
              <w:rPr>
                <w:rFonts w:ascii="Sylfaen" w:hAnsi="Sylfaen" w:cs="Sylfaen"/>
                <w:b/>
                <w:bCs/>
              </w:rPr>
              <w:t>կառուցում</w:t>
            </w:r>
            <w:r w:rsidRPr="008D7960">
              <w:rPr>
                <w:b/>
                <w:bCs/>
              </w:rPr>
              <w:t xml:space="preserve"> </w:t>
            </w:r>
            <w:r w:rsidRPr="008D7960">
              <w:rPr>
                <w:rFonts w:ascii="Sylfaen" w:hAnsi="Sylfaen" w:cs="Sylfaen"/>
                <w:b/>
                <w:bCs/>
              </w:rPr>
              <w:t>ԿՄ</w:t>
            </w:r>
            <w:r w:rsidRPr="008D7960">
              <w:rPr>
                <w:b/>
                <w:bCs/>
              </w:rPr>
              <w:t xml:space="preserve">0+340 - </w:t>
            </w:r>
            <w:r w:rsidRPr="008D7960">
              <w:rPr>
                <w:rFonts w:ascii="Sylfaen" w:hAnsi="Sylfaen" w:cs="Sylfaen"/>
                <w:b/>
                <w:bCs/>
              </w:rPr>
              <w:t>ԿՄ</w:t>
            </w:r>
            <w:r w:rsidRPr="008D7960">
              <w:rPr>
                <w:b/>
                <w:bCs/>
              </w:rPr>
              <w:t>0+465</w:t>
            </w:r>
          </w:p>
        </w:tc>
        <w:tc>
          <w:tcPr>
            <w:tcW w:w="1072" w:type="dxa"/>
            <w:hideMark/>
          </w:tcPr>
          <w:p w:rsidR="008D7960" w:rsidRPr="008D7960" w:rsidRDefault="008D7960" w:rsidP="008D7960">
            <w:pPr>
              <w:rPr>
                <w:i/>
                <w:iCs/>
              </w:rPr>
            </w:pPr>
            <w:r w:rsidRPr="008D7960">
              <w:rPr>
                <w:i/>
                <w:iCs/>
              </w:rPr>
              <w:t> </w:t>
            </w:r>
          </w:p>
        </w:tc>
        <w:tc>
          <w:tcPr>
            <w:tcW w:w="1112" w:type="dxa"/>
            <w:hideMark/>
          </w:tcPr>
          <w:p w:rsidR="008D7960" w:rsidRPr="008D7960" w:rsidRDefault="008D7960" w:rsidP="008D7960">
            <w:pPr>
              <w:rPr>
                <w:i/>
                <w:iCs/>
              </w:rPr>
            </w:pPr>
            <w:r w:rsidRPr="008D7960">
              <w:rPr>
                <w:i/>
                <w:iCs/>
              </w:rPr>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2415"/>
        </w:trPr>
        <w:tc>
          <w:tcPr>
            <w:tcW w:w="469" w:type="dxa"/>
            <w:hideMark/>
          </w:tcPr>
          <w:p w:rsidR="008D7960" w:rsidRPr="008D7960" w:rsidRDefault="008D7960" w:rsidP="008D7960">
            <w:r w:rsidRPr="008D7960">
              <w:t>1</w:t>
            </w:r>
          </w:p>
        </w:tc>
        <w:tc>
          <w:tcPr>
            <w:tcW w:w="4826" w:type="dxa"/>
            <w:hideMark/>
          </w:tcPr>
          <w:p w:rsidR="008D7960" w:rsidRPr="008D7960" w:rsidRDefault="008D7960" w:rsidP="008D7960">
            <w:r w:rsidRPr="008D7960">
              <w:t xml:space="preserve">Выемка траншеи под установку полутрубы экскаватором (емкость ковша 0,65 м 3 ), погрузка в автосамосвалы                        </w:t>
            </w:r>
            <w:r w:rsidRPr="008D7960">
              <w:rPr>
                <w:rFonts w:ascii="Sylfaen" w:hAnsi="Sylfaen" w:cs="Sylfaen"/>
              </w:rPr>
              <w:t>Կիսախողովակի</w:t>
            </w:r>
            <w:r w:rsidRPr="008D7960">
              <w:t xml:space="preserve"> </w:t>
            </w:r>
            <w:r w:rsidRPr="008D7960">
              <w:rPr>
                <w:rFonts w:ascii="Sylfaen" w:hAnsi="Sylfaen" w:cs="Sylfaen"/>
              </w:rPr>
              <w:t>տեղադրման</w:t>
            </w:r>
            <w:r w:rsidRPr="008D7960">
              <w:t xml:space="preserve"> </w:t>
            </w:r>
            <w:r w:rsidRPr="008D7960">
              <w:rPr>
                <w:rFonts w:ascii="Sylfaen" w:hAnsi="Sylfaen" w:cs="Sylfaen"/>
              </w:rPr>
              <w:t>համար</w:t>
            </w:r>
            <w:r w:rsidRPr="008D7960">
              <w:t xml:space="preserve"> </w:t>
            </w:r>
            <w:r w:rsidRPr="008D7960">
              <w:rPr>
                <w:rFonts w:ascii="Sylfaen" w:hAnsi="Sylfaen" w:cs="Sylfaen"/>
              </w:rPr>
              <w:t>խրամուղու</w:t>
            </w:r>
            <w:r w:rsidRPr="008D7960">
              <w:t xml:space="preserve"> </w:t>
            </w:r>
            <w:r w:rsidRPr="008D7960">
              <w:rPr>
                <w:rFonts w:ascii="Sylfaen" w:hAnsi="Sylfaen" w:cs="Sylfaen"/>
              </w:rPr>
              <w:t>քանդում</w:t>
            </w:r>
            <w:r w:rsidRPr="008D7960">
              <w:t xml:space="preserve">  </w:t>
            </w:r>
            <w:r w:rsidRPr="008D7960">
              <w:rPr>
                <w:rFonts w:ascii="Sylfaen" w:hAnsi="Sylfaen" w:cs="Sylfaen"/>
              </w:rPr>
              <w:t>էքսկավատորով</w:t>
            </w:r>
            <w:r w:rsidRPr="008D7960">
              <w:t xml:space="preserve"> (0.65</w:t>
            </w:r>
            <w:r w:rsidRPr="008D7960">
              <w:rPr>
                <w:rFonts w:ascii="Sylfaen" w:hAnsi="Sylfaen" w:cs="Sylfaen"/>
              </w:rPr>
              <w:t>մ</w:t>
            </w:r>
            <w:r w:rsidRPr="008D7960">
              <w:t xml:space="preserve">3   </w:t>
            </w:r>
            <w:r w:rsidRPr="008D7960">
              <w:rPr>
                <w:rFonts w:ascii="Sylfaen" w:hAnsi="Sylfaen" w:cs="Sylfaen"/>
              </w:rPr>
              <w:t>շերեփի</w:t>
            </w:r>
            <w:r w:rsidRPr="008D7960">
              <w:t xml:space="preserve"> </w:t>
            </w:r>
            <w:r w:rsidRPr="008D7960">
              <w:rPr>
                <w:rFonts w:ascii="Sylfaen" w:hAnsi="Sylfaen" w:cs="Sylfaen"/>
              </w:rPr>
              <w:t>տարողությամբ</w:t>
            </w:r>
            <w:r w:rsidRPr="008D7960">
              <w:t xml:space="preserve">), </w:t>
            </w:r>
            <w:r w:rsidRPr="008D7960">
              <w:rPr>
                <w:rFonts w:ascii="Sylfaen" w:hAnsi="Sylfaen" w:cs="Sylfaen"/>
              </w:rPr>
              <w:t>բարձում</w:t>
            </w:r>
            <w:r w:rsidRPr="008D7960">
              <w:t xml:space="preserve"> </w:t>
            </w:r>
            <w:r w:rsidRPr="008D7960">
              <w:rPr>
                <w:rFonts w:ascii="Sylfaen" w:hAnsi="Sylfaen" w:cs="Sylfaen"/>
              </w:rPr>
              <w:t>ավտոինքնաթափեր</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19,7</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2415"/>
        </w:trPr>
        <w:tc>
          <w:tcPr>
            <w:tcW w:w="469" w:type="dxa"/>
            <w:hideMark/>
          </w:tcPr>
          <w:p w:rsidR="008D7960" w:rsidRPr="008D7960" w:rsidRDefault="008D7960" w:rsidP="008D7960">
            <w:r w:rsidRPr="008D7960">
              <w:t>2</w:t>
            </w:r>
          </w:p>
        </w:tc>
        <w:tc>
          <w:tcPr>
            <w:tcW w:w="4826" w:type="dxa"/>
            <w:hideMark/>
          </w:tcPr>
          <w:p w:rsidR="008D7960" w:rsidRPr="008D7960" w:rsidRDefault="008D7960" w:rsidP="008D7960">
            <w:r w:rsidRPr="008D7960">
              <w:t xml:space="preserve">Выемка траншеи под установку полутрубы экскаватором (емкость ковша 0,65 м 3 ), для обратной засыпки с боковым накоплением </w:t>
            </w:r>
            <w:r w:rsidRPr="008D7960">
              <w:rPr>
                <w:rFonts w:ascii="Sylfaen" w:hAnsi="Sylfaen" w:cs="Sylfaen"/>
              </w:rPr>
              <w:t>Կիսախողովակի</w:t>
            </w:r>
            <w:r w:rsidRPr="008D7960">
              <w:t xml:space="preserve"> </w:t>
            </w:r>
            <w:r w:rsidRPr="008D7960">
              <w:rPr>
                <w:rFonts w:ascii="Sylfaen" w:hAnsi="Sylfaen" w:cs="Sylfaen"/>
              </w:rPr>
              <w:t>տեղադրման</w:t>
            </w:r>
            <w:r w:rsidRPr="008D7960">
              <w:t xml:space="preserve"> </w:t>
            </w:r>
            <w:r w:rsidRPr="008D7960">
              <w:rPr>
                <w:rFonts w:ascii="Sylfaen" w:hAnsi="Sylfaen" w:cs="Sylfaen"/>
              </w:rPr>
              <w:t>համար</w:t>
            </w:r>
            <w:r w:rsidRPr="008D7960">
              <w:t xml:space="preserve"> </w:t>
            </w:r>
            <w:r w:rsidRPr="008D7960">
              <w:rPr>
                <w:rFonts w:ascii="Sylfaen" w:hAnsi="Sylfaen" w:cs="Sylfaen"/>
              </w:rPr>
              <w:t>խրամուղու</w:t>
            </w:r>
            <w:r w:rsidRPr="008D7960">
              <w:t xml:space="preserve"> </w:t>
            </w:r>
            <w:r w:rsidRPr="008D7960">
              <w:rPr>
                <w:rFonts w:ascii="Sylfaen" w:hAnsi="Sylfaen" w:cs="Sylfaen"/>
              </w:rPr>
              <w:t>քանդում</w:t>
            </w:r>
            <w:r w:rsidRPr="008D7960">
              <w:t xml:space="preserve">  </w:t>
            </w:r>
            <w:r w:rsidRPr="008D7960">
              <w:rPr>
                <w:rFonts w:ascii="Sylfaen" w:hAnsi="Sylfaen" w:cs="Sylfaen"/>
              </w:rPr>
              <w:t>էքսկավատորով</w:t>
            </w:r>
            <w:r w:rsidRPr="008D7960">
              <w:t xml:space="preserve">  (0.65</w:t>
            </w:r>
            <w:r w:rsidRPr="008D7960">
              <w:rPr>
                <w:rFonts w:ascii="Sylfaen" w:hAnsi="Sylfaen" w:cs="Sylfaen"/>
              </w:rPr>
              <w:t>մ</w:t>
            </w:r>
            <w:r w:rsidRPr="008D7960">
              <w:t xml:space="preserve">3   </w:t>
            </w:r>
            <w:r w:rsidRPr="008D7960">
              <w:rPr>
                <w:rFonts w:ascii="Sylfaen" w:hAnsi="Sylfaen" w:cs="Sylfaen"/>
              </w:rPr>
              <w:t>շերեփի</w:t>
            </w:r>
            <w:r w:rsidRPr="008D7960">
              <w:t xml:space="preserve"> </w:t>
            </w:r>
            <w:r w:rsidRPr="008D7960">
              <w:rPr>
                <w:rFonts w:ascii="Sylfaen" w:hAnsi="Sylfaen" w:cs="Sylfaen"/>
              </w:rPr>
              <w:t>տարողությամբ</w:t>
            </w:r>
            <w:r w:rsidRPr="008D7960">
              <w:t xml:space="preserve">), </w:t>
            </w:r>
            <w:r w:rsidRPr="008D7960">
              <w:rPr>
                <w:rFonts w:ascii="Sylfaen" w:hAnsi="Sylfaen" w:cs="Sylfaen"/>
              </w:rPr>
              <w:t>կողքի</w:t>
            </w:r>
            <w:r w:rsidRPr="008D7960">
              <w:t xml:space="preserve"> </w:t>
            </w:r>
            <w:r w:rsidRPr="008D7960">
              <w:rPr>
                <w:rFonts w:ascii="Sylfaen" w:hAnsi="Sylfaen" w:cs="Sylfaen"/>
              </w:rPr>
              <w:t>կուտակումով</w:t>
            </w:r>
            <w:r w:rsidRPr="008D7960">
              <w:t xml:space="preserve"> </w:t>
            </w:r>
            <w:r w:rsidRPr="008D7960">
              <w:rPr>
                <w:rFonts w:ascii="Sylfaen" w:hAnsi="Sylfaen" w:cs="Sylfaen"/>
              </w:rPr>
              <w:t>հետադարձ</w:t>
            </w:r>
            <w:r w:rsidRPr="008D7960">
              <w:t xml:space="preserve"> </w:t>
            </w:r>
            <w:r w:rsidRPr="008D7960">
              <w:rPr>
                <w:rFonts w:ascii="Sylfaen" w:hAnsi="Sylfaen" w:cs="Sylfaen"/>
              </w:rPr>
              <w:t>լիցքի</w:t>
            </w:r>
            <w:r w:rsidRPr="008D7960">
              <w:t xml:space="preserve"> </w:t>
            </w:r>
            <w:r w:rsidRPr="008D7960">
              <w:rPr>
                <w:rFonts w:ascii="Sylfaen" w:hAnsi="Sylfaen" w:cs="Sylfaen"/>
              </w:rPr>
              <w:t>համար</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16,9</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3</w:t>
            </w:r>
          </w:p>
        </w:tc>
        <w:tc>
          <w:tcPr>
            <w:tcW w:w="4826" w:type="dxa"/>
            <w:hideMark/>
          </w:tcPr>
          <w:p w:rsidR="008D7960" w:rsidRPr="008D7960" w:rsidRDefault="008D7960" w:rsidP="008D7960">
            <w:r w:rsidRPr="008D7960">
              <w:t>То же самое вручную</w:t>
            </w:r>
            <w:r w:rsidRPr="008D7960">
              <w:br/>
            </w:r>
            <w:r w:rsidRPr="008D7960">
              <w:rPr>
                <w:rFonts w:ascii="Sylfaen" w:hAnsi="Sylfaen" w:cs="Sylfaen"/>
              </w:rPr>
              <w:t>Նույնը</w:t>
            </w:r>
            <w:r w:rsidRPr="008D7960">
              <w:t xml:space="preserve"> </w:t>
            </w:r>
            <w:r w:rsidRPr="008D7960">
              <w:rPr>
                <w:rFonts w:ascii="Sylfaen" w:hAnsi="Sylfaen" w:cs="Sylfaen"/>
              </w:rPr>
              <w:t>ձեռքի</w:t>
            </w:r>
            <w:r w:rsidRPr="008D7960">
              <w:t xml:space="preserve"> </w:t>
            </w:r>
            <w:r w:rsidRPr="008D7960">
              <w:rPr>
                <w:rFonts w:ascii="Sylfaen" w:hAnsi="Sylfaen" w:cs="Sylfaen"/>
              </w:rPr>
              <w:t>աշխատանքով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4,1</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05"/>
        </w:trPr>
        <w:tc>
          <w:tcPr>
            <w:tcW w:w="469" w:type="dxa"/>
            <w:hideMark/>
          </w:tcPr>
          <w:p w:rsidR="008D7960" w:rsidRPr="008D7960" w:rsidRDefault="008D7960" w:rsidP="008D7960">
            <w:r w:rsidRPr="008D7960">
              <w:lastRenderedPageBreak/>
              <w:t>4</w:t>
            </w:r>
          </w:p>
        </w:tc>
        <w:tc>
          <w:tcPr>
            <w:tcW w:w="4826" w:type="dxa"/>
            <w:hideMark/>
          </w:tcPr>
          <w:p w:rsidR="008D7960" w:rsidRPr="008D7960" w:rsidRDefault="008D7960" w:rsidP="008D7960">
            <w:r w:rsidRPr="008D7960">
              <w:t>Транспортировка на свалку 2,0 км</w:t>
            </w:r>
            <w:r w:rsidRPr="008D7960">
              <w:br w:type="page"/>
            </w:r>
            <w:r w:rsidRPr="008D7960">
              <w:rPr>
                <w:rFonts w:ascii="Sylfaen" w:hAnsi="Sylfaen" w:cs="Sylfaen"/>
              </w:rPr>
              <w:t>Տեղափոխում</w:t>
            </w:r>
            <w:r w:rsidRPr="008D7960">
              <w:t xml:space="preserve">  </w:t>
            </w:r>
            <w:r w:rsidRPr="008D7960">
              <w:rPr>
                <w:rFonts w:ascii="Sylfaen" w:hAnsi="Sylfaen" w:cs="Sylfaen"/>
              </w:rPr>
              <w:t>լցակույտ</w:t>
            </w:r>
            <w:r w:rsidRPr="008D7960">
              <w:t xml:space="preserve"> 2,0</w:t>
            </w:r>
            <w:r w:rsidRPr="008D7960">
              <w:rPr>
                <w:rFonts w:ascii="Sylfaen" w:hAnsi="Sylfaen" w:cs="Sylfaen"/>
              </w:rPr>
              <w:t>կմ</w:t>
            </w:r>
          </w:p>
        </w:tc>
        <w:tc>
          <w:tcPr>
            <w:tcW w:w="1072" w:type="dxa"/>
            <w:hideMark/>
          </w:tcPr>
          <w:p w:rsidR="008D7960" w:rsidRPr="008D7960" w:rsidRDefault="008D7960" w:rsidP="008D7960">
            <w:r w:rsidRPr="008D7960">
              <w:t xml:space="preserve">т                            </w:t>
            </w:r>
            <w:r w:rsidRPr="008D7960">
              <w:rPr>
                <w:rFonts w:ascii="Sylfaen" w:hAnsi="Sylfaen" w:cs="Sylfaen"/>
              </w:rPr>
              <w:t>տ</w:t>
            </w:r>
          </w:p>
        </w:tc>
        <w:tc>
          <w:tcPr>
            <w:tcW w:w="1112" w:type="dxa"/>
            <w:hideMark/>
          </w:tcPr>
          <w:p w:rsidR="008D7960" w:rsidRPr="008D7960" w:rsidRDefault="008D7960" w:rsidP="008D7960">
            <w:r w:rsidRPr="008D7960">
              <w:t>46,4</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5</w:t>
            </w:r>
          </w:p>
        </w:tc>
        <w:tc>
          <w:tcPr>
            <w:tcW w:w="4826" w:type="dxa"/>
            <w:hideMark/>
          </w:tcPr>
          <w:p w:rsidR="008D7960" w:rsidRPr="008D7960" w:rsidRDefault="008D7960" w:rsidP="008D7960">
            <w:r w:rsidRPr="008D7960">
              <w:t>Работа на свалке</w:t>
            </w:r>
            <w:r w:rsidRPr="008D7960">
              <w:br/>
            </w:r>
            <w:r w:rsidRPr="008D7960">
              <w:rPr>
                <w:rFonts w:ascii="Sylfaen" w:hAnsi="Sylfaen" w:cs="Sylfaen"/>
              </w:rPr>
              <w:t>Աշխատանք</w:t>
            </w:r>
            <w:r w:rsidRPr="008D7960">
              <w:t xml:space="preserve"> </w:t>
            </w:r>
            <w:r w:rsidRPr="008D7960">
              <w:rPr>
                <w:rFonts w:ascii="Sylfaen" w:hAnsi="Sylfaen" w:cs="Sylfaen"/>
              </w:rPr>
              <w:t>լցակույտում</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23,8</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485"/>
        </w:trPr>
        <w:tc>
          <w:tcPr>
            <w:tcW w:w="469" w:type="dxa"/>
            <w:hideMark/>
          </w:tcPr>
          <w:p w:rsidR="008D7960" w:rsidRPr="008D7960" w:rsidRDefault="008D7960" w:rsidP="008D7960">
            <w:r w:rsidRPr="008D7960">
              <w:t>6</w:t>
            </w:r>
          </w:p>
        </w:tc>
        <w:tc>
          <w:tcPr>
            <w:tcW w:w="4826" w:type="dxa"/>
            <w:hideMark/>
          </w:tcPr>
          <w:p w:rsidR="008D7960" w:rsidRPr="008D7960" w:rsidRDefault="008D7960" w:rsidP="008D7960">
            <w:r w:rsidRPr="008D7960">
              <w:t xml:space="preserve">Устройство песчано-гравийного слоя под полутрубу h=10 см                    </w:t>
            </w:r>
            <w:r w:rsidRPr="008D7960">
              <w:rPr>
                <w:rFonts w:ascii="Sylfaen" w:hAnsi="Sylfaen" w:cs="Sylfaen"/>
              </w:rPr>
              <w:t>Ավազակոպճային</w:t>
            </w:r>
            <w:r w:rsidRPr="008D7960">
              <w:t xml:space="preserve"> </w:t>
            </w:r>
            <w:r w:rsidRPr="008D7960">
              <w:rPr>
                <w:rFonts w:ascii="Sylfaen" w:hAnsi="Sylfaen" w:cs="Sylfaen"/>
              </w:rPr>
              <w:t>շերտի</w:t>
            </w:r>
            <w:r w:rsidRPr="008D7960">
              <w:t xml:space="preserve"> </w:t>
            </w:r>
            <w:r w:rsidRPr="008D7960">
              <w:rPr>
                <w:rFonts w:ascii="Sylfaen" w:hAnsi="Sylfaen" w:cs="Sylfaen"/>
              </w:rPr>
              <w:t>տեղադրում</w:t>
            </w:r>
            <w:r w:rsidRPr="008D7960">
              <w:t xml:space="preserve"> </w:t>
            </w:r>
            <w:r w:rsidRPr="008D7960">
              <w:rPr>
                <w:rFonts w:ascii="Sylfaen" w:hAnsi="Sylfaen" w:cs="Sylfaen"/>
              </w:rPr>
              <w:t>կիսախողովակի</w:t>
            </w:r>
            <w:r w:rsidRPr="008D7960">
              <w:t xml:space="preserve"> </w:t>
            </w:r>
            <w:r w:rsidRPr="008D7960">
              <w:rPr>
                <w:rFonts w:ascii="Sylfaen" w:hAnsi="Sylfaen" w:cs="Sylfaen"/>
              </w:rPr>
              <w:t>տակ</w:t>
            </w:r>
            <w:r w:rsidRPr="008D7960">
              <w:t xml:space="preserve"> h=10</w:t>
            </w:r>
            <w:r w:rsidRPr="008D7960">
              <w:rPr>
                <w:rFonts w:ascii="Sylfaen" w:hAnsi="Sylfaen" w:cs="Sylfaen"/>
              </w:rPr>
              <w:t>սմ</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9,6</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7</w:t>
            </w:r>
          </w:p>
        </w:tc>
        <w:tc>
          <w:tcPr>
            <w:tcW w:w="4826" w:type="dxa"/>
            <w:hideMark/>
          </w:tcPr>
          <w:p w:rsidR="008D7960" w:rsidRPr="008D7960" w:rsidRDefault="008D7960" w:rsidP="008D7960">
            <w:r w:rsidRPr="008D7960">
              <w:t xml:space="preserve">Гидроизоляция металлических полутруб двухслойным горячим битумом </w:t>
            </w:r>
            <w:r w:rsidRPr="008D7960">
              <w:rPr>
                <w:rFonts w:ascii="Sylfaen" w:hAnsi="Sylfaen" w:cs="Sylfaen"/>
              </w:rPr>
              <w:t>Մետաղական</w:t>
            </w:r>
            <w:r w:rsidRPr="008D7960">
              <w:t xml:space="preserve"> </w:t>
            </w:r>
            <w:r w:rsidRPr="008D7960">
              <w:rPr>
                <w:rFonts w:ascii="Sylfaen" w:hAnsi="Sylfaen" w:cs="Sylfaen"/>
              </w:rPr>
              <w:t>կիսախողովակների</w:t>
            </w:r>
            <w:r w:rsidRPr="008D7960">
              <w:t xml:space="preserve"> </w:t>
            </w:r>
            <w:r w:rsidRPr="008D7960">
              <w:rPr>
                <w:rFonts w:ascii="Sylfaen" w:hAnsi="Sylfaen" w:cs="Sylfaen"/>
              </w:rPr>
              <w:t>ջրամեկուսացում</w:t>
            </w:r>
            <w:r w:rsidRPr="008D7960">
              <w:t xml:space="preserve"> </w:t>
            </w:r>
            <w:r w:rsidRPr="008D7960">
              <w:rPr>
                <w:rFonts w:ascii="Sylfaen" w:hAnsi="Sylfaen" w:cs="Sylfaen"/>
              </w:rPr>
              <w:t>երկշերտ</w:t>
            </w:r>
            <w:r w:rsidRPr="008D7960">
              <w:t xml:space="preserve"> </w:t>
            </w:r>
            <w:r w:rsidRPr="008D7960">
              <w:rPr>
                <w:rFonts w:ascii="Sylfaen" w:hAnsi="Sylfaen" w:cs="Sylfaen"/>
              </w:rPr>
              <w:t>տաք</w:t>
            </w:r>
            <w:r w:rsidRPr="008D7960">
              <w:t xml:space="preserve"> </w:t>
            </w:r>
            <w:r w:rsidRPr="008D7960">
              <w:rPr>
                <w:rFonts w:ascii="Sylfaen" w:hAnsi="Sylfaen" w:cs="Sylfaen"/>
              </w:rPr>
              <w:t>բիտումով</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99,9</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8</w:t>
            </w:r>
          </w:p>
        </w:tc>
        <w:tc>
          <w:tcPr>
            <w:tcW w:w="4826" w:type="dxa"/>
            <w:hideMark/>
          </w:tcPr>
          <w:p w:rsidR="008D7960" w:rsidRPr="008D7960" w:rsidRDefault="008D7960" w:rsidP="008D7960">
            <w:r w:rsidRPr="008D7960">
              <w:t>Монтаж металлической полутрубы d=530х6 мм</w:t>
            </w:r>
            <w:r w:rsidRPr="008D7960">
              <w:br/>
            </w:r>
            <w:r w:rsidRPr="008D7960">
              <w:rPr>
                <w:rFonts w:ascii="Sylfaen" w:hAnsi="Sylfaen" w:cs="Sylfaen"/>
              </w:rPr>
              <w:t>Մետաղական</w:t>
            </w:r>
            <w:r w:rsidRPr="008D7960">
              <w:t xml:space="preserve"> </w:t>
            </w:r>
            <w:r w:rsidRPr="008D7960">
              <w:rPr>
                <w:rFonts w:ascii="Sylfaen" w:hAnsi="Sylfaen" w:cs="Sylfaen"/>
              </w:rPr>
              <w:t>կիսախողովակի</w:t>
            </w:r>
            <w:r w:rsidRPr="008D7960">
              <w:t xml:space="preserve"> d=530x6</w:t>
            </w:r>
            <w:r w:rsidRPr="008D7960">
              <w:rPr>
                <w:rFonts w:ascii="Sylfaen" w:hAnsi="Sylfaen" w:cs="Sylfaen"/>
              </w:rPr>
              <w:t>մմ</w:t>
            </w:r>
            <w:r w:rsidRPr="008D7960">
              <w:t xml:space="preserve"> </w:t>
            </w:r>
            <w:r w:rsidRPr="008D7960">
              <w:rPr>
                <w:rFonts w:ascii="Sylfaen" w:hAnsi="Sylfaen" w:cs="Sylfaen"/>
              </w:rPr>
              <w:t>խողովակի</w:t>
            </w:r>
            <w:r w:rsidRPr="008D7960">
              <w:t xml:space="preserve"> </w:t>
            </w:r>
            <w:r w:rsidRPr="008D7960">
              <w:rPr>
                <w:rFonts w:ascii="Sylfaen" w:hAnsi="Sylfaen" w:cs="Sylfaen"/>
              </w:rPr>
              <w:t>տեղադրում</w:t>
            </w:r>
            <w:r w:rsidRPr="008D7960">
              <w:t xml:space="preserve"> </w:t>
            </w:r>
          </w:p>
        </w:tc>
        <w:tc>
          <w:tcPr>
            <w:tcW w:w="1072" w:type="dxa"/>
            <w:hideMark/>
          </w:tcPr>
          <w:p w:rsidR="008D7960" w:rsidRPr="008D7960" w:rsidRDefault="008D7960" w:rsidP="008D7960">
            <w:r w:rsidRPr="008D7960">
              <w:t>м</w:t>
            </w:r>
            <w:r w:rsidRPr="008D7960">
              <w:rPr>
                <w:vertAlign w:val="superscript"/>
              </w:rPr>
              <w:t xml:space="preserve">  </w:t>
            </w:r>
            <w:r w:rsidRPr="008D7960">
              <w:t xml:space="preserve">                  </w:t>
            </w:r>
            <w:r w:rsidRPr="008D7960">
              <w:rPr>
                <w:rFonts w:ascii="Sylfaen" w:hAnsi="Sylfaen" w:cs="Sylfaen"/>
              </w:rPr>
              <w:t>մ</w:t>
            </w:r>
          </w:p>
        </w:tc>
        <w:tc>
          <w:tcPr>
            <w:tcW w:w="1112" w:type="dxa"/>
            <w:hideMark/>
          </w:tcPr>
          <w:p w:rsidR="008D7960" w:rsidRPr="008D7960" w:rsidRDefault="008D7960" w:rsidP="008D7960">
            <w:r w:rsidRPr="008D7960">
              <w:t>120,0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9</w:t>
            </w:r>
          </w:p>
        </w:tc>
        <w:tc>
          <w:tcPr>
            <w:tcW w:w="4826" w:type="dxa"/>
            <w:hideMark/>
          </w:tcPr>
          <w:p w:rsidR="008D7960" w:rsidRPr="008D7960" w:rsidRDefault="008D7960" w:rsidP="008D7960">
            <w:r w:rsidRPr="008D7960">
              <w:t xml:space="preserve">Крепление металлических полутруб с арматурой F14 мм              </w:t>
            </w:r>
            <w:r w:rsidRPr="008D7960">
              <w:br/>
            </w:r>
            <w:r w:rsidRPr="008D7960">
              <w:rPr>
                <w:rFonts w:ascii="Sylfaen" w:hAnsi="Sylfaen" w:cs="Sylfaen"/>
              </w:rPr>
              <w:t>Մետաղական</w:t>
            </w:r>
            <w:r w:rsidRPr="008D7960">
              <w:t xml:space="preserve"> </w:t>
            </w:r>
            <w:r w:rsidRPr="008D7960">
              <w:rPr>
                <w:rFonts w:ascii="Sylfaen" w:hAnsi="Sylfaen" w:cs="Sylfaen"/>
              </w:rPr>
              <w:t>կիսախողովակների</w:t>
            </w:r>
            <w:r w:rsidRPr="008D7960">
              <w:t xml:space="preserve"> </w:t>
            </w:r>
            <w:r w:rsidRPr="008D7960">
              <w:rPr>
                <w:rFonts w:ascii="Sylfaen" w:hAnsi="Sylfaen" w:cs="Sylfaen"/>
              </w:rPr>
              <w:t>ամրացում</w:t>
            </w:r>
            <w:r w:rsidRPr="008D7960">
              <w:t xml:space="preserve"> Ф14</w:t>
            </w:r>
            <w:r w:rsidRPr="008D7960">
              <w:rPr>
                <w:rFonts w:ascii="Sylfaen" w:hAnsi="Sylfaen" w:cs="Sylfaen"/>
              </w:rPr>
              <w:t>մմ</w:t>
            </w:r>
            <w:r w:rsidRPr="008D7960">
              <w:t xml:space="preserve"> </w:t>
            </w:r>
            <w:r w:rsidRPr="008D7960">
              <w:rPr>
                <w:rFonts w:ascii="Sylfaen" w:hAnsi="Sylfaen" w:cs="Sylfaen"/>
              </w:rPr>
              <w:t>ամրաններով</w:t>
            </w:r>
          </w:p>
        </w:tc>
        <w:tc>
          <w:tcPr>
            <w:tcW w:w="1072" w:type="dxa"/>
            <w:hideMark/>
          </w:tcPr>
          <w:p w:rsidR="008D7960" w:rsidRPr="008D7960" w:rsidRDefault="008D7960" w:rsidP="008D7960">
            <w:r w:rsidRPr="008D7960">
              <w:t xml:space="preserve">т                            </w:t>
            </w:r>
            <w:r w:rsidRPr="008D7960">
              <w:rPr>
                <w:rFonts w:ascii="Sylfaen" w:hAnsi="Sylfaen" w:cs="Sylfaen"/>
              </w:rPr>
              <w:t>տ</w:t>
            </w:r>
          </w:p>
        </w:tc>
        <w:tc>
          <w:tcPr>
            <w:tcW w:w="1112" w:type="dxa"/>
            <w:hideMark/>
          </w:tcPr>
          <w:p w:rsidR="008D7960" w:rsidRPr="008D7960" w:rsidRDefault="008D7960" w:rsidP="008D7960">
            <w:r w:rsidRPr="008D7960">
              <w:t>0,036</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110"/>
        </w:trPr>
        <w:tc>
          <w:tcPr>
            <w:tcW w:w="469" w:type="dxa"/>
            <w:hideMark/>
          </w:tcPr>
          <w:p w:rsidR="008D7960" w:rsidRPr="008D7960" w:rsidRDefault="008D7960" w:rsidP="008D7960">
            <w:r w:rsidRPr="008D7960">
              <w:t>10</w:t>
            </w:r>
          </w:p>
        </w:tc>
        <w:tc>
          <w:tcPr>
            <w:tcW w:w="4826" w:type="dxa"/>
            <w:hideMark/>
          </w:tcPr>
          <w:p w:rsidR="008D7960" w:rsidRPr="008D7960" w:rsidRDefault="008D7960" w:rsidP="008D7960">
            <w:r w:rsidRPr="008D7960">
              <w:t>Обратная засыпка траншеи экскаватором</w:t>
            </w:r>
            <w:r w:rsidRPr="008D7960">
              <w:br/>
            </w:r>
            <w:r w:rsidRPr="008D7960">
              <w:rPr>
                <w:rFonts w:ascii="Sylfaen" w:hAnsi="Sylfaen" w:cs="Sylfaen"/>
              </w:rPr>
              <w:t>Խրամուղու</w:t>
            </w:r>
            <w:r w:rsidRPr="008D7960">
              <w:t xml:space="preserve">  </w:t>
            </w:r>
            <w:r w:rsidRPr="008D7960">
              <w:rPr>
                <w:rFonts w:ascii="Sylfaen" w:hAnsi="Sylfaen" w:cs="Sylfaen"/>
              </w:rPr>
              <w:t>հետադարձ</w:t>
            </w:r>
            <w:r w:rsidRPr="008D7960">
              <w:t xml:space="preserve"> </w:t>
            </w:r>
            <w:r w:rsidRPr="008D7960">
              <w:rPr>
                <w:rFonts w:ascii="Sylfaen" w:hAnsi="Sylfaen" w:cs="Sylfaen"/>
              </w:rPr>
              <w:t>լիցքի</w:t>
            </w:r>
            <w:r w:rsidRPr="008D7960">
              <w:t xml:space="preserve"> </w:t>
            </w:r>
            <w:r w:rsidRPr="008D7960">
              <w:rPr>
                <w:rFonts w:ascii="Sylfaen" w:hAnsi="Sylfaen" w:cs="Sylfaen"/>
              </w:rPr>
              <w:t>իրականացում</w:t>
            </w:r>
            <w:r w:rsidRPr="008D7960">
              <w:t xml:space="preserve"> </w:t>
            </w:r>
            <w:r w:rsidRPr="008D7960">
              <w:rPr>
                <w:rFonts w:ascii="Sylfaen" w:hAnsi="Sylfaen" w:cs="Sylfaen"/>
              </w:rPr>
              <w:t>էքսկավատորով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16,9</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Итого согласно разделу IV.</w:t>
            </w:r>
            <w:r w:rsidRPr="008D7960">
              <w:rPr>
                <w:b/>
                <w:bCs/>
              </w:rPr>
              <w:br/>
            </w:r>
            <w:r w:rsidRPr="008D7960">
              <w:rPr>
                <w:rFonts w:ascii="Sylfaen" w:hAnsi="Sylfaen" w:cs="Sylfaen"/>
                <w:b/>
                <w:bCs/>
              </w:rPr>
              <w:t>Ընդամենը</w:t>
            </w:r>
            <w:r w:rsidRPr="008D7960">
              <w:rPr>
                <w:b/>
                <w:bCs/>
              </w:rPr>
              <w:t xml:space="preserve"> </w:t>
            </w:r>
            <w:r w:rsidRPr="008D7960">
              <w:rPr>
                <w:rFonts w:ascii="Sylfaen" w:hAnsi="Sylfaen" w:cs="Sylfaen"/>
                <w:b/>
                <w:bCs/>
              </w:rPr>
              <w:t>ըստ</w:t>
            </w:r>
            <w:r w:rsidRPr="008D7960">
              <w:rPr>
                <w:b/>
                <w:bCs/>
              </w:rPr>
              <w:t xml:space="preserve"> IV </w:t>
            </w:r>
            <w:r w:rsidRPr="008D7960">
              <w:rPr>
                <w:rFonts w:ascii="Sylfaen" w:hAnsi="Sylfaen" w:cs="Sylfaen"/>
                <w:b/>
                <w:bCs/>
              </w:rPr>
              <w:t>բաժնի</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pPr>
              <w:rPr>
                <w:b/>
                <w:bCs/>
              </w:rPr>
            </w:pPr>
            <w:r w:rsidRPr="008D7960">
              <w:rPr>
                <w:b/>
                <w:bCs/>
              </w:rPr>
              <w:t>6,76</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IV. Обочинa</w:t>
            </w:r>
            <w:r w:rsidRPr="008D7960">
              <w:rPr>
                <w:b/>
                <w:bCs/>
              </w:rPr>
              <w:br/>
              <w:t>IV.</w:t>
            </w:r>
            <w:r w:rsidRPr="008D7960">
              <w:rPr>
                <w:rFonts w:ascii="Sylfaen" w:hAnsi="Sylfaen" w:cs="Sylfaen"/>
                <w:b/>
                <w:bCs/>
              </w:rPr>
              <w:t>Կողնակներ</w:t>
            </w:r>
          </w:p>
        </w:tc>
        <w:tc>
          <w:tcPr>
            <w:tcW w:w="1072" w:type="dxa"/>
            <w:noWrap/>
            <w:hideMark/>
          </w:tcPr>
          <w:p w:rsidR="008D7960" w:rsidRPr="008D7960" w:rsidRDefault="008D7960" w:rsidP="008D7960">
            <w:pPr>
              <w:rPr>
                <w:i/>
                <w:iCs/>
              </w:rPr>
            </w:pPr>
            <w:r w:rsidRPr="008D7960">
              <w:rPr>
                <w:i/>
                <w:iCs/>
              </w:rPr>
              <w:t> </w:t>
            </w:r>
          </w:p>
        </w:tc>
        <w:tc>
          <w:tcPr>
            <w:tcW w:w="1112" w:type="dxa"/>
            <w:noWrap/>
            <w:hideMark/>
          </w:tcPr>
          <w:p w:rsidR="008D7960" w:rsidRPr="008D7960" w:rsidRDefault="008D7960" w:rsidP="008D7960">
            <w:pPr>
              <w:rPr>
                <w:i/>
                <w:iCs/>
              </w:rPr>
            </w:pPr>
            <w:r w:rsidRPr="008D7960">
              <w:rPr>
                <w:i/>
                <w:iCs/>
              </w:rPr>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440"/>
        </w:trPr>
        <w:tc>
          <w:tcPr>
            <w:tcW w:w="469" w:type="dxa"/>
            <w:hideMark/>
          </w:tcPr>
          <w:p w:rsidR="008D7960" w:rsidRPr="008D7960" w:rsidRDefault="008D7960" w:rsidP="008D7960">
            <w:r w:rsidRPr="008D7960">
              <w:lastRenderedPageBreak/>
              <w:t>1</w:t>
            </w:r>
          </w:p>
        </w:tc>
        <w:tc>
          <w:tcPr>
            <w:tcW w:w="4826" w:type="dxa"/>
            <w:hideMark/>
          </w:tcPr>
          <w:p w:rsidR="008D7960" w:rsidRPr="008D7960" w:rsidRDefault="008D7960" w:rsidP="008D7960">
            <w:r w:rsidRPr="008D7960">
              <w:t xml:space="preserve">Засыпка oбочин из предварительно насыпанного грунта </w:t>
            </w:r>
            <w:r w:rsidRPr="008D7960">
              <w:rPr>
                <w:rFonts w:ascii="Sylfaen" w:hAnsi="Sylfaen" w:cs="Sylfaen"/>
              </w:rPr>
              <w:t>հ</w:t>
            </w:r>
            <w:r w:rsidRPr="008D7960">
              <w:rPr>
                <w:vertAlign w:val="subscript"/>
              </w:rPr>
              <w:t>в среднем</w:t>
            </w:r>
            <w:r w:rsidRPr="008D7960">
              <w:t>= 5 см</w:t>
            </w:r>
            <w:r w:rsidRPr="008D7960">
              <w:br/>
            </w:r>
            <w:r w:rsidRPr="008D7960">
              <w:rPr>
                <w:rFonts w:ascii="Sylfaen" w:hAnsi="Sylfaen" w:cs="Sylfaen"/>
              </w:rPr>
              <w:t>Կողնակների</w:t>
            </w:r>
            <w:r w:rsidRPr="008D7960">
              <w:t xml:space="preserve"> </w:t>
            </w:r>
            <w:r w:rsidRPr="008D7960">
              <w:rPr>
                <w:rFonts w:ascii="Sylfaen" w:hAnsi="Sylfaen" w:cs="Sylfaen"/>
              </w:rPr>
              <w:t>լրացում</w:t>
            </w:r>
            <w:r w:rsidRPr="008D7960">
              <w:t xml:space="preserve"> </w:t>
            </w:r>
            <w:r w:rsidRPr="008D7960">
              <w:rPr>
                <w:rFonts w:ascii="Sylfaen" w:hAnsi="Sylfaen" w:cs="Sylfaen"/>
              </w:rPr>
              <w:t>նախօրոք</w:t>
            </w:r>
            <w:r w:rsidRPr="008D7960">
              <w:t xml:space="preserve"> </w:t>
            </w:r>
            <w:r w:rsidRPr="008D7960">
              <w:rPr>
                <w:rFonts w:ascii="Sylfaen" w:hAnsi="Sylfaen" w:cs="Sylfaen"/>
              </w:rPr>
              <w:t>կուտակված</w:t>
            </w:r>
            <w:r w:rsidRPr="008D7960">
              <w:t xml:space="preserve"> </w:t>
            </w:r>
            <w:r w:rsidRPr="008D7960">
              <w:rPr>
                <w:rFonts w:ascii="Sylfaen" w:hAnsi="Sylfaen" w:cs="Sylfaen"/>
              </w:rPr>
              <w:t>բնահողից</w:t>
            </w:r>
            <w:r w:rsidRPr="008D7960">
              <w:t xml:space="preserve"> </w:t>
            </w:r>
            <w:r w:rsidRPr="008D7960">
              <w:rPr>
                <w:rFonts w:ascii="Sylfaen" w:hAnsi="Sylfaen" w:cs="Sylfaen"/>
              </w:rPr>
              <w:t>հ</w:t>
            </w:r>
            <w:r w:rsidRPr="008D7960">
              <w:rPr>
                <w:rFonts w:ascii="Sylfaen" w:hAnsi="Sylfaen" w:cs="Sylfaen"/>
                <w:vertAlign w:val="subscript"/>
              </w:rPr>
              <w:t>միջ</w:t>
            </w:r>
            <w:r w:rsidRPr="008D7960">
              <w:t>=5</w:t>
            </w:r>
            <w:r w:rsidRPr="008D7960">
              <w:rPr>
                <w:rFonts w:ascii="Sylfaen" w:hAnsi="Sylfaen" w:cs="Sylfaen"/>
              </w:rPr>
              <w:t>սմ</w:t>
            </w:r>
            <w:r w:rsidRPr="008D7960">
              <w:t xml:space="preserve"> </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47,8</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2</w:t>
            </w:r>
          </w:p>
        </w:tc>
        <w:tc>
          <w:tcPr>
            <w:tcW w:w="4826" w:type="dxa"/>
            <w:hideMark/>
          </w:tcPr>
          <w:p w:rsidR="008D7960" w:rsidRPr="008D7960" w:rsidRDefault="008D7960" w:rsidP="008D7960">
            <w:r w:rsidRPr="008D7960">
              <w:t>Выравнивание грунта и уплотнение</w:t>
            </w:r>
            <w:r w:rsidRPr="008D7960">
              <w:br/>
            </w:r>
            <w:r w:rsidRPr="008D7960">
              <w:rPr>
                <w:rFonts w:ascii="Sylfaen" w:hAnsi="Sylfaen" w:cs="Sylfaen"/>
              </w:rPr>
              <w:t>Գրունտի</w:t>
            </w:r>
            <w:r w:rsidRPr="008D7960">
              <w:t xml:space="preserve"> </w:t>
            </w:r>
            <w:r w:rsidRPr="008D7960">
              <w:rPr>
                <w:rFonts w:ascii="Sylfaen" w:hAnsi="Sylfaen" w:cs="Sylfaen"/>
              </w:rPr>
              <w:t>հարթեցում</w:t>
            </w:r>
            <w:r w:rsidRPr="008D7960">
              <w:t xml:space="preserve"> </w:t>
            </w:r>
            <w:r w:rsidRPr="008D7960">
              <w:rPr>
                <w:rFonts w:ascii="Sylfaen" w:hAnsi="Sylfaen" w:cs="Sylfaen"/>
              </w:rPr>
              <w:t>և</w:t>
            </w:r>
            <w:r w:rsidRPr="008D7960">
              <w:t xml:space="preserve"> </w:t>
            </w:r>
            <w:r w:rsidRPr="008D7960">
              <w:rPr>
                <w:rFonts w:ascii="Sylfaen" w:hAnsi="Sylfaen" w:cs="Sylfaen"/>
              </w:rPr>
              <w:t>խտացում</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47,81</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780"/>
        </w:trPr>
        <w:tc>
          <w:tcPr>
            <w:tcW w:w="469" w:type="dxa"/>
            <w:hideMark/>
          </w:tcPr>
          <w:p w:rsidR="008D7960" w:rsidRPr="008D7960" w:rsidRDefault="008D7960" w:rsidP="008D7960">
            <w:r w:rsidRPr="008D7960">
              <w:t>3</w:t>
            </w:r>
          </w:p>
        </w:tc>
        <w:tc>
          <w:tcPr>
            <w:tcW w:w="4826" w:type="dxa"/>
            <w:hideMark/>
          </w:tcPr>
          <w:p w:rsidR="008D7960" w:rsidRPr="008D7960" w:rsidRDefault="008D7960" w:rsidP="008D7960">
            <w:r w:rsidRPr="008D7960">
              <w:t xml:space="preserve">Полив грунта </w:t>
            </w:r>
            <w:r w:rsidRPr="008D7960">
              <w:br/>
            </w:r>
            <w:r w:rsidRPr="008D7960">
              <w:rPr>
                <w:rFonts w:ascii="Sylfaen" w:hAnsi="Sylfaen" w:cs="Sylfaen"/>
              </w:rPr>
              <w:t>Գրունտի</w:t>
            </w:r>
            <w:r w:rsidRPr="008D7960">
              <w:t xml:space="preserve"> </w:t>
            </w:r>
            <w:r w:rsidRPr="008D7960">
              <w:rPr>
                <w:rFonts w:ascii="Sylfaen" w:hAnsi="Sylfaen" w:cs="Sylfaen"/>
              </w:rPr>
              <w:t>ջրում</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47,81</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035"/>
        </w:trPr>
        <w:tc>
          <w:tcPr>
            <w:tcW w:w="469" w:type="dxa"/>
            <w:hideMark/>
          </w:tcPr>
          <w:p w:rsidR="008D7960" w:rsidRPr="008D7960" w:rsidRDefault="008D7960" w:rsidP="008D7960">
            <w:r w:rsidRPr="008D7960">
              <w:t>4</w:t>
            </w:r>
          </w:p>
        </w:tc>
        <w:tc>
          <w:tcPr>
            <w:tcW w:w="4826" w:type="dxa"/>
            <w:hideMark/>
          </w:tcPr>
          <w:p w:rsidR="008D7960" w:rsidRPr="008D7960" w:rsidRDefault="008D7960" w:rsidP="008D7960">
            <w:r w:rsidRPr="008D7960">
              <w:t>Выравнивание грунта бульдозерами</w:t>
            </w:r>
            <w:r w:rsidRPr="008D7960">
              <w:br/>
            </w:r>
            <w:r w:rsidRPr="008D7960">
              <w:rPr>
                <w:rFonts w:ascii="Sylfaen" w:hAnsi="Sylfaen" w:cs="Sylfaen"/>
              </w:rPr>
              <w:t>Հողային</w:t>
            </w:r>
            <w:r w:rsidRPr="008D7960">
              <w:t xml:space="preserve"> </w:t>
            </w:r>
            <w:r w:rsidRPr="008D7960">
              <w:rPr>
                <w:rFonts w:ascii="Sylfaen" w:hAnsi="Sylfaen" w:cs="Sylfaen"/>
              </w:rPr>
              <w:t>պաստառի</w:t>
            </w:r>
            <w:r w:rsidRPr="008D7960">
              <w:t xml:space="preserve"> </w:t>
            </w:r>
            <w:r w:rsidRPr="008D7960">
              <w:rPr>
                <w:rFonts w:ascii="Sylfaen" w:hAnsi="Sylfaen" w:cs="Sylfaen"/>
              </w:rPr>
              <w:t>հարթեցում</w:t>
            </w:r>
            <w:r w:rsidRPr="008D7960">
              <w:t xml:space="preserve"> </w:t>
            </w:r>
            <w:r w:rsidRPr="008D7960">
              <w:rPr>
                <w:rFonts w:ascii="Sylfaen" w:hAnsi="Sylfaen" w:cs="Sylfaen"/>
              </w:rPr>
              <w:t>բուլդոզերով</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1636,0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380"/>
        </w:trPr>
        <w:tc>
          <w:tcPr>
            <w:tcW w:w="469" w:type="dxa"/>
            <w:hideMark/>
          </w:tcPr>
          <w:p w:rsidR="008D7960" w:rsidRPr="008D7960" w:rsidRDefault="008D7960" w:rsidP="008D7960">
            <w:r w:rsidRPr="008D7960">
              <w:t>5</w:t>
            </w:r>
          </w:p>
        </w:tc>
        <w:tc>
          <w:tcPr>
            <w:tcW w:w="4826" w:type="dxa"/>
            <w:hideMark/>
          </w:tcPr>
          <w:p w:rsidR="008D7960" w:rsidRPr="008D7960" w:rsidRDefault="008D7960" w:rsidP="008D7960">
            <w:r w:rsidRPr="008D7960">
              <w:t>Уплотнение грунта катком массой 25 тонн за 4 проходов по 1 следу</w:t>
            </w:r>
            <w:r w:rsidRPr="008D7960">
              <w:br/>
            </w:r>
            <w:r w:rsidRPr="008D7960">
              <w:rPr>
                <w:rFonts w:ascii="Sylfaen" w:hAnsi="Sylfaen" w:cs="Sylfaen"/>
              </w:rPr>
              <w:t>Գրունտի</w:t>
            </w:r>
            <w:r w:rsidRPr="008D7960">
              <w:t xml:space="preserve"> </w:t>
            </w:r>
            <w:r w:rsidRPr="008D7960">
              <w:rPr>
                <w:rFonts w:ascii="Sylfaen" w:hAnsi="Sylfaen" w:cs="Sylfaen"/>
              </w:rPr>
              <w:t>խտացում</w:t>
            </w:r>
            <w:r w:rsidRPr="008D7960">
              <w:t xml:space="preserve">  </w:t>
            </w:r>
            <w:r w:rsidRPr="008D7960">
              <w:rPr>
                <w:rFonts w:ascii="Sylfaen" w:hAnsi="Sylfaen" w:cs="Sylfaen"/>
              </w:rPr>
              <w:t>գլդոնով</w:t>
            </w:r>
            <w:r w:rsidRPr="008D7960">
              <w:t xml:space="preserve"> 25</w:t>
            </w:r>
            <w:r w:rsidRPr="008D7960">
              <w:rPr>
                <w:rFonts w:ascii="Sylfaen" w:hAnsi="Sylfaen" w:cs="Sylfaen"/>
              </w:rPr>
              <w:t>տ</w:t>
            </w:r>
            <w:r w:rsidRPr="008D7960">
              <w:t xml:space="preserve"> </w:t>
            </w:r>
            <w:r w:rsidRPr="008D7960">
              <w:rPr>
                <w:rFonts w:ascii="Sylfaen" w:hAnsi="Sylfaen" w:cs="Sylfaen"/>
              </w:rPr>
              <w:t>քաշով</w:t>
            </w:r>
            <w:r w:rsidRPr="008D7960">
              <w:t xml:space="preserve"> 4 </w:t>
            </w:r>
            <w:r w:rsidRPr="008D7960">
              <w:rPr>
                <w:rFonts w:ascii="Sylfaen" w:hAnsi="Sylfaen" w:cs="Sylfaen"/>
              </w:rPr>
              <w:t>անցումով</w:t>
            </w:r>
            <w:r w:rsidRPr="008D7960">
              <w:t xml:space="preserve"> 1 </w:t>
            </w:r>
            <w:r w:rsidRPr="008D7960">
              <w:rPr>
                <w:rFonts w:ascii="Sylfaen" w:hAnsi="Sylfaen" w:cs="Sylfaen"/>
              </w:rPr>
              <w:t>հետքի</w:t>
            </w:r>
            <w:r w:rsidRPr="008D7960">
              <w:t xml:space="preserve"> </w:t>
            </w:r>
            <w:r w:rsidRPr="008D7960">
              <w:rPr>
                <w:rFonts w:ascii="Sylfaen" w:hAnsi="Sylfaen" w:cs="Sylfaen"/>
              </w:rPr>
              <w:t>վրայով</w:t>
            </w:r>
          </w:p>
        </w:tc>
        <w:tc>
          <w:tcPr>
            <w:tcW w:w="1072" w:type="dxa"/>
            <w:hideMark/>
          </w:tcPr>
          <w:p w:rsidR="008D7960" w:rsidRPr="008D7960" w:rsidRDefault="008D7960" w:rsidP="008D7960">
            <w:r w:rsidRPr="008D7960">
              <w:t>м</w:t>
            </w:r>
            <w:r w:rsidRPr="008D7960">
              <w:rPr>
                <w:vertAlign w:val="superscript"/>
              </w:rPr>
              <w:t xml:space="preserve">3  </w:t>
            </w:r>
            <w:r w:rsidRPr="008D7960">
              <w:t xml:space="preserve">                  </w:t>
            </w:r>
            <w:r w:rsidRPr="008D7960">
              <w:rPr>
                <w:rFonts w:ascii="Sylfaen" w:hAnsi="Sylfaen" w:cs="Sylfaen"/>
              </w:rPr>
              <w:t>մ</w:t>
            </w:r>
            <w:r w:rsidRPr="008D7960">
              <w:rPr>
                <w:vertAlign w:val="superscript"/>
              </w:rPr>
              <w:t>3</w:t>
            </w:r>
          </w:p>
        </w:tc>
        <w:tc>
          <w:tcPr>
            <w:tcW w:w="1112" w:type="dxa"/>
            <w:hideMark/>
          </w:tcPr>
          <w:p w:rsidR="008D7960" w:rsidRPr="008D7960" w:rsidRDefault="008D7960" w:rsidP="008D7960">
            <w:r w:rsidRPr="008D7960">
              <w:t>163,6</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1440"/>
        </w:trPr>
        <w:tc>
          <w:tcPr>
            <w:tcW w:w="469" w:type="dxa"/>
            <w:hideMark/>
          </w:tcPr>
          <w:p w:rsidR="008D7960" w:rsidRPr="008D7960" w:rsidRDefault="008D7960" w:rsidP="008D7960">
            <w:r w:rsidRPr="008D7960">
              <w:t>6</w:t>
            </w:r>
          </w:p>
        </w:tc>
        <w:tc>
          <w:tcPr>
            <w:tcW w:w="4826" w:type="dxa"/>
            <w:hideMark/>
          </w:tcPr>
          <w:p w:rsidR="008D7960" w:rsidRPr="008D7960" w:rsidRDefault="008D7960" w:rsidP="008D7960">
            <w:r w:rsidRPr="008D7960">
              <w:t xml:space="preserve">Крепление oбочин песчано-гравийной смесью h </w:t>
            </w:r>
            <w:r w:rsidRPr="008D7960">
              <w:rPr>
                <w:vertAlign w:val="subscript"/>
              </w:rPr>
              <w:t>в среднем</w:t>
            </w:r>
            <w:r w:rsidRPr="008D7960">
              <w:t xml:space="preserve"> = 5 см</w:t>
            </w:r>
            <w:r w:rsidRPr="008D7960">
              <w:br/>
            </w:r>
            <w:r w:rsidRPr="008D7960">
              <w:rPr>
                <w:rFonts w:ascii="Sylfaen" w:hAnsi="Sylfaen" w:cs="Sylfaen"/>
              </w:rPr>
              <w:t>Կողնակների</w:t>
            </w:r>
            <w:r w:rsidRPr="008D7960">
              <w:t xml:space="preserve"> </w:t>
            </w:r>
            <w:r w:rsidRPr="008D7960">
              <w:rPr>
                <w:rFonts w:ascii="Sylfaen" w:hAnsi="Sylfaen" w:cs="Sylfaen"/>
              </w:rPr>
              <w:t>ամրացում</w:t>
            </w:r>
            <w:r w:rsidRPr="008D7960">
              <w:t xml:space="preserve"> </w:t>
            </w:r>
            <w:r w:rsidRPr="008D7960">
              <w:rPr>
                <w:rFonts w:ascii="Sylfaen" w:hAnsi="Sylfaen" w:cs="Sylfaen"/>
              </w:rPr>
              <w:t>ավազակոպիճով</w:t>
            </w:r>
            <w:r w:rsidRPr="008D7960">
              <w:t xml:space="preserve"> h</w:t>
            </w:r>
            <w:r w:rsidRPr="008D7960">
              <w:rPr>
                <w:rFonts w:ascii="Sylfaen" w:hAnsi="Sylfaen" w:cs="Sylfaen"/>
                <w:vertAlign w:val="subscript"/>
              </w:rPr>
              <w:t>միջ</w:t>
            </w:r>
            <w:r w:rsidRPr="008D7960">
              <w:t xml:space="preserve">.=5 </w:t>
            </w:r>
            <w:r w:rsidRPr="008D7960">
              <w:rPr>
                <w:rFonts w:ascii="Sylfaen" w:hAnsi="Sylfaen" w:cs="Sylfaen"/>
              </w:rPr>
              <w:t>սմ</w:t>
            </w:r>
            <w:r w:rsidRPr="008D7960">
              <w:t xml:space="preserve"> </w:t>
            </w:r>
          </w:p>
        </w:tc>
        <w:tc>
          <w:tcPr>
            <w:tcW w:w="1072" w:type="dxa"/>
            <w:hideMark/>
          </w:tcPr>
          <w:p w:rsidR="008D7960" w:rsidRPr="008D7960" w:rsidRDefault="008D7960" w:rsidP="008D7960">
            <w:r w:rsidRPr="008D7960">
              <w:t>м</w:t>
            </w:r>
            <w:r w:rsidRPr="008D7960">
              <w:rPr>
                <w:vertAlign w:val="superscript"/>
              </w:rPr>
              <w:t>2</w:t>
            </w:r>
            <w:r w:rsidRPr="008D7960">
              <w:t xml:space="preserve">                                              </w:t>
            </w:r>
            <w:r w:rsidRPr="008D7960">
              <w:rPr>
                <w:rFonts w:ascii="Sylfaen" w:hAnsi="Sylfaen" w:cs="Sylfaen"/>
              </w:rPr>
              <w:t>մ</w:t>
            </w:r>
            <w:r w:rsidRPr="008D7960">
              <w:rPr>
                <w:vertAlign w:val="superscript"/>
              </w:rPr>
              <w:t>2</w:t>
            </w:r>
          </w:p>
        </w:tc>
        <w:tc>
          <w:tcPr>
            <w:tcW w:w="1112" w:type="dxa"/>
            <w:hideMark/>
          </w:tcPr>
          <w:p w:rsidR="008D7960" w:rsidRPr="008D7960" w:rsidRDefault="008D7960" w:rsidP="008D7960">
            <w:r w:rsidRPr="008D7960">
              <w:t>1636,0</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r w:rsidRPr="008D7960">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Итого согласно разделу V.</w:t>
            </w:r>
            <w:r w:rsidRPr="008D7960">
              <w:rPr>
                <w:b/>
                <w:bCs/>
              </w:rPr>
              <w:br/>
            </w:r>
            <w:r w:rsidRPr="008D7960">
              <w:rPr>
                <w:rFonts w:ascii="Sylfaen" w:hAnsi="Sylfaen" w:cs="Sylfaen"/>
                <w:b/>
                <w:bCs/>
              </w:rPr>
              <w:t>Ընդամենը</w:t>
            </w:r>
            <w:r w:rsidRPr="008D7960">
              <w:rPr>
                <w:b/>
                <w:bCs/>
              </w:rPr>
              <w:t xml:space="preserve"> </w:t>
            </w:r>
            <w:r w:rsidRPr="008D7960">
              <w:rPr>
                <w:rFonts w:ascii="Sylfaen" w:hAnsi="Sylfaen" w:cs="Sylfaen"/>
                <w:b/>
                <w:bCs/>
              </w:rPr>
              <w:t>ըստ</w:t>
            </w:r>
            <w:r w:rsidRPr="008D7960">
              <w:rPr>
                <w:b/>
                <w:bCs/>
              </w:rPr>
              <w:t xml:space="preserve"> V </w:t>
            </w:r>
            <w:r w:rsidRPr="008D7960">
              <w:rPr>
                <w:rFonts w:ascii="Sylfaen" w:hAnsi="Sylfaen" w:cs="Sylfaen"/>
                <w:b/>
                <w:bCs/>
              </w:rPr>
              <w:t>բաժնի</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pPr>
              <w:rPr>
                <w:b/>
                <w:bCs/>
              </w:rPr>
            </w:pPr>
            <w:r w:rsidRPr="008D7960">
              <w:rPr>
                <w:b/>
                <w:bCs/>
              </w:rPr>
              <w:t>1,21</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ИТОГО</w:t>
            </w:r>
            <w:r w:rsidRPr="008D7960">
              <w:rPr>
                <w:b/>
                <w:bCs/>
              </w:rPr>
              <w:br/>
            </w:r>
            <w:r w:rsidRPr="008D7960">
              <w:rPr>
                <w:rFonts w:ascii="Sylfaen" w:hAnsi="Sylfaen" w:cs="Sylfaen"/>
                <w:b/>
                <w:bCs/>
              </w:rPr>
              <w:t>ԸՆԴԱՄԵՆԸ</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pPr>
              <w:rPr>
                <w:b/>
                <w:bCs/>
              </w:rPr>
            </w:pPr>
            <w:r w:rsidRPr="008D7960">
              <w:rPr>
                <w:b/>
                <w:bCs/>
              </w:rPr>
              <w:t>100,0</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 xml:space="preserve"> НДС - 20%</w:t>
            </w:r>
            <w:r w:rsidRPr="008D7960">
              <w:rPr>
                <w:b/>
                <w:bCs/>
              </w:rPr>
              <w:br/>
            </w:r>
            <w:r w:rsidRPr="008D7960">
              <w:rPr>
                <w:rFonts w:ascii="Sylfaen" w:hAnsi="Sylfaen" w:cs="Sylfaen"/>
                <w:b/>
                <w:bCs/>
              </w:rPr>
              <w:t>ԱԱՀ</w:t>
            </w:r>
            <w:r w:rsidRPr="008D7960">
              <w:rPr>
                <w:b/>
                <w:bCs/>
              </w:rPr>
              <w:t xml:space="preserve"> - 20%  </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r w:rsidRPr="008D7960">
              <w:t> </w:t>
            </w:r>
          </w:p>
        </w:tc>
      </w:tr>
      <w:tr w:rsidR="008D7960" w:rsidRPr="008D7960" w:rsidTr="008D7960">
        <w:trPr>
          <w:trHeight w:val="690"/>
        </w:trPr>
        <w:tc>
          <w:tcPr>
            <w:tcW w:w="469" w:type="dxa"/>
            <w:hideMark/>
          </w:tcPr>
          <w:p w:rsidR="008D7960" w:rsidRPr="008D7960" w:rsidRDefault="008D7960" w:rsidP="008D7960">
            <w:r w:rsidRPr="008D7960">
              <w:t> </w:t>
            </w:r>
          </w:p>
        </w:tc>
        <w:tc>
          <w:tcPr>
            <w:tcW w:w="4826" w:type="dxa"/>
            <w:hideMark/>
          </w:tcPr>
          <w:p w:rsidR="008D7960" w:rsidRPr="008D7960" w:rsidRDefault="008D7960" w:rsidP="008D7960">
            <w:pPr>
              <w:rPr>
                <w:b/>
                <w:bCs/>
              </w:rPr>
            </w:pPr>
            <w:r w:rsidRPr="008D7960">
              <w:rPr>
                <w:b/>
                <w:bCs/>
              </w:rPr>
              <w:t>ИТОГО</w:t>
            </w:r>
            <w:r w:rsidRPr="008D7960">
              <w:rPr>
                <w:b/>
                <w:bCs/>
              </w:rPr>
              <w:br/>
            </w:r>
            <w:r w:rsidRPr="008D7960">
              <w:rPr>
                <w:rFonts w:ascii="Sylfaen" w:hAnsi="Sylfaen" w:cs="Sylfaen"/>
                <w:b/>
                <w:bCs/>
              </w:rPr>
              <w:t>ԸՆԴԱՄԵՆԸ</w:t>
            </w:r>
          </w:p>
        </w:tc>
        <w:tc>
          <w:tcPr>
            <w:tcW w:w="1072" w:type="dxa"/>
            <w:hideMark/>
          </w:tcPr>
          <w:p w:rsidR="008D7960" w:rsidRPr="008D7960" w:rsidRDefault="008D7960" w:rsidP="008D7960">
            <w:r w:rsidRPr="008D7960">
              <w:t> </w:t>
            </w:r>
          </w:p>
        </w:tc>
        <w:tc>
          <w:tcPr>
            <w:tcW w:w="1112" w:type="dxa"/>
            <w:hideMark/>
          </w:tcPr>
          <w:p w:rsidR="008D7960" w:rsidRPr="008D7960" w:rsidRDefault="008D7960" w:rsidP="008D7960">
            <w:r w:rsidRPr="008D7960">
              <w:t> </w:t>
            </w:r>
          </w:p>
        </w:tc>
        <w:tc>
          <w:tcPr>
            <w:tcW w:w="1228" w:type="dxa"/>
            <w:hideMark/>
          </w:tcPr>
          <w:p w:rsidR="008D7960" w:rsidRPr="008D7960" w:rsidRDefault="008D7960" w:rsidP="008D7960">
            <w:r w:rsidRPr="008D7960">
              <w:t> </w:t>
            </w:r>
          </w:p>
        </w:tc>
        <w:tc>
          <w:tcPr>
            <w:tcW w:w="1340" w:type="dxa"/>
            <w:hideMark/>
          </w:tcPr>
          <w:p w:rsidR="008D7960" w:rsidRPr="008D7960" w:rsidRDefault="008D7960" w:rsidP="008D7960">
            <w:pPr>
              <w:rPr>
                <w:b/>
                <w:bCs/>
              </w:rPr>
            </w:pPr>
            <w:r w:rsidRPr="008D7960">
              <w:rPr>
                <w:b/>
                <w:bCs/>
              </w:rPr>
              <w:t> </w:t>
            </w:r>
          </w:p>
        </w:tc>
        <w:tc>
          <w:tcPr>
            <w:tcW w:w="1153" w:type="dxa"/>
            <w:hideMark/>
          </w:tcPr>
          <w:p w:rsidR="008D7960" w:rsidRPr="008D7960" w:rsidRDefault="008D7960" w:rsidP="008D7960">
            <w:r w:rsidRPr="008D7960">
              <w:t> </w:t>
            </w:r>
          </w:p>
        </w:tc>
      </w:tr>
    </w:tbl>
    <w:p w:rsidR="008D7960" w:rsidRPr="008D7960" w:rsidRDefault="008D7960" w:rsidP="008D7960">
      <w:pPr>
        <w:spacing w:after="200" w:line="276" w:lineRule="auto"/>
        <w:rPr>
          <w:rFonts w:ascii="Calibri" w:eastAsia="Calibri" w:hAnsi="Calibri"/>
          <w:sz w:val="22"/>
          <w:szCs w:val="22"/>
          <w:lang w:eastAsia="en-US" w:bidi="ar-SA"/>
        </w:rPr>
      </w:pPr>
    </w:p>
    <w:p w:rsidR="008D7960" w:rsidRPr="000E4356" w:rsidRDefault="008D7960" w:rsidP="008D7960">
      <w:pPr>
        <w:widowControl w:val="0"/>
        <w:spacing w:after="160" w:line="360" w:lineRule="auto"/>
        <w:ind w:firstLine="567"/>
        <w:jc w:val="center"/>
        <w:rPr>
          <w:rFonts w:ascii="Calibri" w:eastAsia="Calibri" w:hAnsi="Calibri"/>
          <w:sz w:val="22"/>
          <w:szCs w:val="22"/>
          <w:lang w:eastAsia="en-US" w:bidi="ar-SA"/>
        </w:rPr>
      </w:pPr>
    </w:p>
    <w:p w:rsidR="008D7960" w:rsidRDefault="008D7960" w:rsidP="008D7960">
      <w:pPr>
        <w:widowControl w:val="0"/>
        <w:spacing w:after="160" w:line="360" w:lineRule="auto"/>
        <w:ind w:firstLine="567"/>
        <w:jc w:val="center"/>
        <w:rPr>
          <w:rFonts w:ascii="Sylfaen" w:hAnsi="Sylfaen"/>
          <w:lang w:val="hy-AM"/>
        </w:rPr>
      </w:pPr>
    </w:p>
    <w:p w:rsidR="008D7960" w:rsidRDefault="008D7960" w:rsidP="008D7960">
      <w:pPr>
        <w:widowControl w:val="0"/>
        <w:spacing w:after="160" w:line="360" w:lineRule="auto"/>
        <w:ind w:firstLine="567"/>
        <w:jc w:val="center"/>
        <w:rPr>
          <w:rFonts w:ascii="Sylfaen" w:hAnsi="Sylfaen"/>
          <w:lang w:val="hy-AM"/>
        </w:rPr>
      </w:pPr>
    </w:p>
    <w:p w:rsidR="008D7960" w:rsidRDefault="008D7960" w:rsidP="008D7960">
      <w:pPr>
        <w:widowControl w:val="0"/>
        <w:spacing w:after="160" w:line="360" w:lineRule="auto"/>
        <w:ind w:firstLine="567"/>
        <w:jc w:val="center"/>
        <w:rPr>
          <w:rFonts w:ascii="Sylfaen" w:hAnsi="Sylfaen"/>
          <w:lang w:val="hy-AM"/>
        </w:rPr>
      </w:pPr>
    </w:p>
    <w:p w:rsidR="008D7960" w:rsidRDefault="008D7960" w:rsidP="008D7960">
      <w:pPr>
        <w:widowControl w:val="0"/>
        <w:spacing w:after="160" w:line="360" w:lineRule="auto"/>
        <w:ind w:firstLine="567"/>
        <w:jc w:val="center"/>
        <w:rPr>
          <w:rFonts w:ascii="Sylfaen" w:hAnsi="Sylfaen"/>
          <w:lang w:val="hy-AM"/>
        </w:rPr>
      </w:pPr>
    </w:p>
    <w:p w:rsidR="008D7960" w:rsidRPr="000A359E" w:rsidRDefault="008D7960" w:rsidP="008D7960">
      <w:pPr>
        <w:widowControl w:val="0"/>
        <w:spacing w:after="160" w:line="360" w:lineRule="auto"/>
        <w:ind w:firstLine="567"/>
        <w:jc w:val="center"/>
        <w:rPr>
          <w:rFonts w:ascii="Sylfaen" w:hAnsi="Sylfaen"/>
          <w:b/>
          <w:lang w:val="hy-AM"/>
        </w:rPr>
      </w:pPr>
    </w:p>
    <w:p w:rsidR="008D7960" w:rsidRPr="009F3DC7" w:rsidRDefault="008D7960" w:rsidP="008D7960">
      <w:pPr>
        <w:widowControl w:val="0"/>
        <w:spacing w:after="160" w:line="360" w:lineRule="auto"/>
        <w:ind w:firstLine="567"/>
        <w:rPr>
          <w:rFonts w:ascii="GHEA Grapalat" w:hAnsi="GHEA Grapalat"/>
          <w:i/>
        </w:rPr>
      </w:pPr>
      <w:r w:rsidRPr="003606B4">
        <w:rPr>
          <w:rFonts w:ascii="GHEA Grapalat" w:hAnsi="GHEA Grapalat"/>
          <w:b/>
        </w:rPr>
        <w:t xml:space="preserve">Подрядчик выполняет работы в селе </w:t>
      </w:r>
      <w:r w:rsidR="007640F1" w:rsidRPr="00530967">
        <w:rPr>
          <w:rFonts w:ascii="GHEA Grapalat" w:hAnsi="GHEA Grapalat"/>
          <w:b/>
          <w:i/>
        </w:rPr>
        <w:t>Гегакерт</w:t>
      </w:r>
      <w:r w:rsidRPr="003606B4">
        <w:rPr>
          <w:rFonts w:ascii="GHEA Grapalat" w:hAnsi="GHEA Grapalat"/>
          <w:b/>
        </w:rPr>
        <w:t xml:space="preserve"> общины Хой.</w:t>
      </w:r>
    </w:p>
    <w:tbl>
      <w:tblPr>
        <w:tblW w:w="9639" w:type="dxa"/>
        <w:jc w:val="center"/>
        <w:tblLayout w:type="fixed"/>
        <w:tblLook w:val="0000"/>
      </w:tblPr>
      <w:tblGrid>
        <w:gridCol w:w="4536"/>
        <w:gridCol w:w="760"/>
        <w:gridCol w:w="4343"/>
      </w:tblGrid>
      <w:tr w:rsidR="008D7960" w:rsidRPr="009F3DC7" w:rsidTr="008D7960">
        <w:trPr>
          <w:jc w:val="center"/>
        </w:trPr>
        <w:tc>
          <w:tcPr>
            <w:tcW w:w="4536" w:type="dxa"/>
          </w:tcPr>
          <w:p w:rsidR="008D7960" w:rsidRPr="009F3DC7" w:rsidRDefault="008D7960" w:rsidP="008D7960">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8D7960" w:rsidRPr="008C1A9F" w:rsidRDefault="008D7960" w:rsidP="008D7960">
            <w:pPr>
              <w:widowControl w:val="0"/>
              <w:ind w:firstLine="34"/>
              <w:jc w:val="center"/>
              <w:rPr>
                <w:rFonts w:ascii="GHEA Grapalat" w:hAnsi="GHEA Grapalat"/>
                <w:lang w:val="en-US"/>
              </w:rPr>
            </w:pPr>
            <w:r>
              <w:rPr>
                <w:rFonts w:ascii="GHEA Grapalat" w:hAnsi="GHEA Grapalat"/>
                <w:lang w:val="en-US"/>
              </w:rPr>
              <w:t>_______________________</w:t>
            </w:r>
          </w:p>
          <w:p w:rsidR="008D7960" w:rsidRPr="008C1A9F" w:rsidRDefault="008D7960" w:rsidP="008D7960">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8D7960" w:rsidRPr="009F3DC7" w:rsidRDefault="008D7960" w:rsidP="008D7960">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8D7960" w:rsidRPr="009F3DC7" w:rsidRDefault="008D7960" w:rsidP="008D7960">
            <w:pPr>
              <w:widowControl w:val="0"/>
              <w:spacing w:after="160" w:line="360" w:lineRule="auto"/>
              <w:ind w:firstLine="34"/>
              <w:jc w:val="center"/>
              <w:rPr>
                <w:rFonts w:ascii="GHEA Grapalat" w:hAnsi="GHEA Grapalat"/>
              </w:rPr>
            </w:pPr>
          </w:p>
        </w:tc>
        <w:tc>
          <w:tcPr>
            <w:tcW w:w="4343" w:type="dxa"/>
          </w:tcPr>
          <w:p w:rsidR="008D7960" w:rsidRPr="009F3DC7" w:rsidRDefault="008D7960" w:rsidP="008D7960">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8D7960" w:rsidRPr="008C1A9F" w:rsidRDefault="008D7960" w:rsidP="008D7960">
            <w:pPr>
              <w:widowControl w:val="0"/>
              <w:ind w:firstLine="34"/>
              <w:jc w:val="center"/>
              <w:rPr>
                <w:rFonts w:ascii="GHEA Grapalat" w:hAnsi="GHEA Grapalat"/>
                <w:lang w:val="en-US"/>
              </w:rPr>
            </w:pPr>
            <w:r>
              <w:rPr>
                <w:rFonts w:ascii="GHEA Grapalat" w:hAnsi="GHEA Grapalat"/>
                <w:lang w:val="en-US"/>
              </w:rPr>
              <w:t>___________________</w:t>
            </w:r>
          </w:p>
          <w:p w:rsidR="008D7960" w:rsidRPr="008C1A9F" w:rsidRDefault="008D7960" w:rsidP="008D7960">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8D7960" w:rsidRPr="009F3DC7" w:rsidRDefault="008D7960" w:rsidP="008D7960">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8D7960" w:rsidRDefault="008D7960" w:rsidP="008D7960">
      <w:pPr>
        <w:widowControl w:val="0"/>
        <w:spacing w:after="160" w:line="360" w:lineRule="auto"/>
        <w:ind w:firstLine="567"/>
        <w:jc w:val="right"/>
        <w:rPr>
          <w:rFonts w:ascii="GHEA Grapalat" w:hAnsi="GHEA Grapalat"/>
          <w:i/>
        </w:rPr>
      </w:pPr>
    </w:p>
    <w:p w:rsidR="008D7960" w:rsidRDefault="008D7960" w:rsidP="008D7960">
      <w:pPr>
        <w:rPr>
          <w:rFonts w:ascii="GHEA Grapalat" w:hAnsi="GHEA Grapalat"/>
          <w:i/>
        </w:rPr>
      </w:pPr>
      <w:r>
        <w:rPr>
          <w:rFonts w:ascii="GHEA Grapalat" w:hAnsi="GHEA Grapalat"/>
          <w:i/>
        </w:rPr>
        <w:br w:type="page"/>
      </w:r>
    </w:p>
    <w:p w:rsidR="008D7960" w:rsidRPr="009F3DC7" w:rsidRDefault="008D7960" w:rsidP="008D7960">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8D7960" w:rsidRPr="009F3DC7" w:rsidRDefault="008D7960" w:rsidP="008D7960">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8D7960" w:rsidRPr="009F3DC7" w:rsidRDefault="008D7960" w:rsidP="008D7960">
      <w:pPr>
        <w:widowControl w:val="0"/>
        <w:spacing w:after="160" w:line="360" w:lineRule="auto"/>
        <w:ind w:firstLine="567"/>
        <w:jc w:val="center"/>
        <w:rPr>
          <w:rFonts w:ascii="GHEA Grapalat" w:hAnsi="GHEA Grapalat" w:cs="Sylfaen"/>
          <w:b/>
        </w:rPr>
      </w:pPr>
    </w:p>
    <w:p w:rsidR="008D7960" w:rsidRPr="009F3DC7" w:rsidRDefault="008D7960" w:rsidP="008D7960">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8528E" w:rsidRPr="00B8528E" w:rsidRDefault="008D7960" w:rsidP="00B8528E">
      <w:pPr>
        <w:spacing w:after="200" w:line="276" w:lineRule="auto"/>
        <w:rPr>
          <w:rFonts w:ascii="Calibri" w:eastAsia="Calibri" w:hAnsi="Calibri"/>
          <w:b/>
          <w:bCs/>
          <w:i/>
          <w:sz w:val="22"/>
          <w:szCs w:val="22"/>
          <w:lang w:val="pt-BR" w:eastAsia="en-US" w:bidi="ar-SA"/>
        </w:rPr>
      </w:pPr>
      <w:r w:rsidRPr="009F3DC7">
        <w:rPr>
          <w:rFonts w:ascii="GHEA Grapalat" w:hAnsi="GHEA Grapalat"/>
          <w:b/>
        </w:rPr>
        <w:t>ВЫПОЛНЕНИЯ РАБОТ</w:t>
      </w:r>
      <w:r w:rsidRPr="009F3DC7">
        <w:rPr>
          <w:rFonts w:ascii="GHEA Grapalat" w:hAnsi="GHEA Grapalat"/>
        </w:rPr>
        <w:t xml:space="preserve"> "</w:t>
      </w:r>
      <w:r w:rsidRPr="008D7960">
        <w:rPr>
          <w:rFonts w:ascii="GHEA Grapalat" w:hAnsi="GHEA Grapalat"/>
          <w:b/>
        </w:rPr>
        <w:t xml:space="preserve"> </w:t>
      </w:r>
      <w:r w:rsidRPr="00900BFD">
        <w:rPr>
          <w:rFonts w:ascii="GHEA Grapalat" w:hAnsi="GHEA Grapalat"/>
          <w:b/>
        </w:rPr>
        <w:t xml:space="preserve">От улицы М.Сарьяна, Маршала Баграмяна и улицы М.Маршала Баграмяна в селе Гегакерт Хойской общины Армавирского марза РА до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3"/>
        <w:gridCol w:w="4601"/>
        <w:gridCol w:w="2174"/>
        <w:gridCol w:w="1872"/>
      </w:tblGrid>
      <w:tr w:rsidR="00B8528E" w:rsidRPr="00B8528E" w:rsidTr="00A22BB2">
        <w:trPr>
          <w:cantSplit/>
          <w:jc w:val="center"/>
        </w:trPr>
        <w:tc>
          <w:tcPr>
            <w:tcW w:w="863" w:type="dxa"/>
            <w:vMerge w:val="restart"/>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Н </w:t>
            </w:r>
            <w:r w:rsidRPr="00B8528E">
              <w:rPr>
                <w:rFonts w:ascii="Sylfaen" w:eastAsia="Calibri" w:hAnsi="Sylfaen" w:cs="Sylfaen"/>
                <w:b/>
                <w:bCs/>
                <w:i/>
                <w:sz w:val="22"/>
                <w:szCs w:val="22"/>
                <w:lang w:val="pt-BR" w:eastAsia="en-US" w:bidi="ar-SA"/>
              </w:rPr>
              <w:t xml:space="preserve">Н </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Н :</w:t>
            </w:r>
          </w:p>
        </w:tc>
        <w:tc>
          <w:tcPr>
            <w:tcW w:w="4601" w:type="dxa"/>
            <w:vMerge w:val="restart"/>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подрядчика</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из</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быть сделано</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работ</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отдельно</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типы</w:t>
            </w:r>
          </w:p>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имена</w:t>
            </w: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Работает</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производительность</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 xml:space="preserve">срок </w:t>
            </w:r>
            <w:r w:rsidRPr="00B8528E">
              <w:rPr>
                <w:rFonts w:ascii="Calibri" w:eastAsia="Calibri" w:hAnsi="Calibri"/>
                <w:b/>
                <w:bCs/>
                <w:i/>
                <w:sz w:val="22"/>
                <w:szCs w:val="22"/>
                <w:lang w:val="pt-BR" w:eastAsia="en-US" w:bidi="ar-SA"/>
              </w:rPr>
              <w:t>**</w:t>
            </w:r>
          </w:p>
        </w:tc>
      </w:tr>
      <w:tr w:rsidR="00B8528E" w:rsidRPr="00B8528E" w:rsidTr="00A22BB2">
        <w:trPr>
          <w:cantSplit/>
          <w:trHeight w:val="586"/>
          <w:jc w:val="center"/>
        </w:trPr>
        <w:tc>
          <w:tcPr>
            <w:tcW w:w="5464" w:type="dxa"/>
            <w:vMerge/>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rPr>
                <w:rFonts w:ascii="Calibri" w:eastAsia="Calibri" w:hAnsi="Calibri"/>
                <w:b/>
                <w:bCs/>
                <w:i/>
                <w:sz w:val="22"/>
                <w:szCs w:val="22"/>
                <w:lang w:val="pt-BR" w:eastAsia="en-US" w:bidi="ar-SA"/>
              </w:rPr>
            </w:pPr>
          </w:p>
        </w:tc>
        <w:tc>
          <w:tcPr>
            <w:tcW w:w="4601" w:type="dxa"/>
            <w:vMerge/>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rPr>
                <w:rFonts w:ascii="Calibri" w:eastAsia="Calibri" w:hAnsi="Calibri"/>
                <w:b/>
                <w:bCs/>
                <w:i/>
                <w:sz w:val="22"/>
                <w:szCs w:val="22"/>
                <w:lang w:val="pt-BR" w:eastAsia="en-US" w:bidi="ar-SA"/>
              </w:rPr>
            </w:pPr>
          </w:p>
        </w:tc>
        <w:tc>
          <w:tcPr>
            <w:tcW w:w="2174"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Начало</w:t>
            </w: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Конец</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1:</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Лаборатория</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работает</w:t>
            </w:r>
          </w:p>
        </w:tc>
        <w:tc>
          <w:tcPr>
            <w:tcW w:w="2174" w:type="dxa"/>
            <w:tcBorders>
              <w:top w:val="single" w:sz="4" w:space="0" w:color="auto"/>
              <w:left w:val="single" w:sz="4" w:space="0" w:color="auto"/>
              <w:bottom w:val="single" w:sz="4" w:space="0" w:color="auto"/>
              <w:right w:val="single" w:sz="4" w:space="0" w:color="auto"/>
            </w:tcBorders>
            <w:vAlign w:val="center"/>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3 </w:t>
            </w:r>
            <w:r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2:</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Земной</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работает</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3 </w:t>
            </w:r>
            <w:r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3:</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Дорога</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покрытие</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3 </w:t>
            </w:r>
            <w:r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4:</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Трубы</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2 </w:t>
            </w:r>
            <w:r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966DC9">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5 </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Места</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901F69" w:rsidP="00A22BB2">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4</w:t>
            </w:r>
            <w:r w:rsidR="00B8528E"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966DC9">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6</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Компаньоны</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2 </w:t>
            </w:r>
            <w:r w:rsidRPr="00B8528E">
              <w:rPr>
                <w:rFonts w:ascii="Sylfaen" w:eastAsia="Calibri" w:hAnsi="Sylfaen" w:cs="Sylfaen"/>
                <w:b/>
                <w:bCs/>
                <w:i/>
                <w:sz w:val="22"/>
                <w:szCs w:val="22"/>
                <w:lang w:val="pt-BR" w:eastAsia="en-US" w:bidi="ar-SA"/>
              </w:rPr>
              <w:t>месяца</w:t>
            </w:r>
          </w:p>
        </w:tc>
      </w:tr>
      <w:tr w:rsidR="00B8528E" w:rsidRPr="00B8528E" w:rsidTr="00A22BB2">
        <w:trPr>
          <w:cantSplit/>
          <w:trHeight w:val="586"/>
          <w:jc w:val="center"/>
        </w:trPr>
        <w:tc>
          <w:tcPr>
            <w:tcW w:w="5464" w:type="dxa"/>
            <w:gridSpan w:val="2"/>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ПОЛНОСТЬЮ</w:t>
            </w:r>
          </w:p>
        </w:tc>
        <w:tc>
          <w:tcPr>
            <w:tcW w:w="2174"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iCs/>
                <w:sz w:val="22"/>
                <w:szCs w:val="22"/>
                <w:lang w:val="hy-AM" w:eastAsia="en-US" w:bidi="ar-SA"/>
              </w:rPr>
              <w:t>Финансовый:</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фонды</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подтвердить</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 xml:space="preserve">так как </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запечатанный</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соглашение</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в пределах</w:t>
            </w: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FC11F3" w:rsidP="00A22BB2">
            <w:pPr>
              <w:spacing w:after="200" w:line="276" w:lineRule="auto"/>
              <w:rPr>
                <w:rFonts w:ascii="Calibri" w:eastAsia="Calibri" w:hAnsi="Calibri"/>
                <w:b/>
                <w:bCs/>
                <w:i/>
                <w:sz w:val="22"/>
                <w:szCs w:val="22"/>
                <w:lang w:val="pt-BR" w:eastAsia="en-US" w:bidi="ar-SA"/>
              </w:rPr>
            </w:pPr>
            <w:r w:rsidRPr="00FC11F3">
              <w:rPr>
                <w:rFonts w:ascii="Calibri" w:eastAsia="Calibri" w:hAnsi="Calibri"/>
                <w:b/>
                <w:bCs/>
                <w:i/>
                <w:sz w:val="22"/>
                <w:szCs w:val="22"/>
                <w:lang w:val="pt-BR" w:eastAsia="en-US" w:bidi="ar-SA"/>
              </w:rPr>
              <w:t>4месяца</w:t>
            </w:r>
          </w:p>
        </w:tc>
      </w:tr>
    </w:tbl>
    <w:p w:rsidR="008D7960" w:rsidRPr="009F3DC7" w:rsidRDefault="008D7960" w:rsidP="00B8528E">
      <w:pPr>
        <w:widowControl w:val="0"/>
        <w:spacing w:after="160" w:line="360" w:lineRule="auto"/>
        <w:ind w:firstLine="567"/>
        <w:jc w:val="center"/>
        <w:rPr>
          <w:rFonts w:ascii="GHEA Grapalat" w:hAnsi="GHEA Grapalat"/>
          <w:i/>
        </w:rPr>
      </w:pPr>
    </w:p>
    <w:tbl>
      <w:tblPr>
        <w:tblW w:w="9639" w:type="dxa"/>
        <w:jc w:val="center"/>
        <w:tblLayout w:type="fixed"/>
        <w:tblLook w:val="0000"/>
      </w:tblPr>
      <w:tblGrid>
        <w:gridCol w:w="4536"/>
        <w:gridCol w:w="760"/>
        <w:gridCol w:w="4343"/>
      </w:tblGrid>
      <w:tr w:rsidR="008D7960" w:rsidRPr="009F3DC7" w:rsidTr="008D7960">
        <w:trPr>
          <w:jc w:val="center"/>
        </w:trPr>
        <w:tc>
          <w:tcPr>
            <w:tcW w:w="4536" w:type="dxa"/>
          </w:tcPr>
          <w:p w:rsidR="008D7960" w:rsidRPr="009F3DC7" w:rsidRDefault="008D7960" w:rsidP="008D7960">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8D7960" w:rsidRPr="00517562" w:rsidRDefault="008D7960" w:rsidP="008D7960">
            <w:pPr>
              <w:widowControl w:val="0"/>
              <w:jc w:val="center"/>
              <w:rPr>
                <w:rFonts w:ascii="GHEA Grapalat" w:hAnsi="GHEA Grapalat"/>
                <w:lang w:val="en-US"/>
              </w:rPr>
            </w:pPr>
            <w:r>
              <w:rPr>
                <w:rFonts w:ascii="GHEA Grapalat" w:hAnsi="GHEA Grapalat"/>
                <w:lang w:val="en-US"/>
              </w:rPr>
              <w:t>______________________</w:t>
            </w:r>
          </w:p>
          <w:p w:rsidR="008D7960" w:rsidRPr="00517562" w:rsidRDefault="008D7960" w:rsidP="008D7960">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8D7960" w:rsidRPr="009F3DC7" w:rsidRDefault="008D7960" w:rsidP="008D7960">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8D7960" w:rsidRPr="009F3DC7" w:rsidRDefault="008D7960" w:rsidP="008D7960">
            <w:pPr>
              <w:widowControl w:val="0"/>
              <w:spacing w:after="160" w:line="360" w:lineRule="auto"/>
              <w:jc w:val="center"/>
              <w:rPr>
                <w:rFonts w:ascii="GHEA Grapalat" w:hAnsi="GHEA Grapalat"/>
              </w:rPr>
            </w:pPr>
          </w:p>
        </w:tc>
        <w:tc>
          <w:tcPr>
            <w:tcW w:w="4343" w:type="dxa"/>
          </w:tcPr>
          <w:p w:rsidR="008D7960" w:rsidRPr="009F3DC7" w:rsidRDefault="008D7960" w:rsidP="008D7960">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8D7960" w:rsidRPr="00517562" w:rsidRDefault="008D7960" w:rsidP="008D7960">
            <w:pPr>
              <w:widowControl w:val="0"/>
              <w:jc w:val="center"/>
              <w:rPr>
                <w:rFonts w:ascii="GHEA Grapalat" w:hAnsi="GHEA Grapalat"/>
                <w:lang w:val="en-US"/>
              </w:rPr>
            </w:pPr>
            <w:r>
              <w:rPr>
                <w:rFonts w:ascii="GHEA Grapalat" w:hAnsi="GHEA Grapalat"/>
                <w:lang w:val="en-US"/>
              </w:rPr>
              <w:t>_____________________</w:t>
            </w:r>
          </w:p>
          <w:p w:rsidR="008D7960" w:rsidRPr="00517562" w:rsidRDefault="008D7960" w:rsidP="008D7960">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8D7960" w:rsidRPr="009F3DC7" w:rsidRDefault="008D7960" w:rsidP="008D7960">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7640F1" w:rsidRPr="007640F1" w:rsidRDefault="008D7960" w:rsidP="007640F1">
      <w:pPr>
        <w:widowControl w:val="0"/>
        <w:spacing w:after="160" w:line="360" w:lineRule="auto"/>
        <w:ind w:firstLine="567"/>
        <w:jc w:val="center"/>
        <w:rPr>
          <w:rFonts w:ascii="Calibri" w:eastAsia="Calibri" w:hAnsi="Calibri"/>
          <w:sz w:val="22"/>
          <w:szCs w:val="22"/>
          <w:lang w:eastAsia="en-US" w:bidi="ar-SA"/>
        </w:rPr>
      </w:pPr>
      <w:r w:rsidRPr="009F3DC7">
        <w:rPr>
          <w:rFonts w:ascii="GHEA Grapalat" w:hAnsi="GHEA Grapalat"/>
        </w:rPr>
        <w:lastRenderedPageBreak/>
        <w:br w:type="page"/>
      </w:r>
    </w:p>
    <w:tbl>
      <w:tblPr>
        <w:tblStyle w:val="27"/>
        <w:tblW w:w="0" w:type="auto"/>
        <w:tblInd w:w="0" w:type="dxa"/>
        <w:tblLook w:val="04A0"/>
      </w:tblPr>
      <w:tblGrid>
        <w:gridCol w:w="543"/>
        <w:gridCol w:w="2305"/>
        <w:gridCol w:w="1121"/>
        <w:gridCol w:w="960"/>
        <w:gridCol w:w="1254"/>
        <w:gridCol w:w="1254"/>
        <w:gridCol w:w="1179"/>
        <w:gridCol w:w="671"/>
      </w:tblGrid>
      <w:tr w:rsidR="007640F1" w:rsidRPr="007640F1" w:rsidTr="007640F1">
        <w:trPr>
          <w:trHeight w:val="345"/>
        </w:trPr>
        <w:tc>
          <w:tcPr>
            <w:tcW w:w="9287" w:type="dxa"/>
            <w:gridSpan w:val="8"/>
            <w:tcBorders>
              <w:top w:val="single" w:sz="4" w:space="0" w:color="auto"/>
              <w:left w:val="single" w:sz="4" w:space="0" w:color="auto"/>
              <w:bottom w:val="single" w:sz="4" w:space="0" w:color="auto"/>
              <w:right w:val="single" w:sz="4" w:space="0" w:color="auto"/>
            </w:tcBorders>
            <w:noWrap/>
            <w:hideMark/>
          </w:tcPr>
          <w:p w:rsidR="007640F1" w:rsidRPr="009F3DC7" w:rsidRDefault="007640F1" w:rsidP="007640F1">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lastRenderedPageBreak/>
              <w:t>Объемная ведомость-смета</w:t>
            </w:r>
            <w:r w:rsidRPr="009F3DC7">
              <w:rPr>
                <w:rFonts w:ascii="GHEA Grapalat" w:hAnsi="GHEA Grapalat"/>
                <w:b/>
              </w:rPr>
              <w:t>*</w:t>
            </w:r>
          </w:p>
          <w:p w:rsidR="007640F1" w:rsidRPr="009F3DC7" w:rsidRDefault="007640F1" w:rsidP="007640F1">
            <w:pPr>
              <w:widowControl w:val="0"/>
              <w:spacing w:after="160" w:line="360" w:lineRule="auto"/>
              <w:ind w:firstLine="567"/>
              <w:jc w:val="right"/>
              <w:rPr>
                <w:rFonts w:ascii="GHEA Grapalat" w:hAnsi="GHEA Grapalat"/>
                <w:i/>
              </w:rPr>
            </w:pPr>
          </w:p>
          <w:p w:rsidR="007640F1" w:rsidRPr="007640F1" w:rsidRDefault="007640F1" w:rsidP="007640F1">
            <w:r w:rsidRPr="009F3DC7">
              <w:rPr>
                <w:rFonts w:ascii="GHEA Grapalat" w:hAnsi="GHEA Grapalat"/>
                <w:b/>
              </w:rPr>
              <w:t>ВЫПОЛНЕНИЯ РАБОТ</w:t>
            </w:r>
            <w:r w:rsidRPr="009F3DC7">
              <w:rPr>
                <w:rFonts w:ascii="GHEA Grapalat" w:hAnsi="GHEA Grapalat"/>
              </w:rPr>
              <w:t xml:space="preserve"> "</w:t>
            </w:r>
            <w:r w:rsidRPr="00797D13">
              <w:rPr>
                <w:rFonts w:ascii="GHEA Grapalat" w:hAnsi="GHEA Grapalat"/>
                <w:b/>
              </w:rPr>
              <w:t xml:space="preserve"> </w:t>
            </w:r>
            <w:r w:rsidRPr="007640F1">
              <w:rPr>
                <w:rFonts w:ascii="GHEA Grapalat" w:hAnsi="GHEA Grapalat"/>
                <w:b/>
                <w:bCs/>
                <w:i/>
                <w:lang w:bidi="ru-RU"/>
              </w:rPr>
              <w:t>РАБОТЫ ПО АСФАЛЬТИРОВАНИЮ 1-ой УЛИЦЕ В СЕЛЕ МОНТЕАВАН  /  ЦЕНТРАЛЬНАЯ УЛИЦА СООБЩЕСТВО</w:t>
            </w:r>
            <w:r w:rsidRPr="00530967">
              <w:rPr>
                <w:rFonts w:ascii="GHEA Grapalat" w:hAnsi="GHEA Grapalat"/>
                <w:b/>
                <w:i/>
              </w:rPr>
              <w:t>,</w:t>
            </w:r>
          </w:p>
          <w:p w:rsidR="007640F1" w:rsidRPr="007640F1" w:rsidRDefault="007640F1" w:rsidP="007640F1"/>
          <w:p w:rsidR="007640F1" w:rsidRPr="007640F1" w:rsidRDefault="007640F1" w:rsidP="007640F1"/>
        </w:tc>
      </w:tr>
      <w:tr w:rsidR="007640F1" w:rsidRPr="007640F1" w:rsidTr="007640F1">
        <w:trPr>
          <w:trHeight w:val="2010"/>
        </w:trPr>
        <w:tc>
          <w:tcPr>
            <w:tcW w:w="7444" w:type="dxa"/>
            <w:gridSpan w:val="6"/>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jc w:val="center"/>
              <w:rPr>
                <w:b/>
                <w:bCs/>
              </w:rPr>
            </w:pPr>
            <w:r w:rsidRPr="007640F1">
              <w:rPr>
                <w:b/>
                <w:bCs/>
              </w:rPr>
              <w:t xml:space="preserve">РАБОТЫ ПО АСФАЛЬТИРОВАНИЮ 1-ой УЛИЦЕ В СЕЛЕ МОНТЕАВАН  /  ЦЕНТРАЛЬНАЯ УЛИЦА СООБЩЕСТВО/ МУНИЦИПАЛИТЕТ  ОБЩИНЫ  ХОЙ АРМАВИРСКАЯ ОБЛАСТЬ РА,   </w:t>
            </w:r>
            <w:r w:rsidRPr="007640F1">
              <w:rPr>
                <w:b/>
                <w:bCs/>
              </w:rPr>
              <w:br/>
            </w:r>
            <w:r w:rsidRPr="007640F1">
              <w:rPr>
                <w:rFonts w:ascii="Sylfaen" w:hAnsi="Sylfaen" w:cs="Sylfaen"/>
                <w:b/>
                <w:bCs/>
              </w:rPr>
              <w:t>ՀՀ</w:t>
            </w:r>
            <w:r w:rsidRPr="007640F1">
              <w:rPr>
                <w:b/>
                <w:bCs/>
              </w:rPr>
              <w:t xml:space="preserve"> </w:t>
            </w:r>
            <w:r w:rsidRPr="007640F1">
              <w:rPr>
                <w:rFonts w:ascii="Sylfaen" w:hAnsi="Sylfaen" w:cs="Sylfaen"/>
                <w:b/>
                <w:bCs/>
              </w:rPr>
              <w:t>ԱՐՄԱՎԻՐԻ</w:t>
            </w:r>
            <w:r w:rsidRPr="007640F1">
              <w:rPr>
                <w:b/>
                <w:bCs/>
              </w:rPr>
              <w:t xml:space="preserve"> </w:t>
            </w:r>
            <w:r w:rsidRPr="007640F1">
              <w:rPr>
                <w:rFonts w:ascii="Sylfaen" w:hAnsi="Sylfaen" w:cs="Sylfaen"/>
                <w:b/>
                <w:bCs/>
              </w:rPr>
              <w:t>ՄԱՐԶ</w:t>
            </w:r>
            <w:r w:rsidRPr="007640F1">
              <w:rPr>
                <w:b/>
                <w:bCs/>
              </w:rPr>
              <w:t xml:space="preserve"> </w:t>
            </w:r>
            <w:r w:rsidRPr="007640F1">
              <w:rPr>
                <w:rFonts w:ascii="Sylfaen" w:hAnsi="Sylfaen" w:cs="Sylfaen"/>
                <w:b/>
                <w:bCs/>
              </w:rPr>
              <w:t>ԽՈՅԻ</w:t>
            </w:r>
            <w:r w:rsidRPr="007640F1">
              <w:rPr>
                <w:b/>
                <w:bCs/>
              </w:rPr>
              <w:t xml:space="preserve"> </w:t>
            </w:r>
            <w:r w:rsidRPr="007640F1">
              <w:rPr>
                <w:rFonts w:ascii="Sylfaen" w:hAnsi="Sylfaen" w:cs="Sylfaen"/>
                <w:b/>
                <w:bCs/>
              </w:rPr>
              <w:t>ՀԱՄԱՅՆՔԱՊԵՏԱՐԱՆ</w:t>
            </w:r>
            <w:r w:rsidRPr="007640F1">
              <w:rPr>
                <w:b/>
                <w:bCs/>
              </w:rPr>
              <w:br/>
              <w:t xml:space="preserve"> </w:t>
            </w:r>
            <w:r w:rsidRPr="007640F1">
              <w:rPr>
                <w:rFonts w:ascii="Sylfaen" w:hAnsi="Sylfaen" w:cs="Sylfaen"/>
                <w:b/>
                <w:bCs/>
              </w:rPr>
              <w:t>ՄՈՆԹԵԱՎԱՆ</w:t>
            </w:r>
            <w:r w:rsidRPr="007640F1">
              <w:rPr>
                <w:b/>
                <w:bCs/>
              </w:rPr>
              <w:t xml:space="preserve"> </w:t>
            </w:r>
            <w:r w:rsidRPr="007640F1">
              <w:rPr>
                <w:rFonts w:ascii="Sylfaen" w:hAnsi="Sylfaen" w:cs="Sylfaen"/>
                <w:b/>
                <w:bCs/>
              </w:rPr>
              <w:t>ԳՅՈՒՂՈՒՄ</w:t>
            </w:r>
            <w:r w:rsidRPr="007640F1">
              <w:rPr>
                <w:b/>
                <w:bCs/>
              </w:rPr>
              <w:t xml:space="preserve"> `l-</w:t>
            </w:r>
            <w:r w:rsidRPr="007640F1">
              <w:rPr>
                <w:rFonts w:ascii="Sylfaen" w:hAnsi="Sylfaen" w:cs="Sylfaen"/>
                <w:b/>
                <w:bCs/>
              </w:rPr>
              <w:t>ին</w:t>
            </w:r>
            <w:r w:rsidRPr="007640F1">
              <w:rPr>
                <w:b/>
                <w:bCs/>
              </w:rPr>
              <w:t xml:space="preserve">  </w:t>
            </w:r>
            <w:r w:rsidRPr="007640F1">
              <w:rPr>
                <w:rFonts w:ascii="Sylfaen" w:hAnsi="Sylfaen" w:cs="Sylfaen"/>
                <w:b/>
                <w:bCs/>
              </w:rPr>
              <w:t>ՓՈՂՈՑԻ</w:t>
            </w:r>
            <w:r w:rsidRPr="007640F1">
              <w:rPr>
                <w:b/>
                <w:bCs/>
              </w:rPr>
              <w:t xml:space="preserve"> / </w:t>
            </w:r>
            <w:r w:rsidRPr="007640F1">
              <w:rPr>
                <w:rFonts w:ascii="Sylfaen" w:hAnsi="Sylfaen" w:cs="Sylfaen"/>
                <w:b/>
                <w:bCs/>
              </w:rPr>
              <w:t>ՀԱՄԱՅՆՔԻ</w:t>
            </w:r>
            <w:r w:rsidRPr="007640F1">
              <w:rPr>
                <w:b/>
                <w:bCs/>
              </w:rPr>
              <w:t xml:space="preserve"> </w:t>
            </w:r>
            <w:r w:rsidRPr="007640F1">
              <w:rPr>
                <w:rFonts w:ascii="Sylfaen" w:hAnsi="Sylfaen" w:cs="Sylfaen"/>
                <w:b/>
                <w:bCs/>
              </w:rPr>
              <w:t>ԿԵՆՏՐՈՆԱԿԱՆ</w:t>
            </w:r>
            <w:r w:rsidRPr="007640F1">
              <w:rPr>
                <w:b/>
                <w:bCs/>
              </w:rPr>
              <w:t xml:space="preserve"> </w:t>
            </w:r>
            <w:r w:rsidRPr="007640F1">
              <w:rPr>
                <w:rFonts w:ascii="Sylfaen" w:hAnsi="Sylfaen" w:cs="Sylfaen"/>
                <w:b/>
                <w:bCs/>
              </w:rPr>
              <w:t>ՓՈՂՈՑ</w:t>
            </w:r>
            <w:r w:rsidRPr="007640F1">
              <w:rPr>
                <w:b/>
                <w:bCs/>
              </w:rPr>
              <w:t xml:space="preserve"> /   </w:t>
            </w:r>
            <w:r w:rsidRPr="007640F1">
              <w:rPr>
                <w:rFonts w:ascii="Sylfaen" w:hAnsi="Sylfaen" w:cs="Sylfaen"/>
                <w:b/>
                <w:bCs/>
              </w:rPr>
              <w:t>ԱՍՖԱԼՏԱՊԱՏՄԱՆ</w:t>
            </w:r>
            <w:r w:rsidRPr="007640F1">
              <w:rPr>
                <w:b/>
                <w:bCs/>
              </w:rPr>
              <w:t xml:space="preserve"> </w:t>
            </w:r>
            <w:r w:rsidRPr="007640F1">
              <w:rPr>
                <w:rFonts w:ascii="Sylfaen" w:hAnsi="Sylfaen" w:cs="Sylfaen"/>
                <w:b/>
                <w:bCs/>
              </w:rPr>
              <w:t>ԱՇԽԱՏԱՆՔՆԵՐԻ</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35"/>
        </w:trPr>
        <w:tc>
          <w:tcPr>
            <w:tcW w:w="7444" w:type="dxa"/>
            <w:gridSpan w:val="6"/>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Объемная ведомость-смета                                                                                   </w:t>
            </w:r>
            <w:r w:rsidRPr="007640F1">
              <w:rPr>
                <w:rFonts w:ascii="Sylfaen" w:hAnsi="Sylfaen" w:cs="Sylfaen"/>
                <w:b/>
                <w:bCs/>
              </w:rPr>
              <w:t>Ծավալաթերթ</w:t>
            </w:r>
            <w:r w:rsidRPr="007640F1">
              <w:rPr>
                <w:b/>
                <w:bCs/>
              </w:rPr>
              <w:t>-</w:t>
            </w:r>
            <w:r w:rsidRPr="007640F1">
              <w:rPr>
                <w:rFonts w:ascii="Sylfaen" w:hAnsi="Sylfaen" w:cs="Sylfaen"/>
                <w:b/>
                <w:bCs/>
              </w:rPr>
              <w:t>նախահաշիվ</w:t>
            </w:r>
          </w:p>
        </w:tc>
        <w:tc>
          <w:tcPr>
            <w:tcW w:w="1092"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3135"/>
        </w:trPr>
        <w:tc>
          <w:tcPr>
            <w:tcW w:w="51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b/>
                <w:bCs/>
              </w:rPr>
            </w:pPr>
            <w:r w:rsidRPr="007640F1">
              <w:rPr>
                <w:b/>
                <w:bCs/>
              </w:rPr>
              <w:t>N/N</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Название работы                                                                                          </w:t>
            </w:r>
            <w:r w:rsidRPr="007640F1">
              <w:rPr>
                <w:rFonts w:ascii="Sylfaen" w:hAnsi="Sylfaen" w:cs="Sylfaen"/>
                <w:b/>
                <w:bCs/>
              </w:rPr>
              <w:t>Աշխատանքի</w:t>
            </w:r>
            <w:r w:rsidRPr="007640F1">
              <w:rPr>
                <w:b/>
                <w:bCs/>
              </w:rPr>
              <w:t xml:space="preserve"> </w:t>
            </w:r>
            <w:r w:rsidRPr="007640F1">
              <w:rPr>
                <w:rFonts w:ascii="Sylfaen" w:hAnsi="Sylfaen" w:cs="Sylfaen"/>
                <w:b/>
                <w:bCs/>
              </w:rPr>
              <w:t>անվանումը</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Единица измерения </w:t>
            </w:r>
            <w:r w:rsidRPr="007640F1">
              <w:rPr>
                <w:rFonts w:ascii="Sylfaen" w:hAnsi="Sylfaen" w:cs="Sylfaen"/>
                <w:b/>
                <w:bCs/>
              </w:rPr>
              <w:t>Չափման</w:t>
            </w:r>
            <w:r w:rsidRPr="007640F1">
              <w:rPr>
                <w:b/>
                <w:bCs/>
              </w:rPr>
              <w:t xml:space="preserve"> </w:t>
            </w:r>
            <w:r w:rsidRPr="007640F1">
              <w:rPr>
                <w:rFonts w:ascii="Sylfaen" w:hAnsi="Sylfaen" w:cs="Sylfaen"/>
                <w:b/>
                <w:bCs/>
              </w:rPr>
              <w:t>միավորը</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Объем                 </w:t>
            </w:r>
            <w:r w:rsidRPr="007640F1">
              <w:rPr>
                <w:rFonts w:ascii="Sylfaen" w:hAnsi="Sylfaen" w:cs="Sylfaen"/>
                <w:b/>
                <w:bCs/>
              </w:rPr>
              <w:t>Քանակը</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Общая стоимость 1   единиа /тыс. драм/   </w:t>
            </w:r>
            <w:r w:rsidRPr="007640F1">
              <w:rPr>
                <w:rFonts w:ascii="Sylfaen" w:hAnsi="Sylfaen" w:cs="Sylfaen"/>
                <w:b/>
                <w:bCs/>
              </w:rPr>
              <w:t>միավորի</w:t>
            </w:r>
            <w:r w:rsidRPr="007640F1">
              <w:rPr>
                <w:b/>
                <w:bCs/>
              </w:rPr>
              <w:t xml:space="preserve"> </w:t>
            </w:r>
            <w:r w:rsidRPr="007640F1">
              <w:rPr>
                <w:rFonts w:ascii="Sylfaen" w:hAnsi="Sylfaen" w:cs="Sylfaen"/>
                <w:b/>
                <w:bCs/>
              </w:rPr>
              <w:t>արժեքը</w:t>
            </w:r>
            <w:r w:rsidRPr="007640F1">
              <w:rPr>
                <w:b/>
                <w:bCs/>
              </w:rPr>
              <w:t xml:space="preserve">                        /</w:t>
            </w:r>
            <w:r w:rsidRPr="007640F1">
              <w:rPr>
                <w:rFonts w:ascii="Sylfaen" w:hAnsi="Sylfaen" w:cs="Sylfaen"/>
                <w:b/>
                <w:bCs/>
              </w:rPr>
              <w:t>հազ</w:t>
            </w:r>
            <w:r w:rsidRPr="007640F1">
              <w:rPr>
                <w:b/>
                <w:bCs/>
              </w:rPr>
              <w:t>.</w:t>
            </w:r>
            <w:r w:rsidRPr="007640F1">
              <w:rPr>
                <w:rFonts w:ascii="Sylfaen" w:hAnsi="Sylfaen" w:cs="Sylfaen"/>
                <w:b/>
                <w:bCs/>
              </w:rPr>
              <w:t>դրամ</w:t>
            </w:r>
            <w:r w:rsidRPr="007640F1">
              <w:rPr>
                <w:b/>
                <w:bCs/>
              </w:rPr>
              <w:t>/</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Общая стоимость  /тыс. драм/   </w:t>
            </w:r>
            <w:r w:rsidRPr="007640F1">
              <w:rPr>
                <w:rFonts w:ascii="Sylfaen" w:hAnsi="Sylfaen" w:cs="Sylfaen"/>
                <w:b/>
                <w:bCs/>
              </w:rPr>
              <w:t>Ընդհանուր</w:t>
            </w:r>
            <w:r w:rsidRPr="007640F1">
              <w:rPr>
                <w:b/>
                <w:bCs/>
              </w:rPr>
              <w:t xml:space="preserve"> </w:t>
            </w:r>
            <w:r w:rsidRPr="007640F1">
              <w:rPr>
                <w:rFonts w:ascii="Sylfaen" w:hAnsi="Sylfaen" w:cs="Sylfaen"/>
                <w:b/>
                <w:bCs/>
              </w:rPr>
              <w:t>արժեքը</w:t>
            </w:r>
            <w:r w:rsidRPr="007640F1">
              <w:rPr>
                <w:b/>
                <w:bCs/>
              </w:rPr>
              <w:t xml:space="preserve">                        /</w:t>
            </w:r>
            <w:r w:rsidRPr="007640F1">
              <w:rPr>
                <w:rFonts w:ascii="Sylfaen" w:hAnsi="Sylfaen" w:cs="Sylfaen"/>
                <w:b/>
                <w:bCs/>
              </w:rPr>
              <w:t>հազ</w:t>
            </w:r>
            <w:r w:rsidRPr="007640F1">
              <w:rPr>
                <w:b/>
                <w:bCs/>
              </w:rPr>
              <w:t>.</w:t>
            </w:r>
            <w:r w:rsidRPr="007640F1">
              <w:rPr>
                <w:rFonts w:ascii="Sylfaen" w:hAnsi="Sylfaen" w:cs="Sylfaen"/>
                <w:b/>
                <w:bCs/>
              </w:rPr>
              <w:t>դրամ</w:t>
            </w:r>
            <w:r w:rsidRPr="007640F1">
              <w:rPr>
                <w:b/>
                <w:bCs/>
              </w:rPr>
              <w:t>/</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Общая стоимость (%) </w:t>
            </w:r>
            <w:r w:rsidRPr="007640F1">
              <w:rPr>
                <w:rFonts w:ascii="Sylfaen" w:hAnsi="Sylfaen" w:cs="Sylfaen"/>
                <w:b/>
                <w:bCs/>
              </w:rPr>
              <w:t>Ընդհանուր</w:t>
            </w:r>
            <w:r w:rsidRPr="007640F1">
              <w:rPr>
                <w:b/>
                <w:bCs/>
              </w:rPr>
              <w:t xml:space="preserve"> </w:t>
            </w:r>
            <w:r w:rsidRPr="007640F1">
              <w:rPr>
                <w:rFonts w:ascii="Sylfaen" w:hAnsi="Sylfaen" w:cs="Sylfaen"/>
                <w:b/>
                <w:bCs/>
              </w:rPr>
              <w:t>արժեքը</w:t>
            </w:r>
            <w:r w:rsidRPr="007640F1">
              <w:rPr>
                <w:b/>
                <w:bCs/>
              </w:rPr>
              <w:t xml:space="preserve">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34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6</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7</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I. Работы по сносу                                                                     I. </w:t>
            </w:r>
            <w:r w:rsidRPr="007640F1">
              <w:rPr>
                <w:rFonts w:ascii="Sylfaen" w:hAnsi="Sylfaen" w:cs="Sylfaen"/>
                <w:b/>
                <w:bCs/>
              </w:rPr>
              <w:t>Քանդման</w:t>
            </w:r>
            <w:r w:rsidRPr="007640F1">
              <w:rPr>
                <w:b/>
                <w:bCs/>
              </w:rPr>
              <w:t xml:space="preserve"> </w:t>
            </w:r>
            <w:r w:rsidRPr="007640F1">
              <w:rPr>
                <w:rFonts w:ascii="Sylfaen" w:hAnsi="Sylfaen" w:cs="Sylfaen"/>
                <w:b/>
                <w:bCs/>
              </w:rPr>
              <w:t>աշխատանքներ</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i/>
                <w:iCs/>
              </w:rPr>
            </w:pPr>
            <w:r w:rsidRPr="007640F1">
              <w:rPr>
                <w:b/>
                <w:bCs/>
                <w:i/>
                <w:iCs/>
              </w:rPr>
              <w:t xml:space="preserve">Дорожны часть                   </w:t>
            </w:r>
            <w:r w:rsidRPr="007640F1">
              <w:rPr>
                <w:b/>
                <w:bCs/>
                <w:i/>
                <w:iCs/>
              </w:rPr>
              <w:br/>
            </w:r>
            <w:r w:rsidRPr="007640F1">
              <w:rPr>
                <w:rFonts w:ascii="Sylfaen" w:hAnsi="Sylfaen" w:cs="Sylfaen"/>
                <w:b/>
                <w:bCs/>
                <w:i/>
                <w:iCs/>
              </w:rPr>
              <w:t>Երթևեկելի</w:t>
            </w:r>
            <w:r w:rsidRPr="007640F1">
              <w:rPr>
                <w:b/>
                <w:bCs/>
                <w:i/>
                <w:iCs/>
              </w:rPr>
              <w:t xml:space="preserve"> </w:t>
            </w:r>
            <w:r w:rsidRPr="007640F1">
              <w:rPr>
                <w:rFonts w:ascii="Sylfaen" w:hAnsi="Sylfaen" w:cs="Sylfaen"/>
                <w:b/>
                <w:bCs/>
                <w:i/>
                <w:iCs/>
              </w:rPr>
              <w:t>մաս</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310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br/>
              <w:t>Снятие существующего а/бетонного покрытия методом фрезерования толщиной h = 3 - 4 см, погрузка автосамосвалами (передача заказчику)</w:t>
            </w:r>
            <w:r w:rsidRPr="007640F1">
              <w:br/>
            </w:r>
            <w:r w:rsidRPr="007640F1">
              <w:rPr>
                <w:rFonts w:ascii="Sylfaen" w:hAnsi="Sylfaen" w:cs="Sylfaen"/>
              </w:rPr>
              <w:t>Առկա</w:t>
            </w:r>
            <w:r w:rsidRPr="007640F1">
              <w:t xml:space="preserve"> </w:t>
            </w:r>
            <w:r w:rsidRPr="007640F1">
              <w:rPr>
                <w:rFonts w:ascii="Sylfaen" w:hAnsi="Sylfaen" w:cs="Sylfaen"/>
              </w:rPr>
              <w:t>քայքայված</w:t>
            </w:r>
            <w:r w:rsidRPr="007640F1">
              <w:t xml:space="preserve"> </w:t>
            </w:r>
            <w:r w:rsidRPr="007640F1">
              <w:rPr>
                <w:rFonts w:ascii="Sylfaen" w:hAnsi="Sylfaen" w:cs="Sylfaen"/>
              </w:rPr>
              <w:t>ա</w:t>
            </w:r>
            <w:r w:rsidRPr="007640F1">
              <w:t>/</w:t>
            </w:r>
            <w:r w:rsidRPr="007640F1">
              <w:rPr>
                <w:rFonts w:ascii="Sylfaen" w:hAnsi="Sylfaen" w:cs="Sylfaen"/>
              </w:rPr>
              <w:t>բետոնե</w:t>
            </w:r>
            <w:r w:rsidRPr="007640F1">
              <w:t xml:space="preserve"> </w:t>
            </w:r>
            <w:r w:rsidRPr="007640F1">
              <w:rPr>
                <w:rFonts w:ascii="Sylfaen" w:hAnsi="Sylfaen" w:cs="Sylfaen"/>
              </w:rPr>
              <w:t>ծածկի</w:t>
            </w:r>
            <w:r w:rsidRPr="007640F1">
              <w:t xml:space="preserve"> </w:t>
            </w:r>
            <w:r w:rsidRPr="007640F1">
              <w:rPr>
                <w:rFonts w:ascii="Sylfaen" w:hAnsi="Sylfaen" w:cs="Sylfaen"/>
              </w:rPr>
              <w:t>հեռացում</w:t>
            </w:r>
            <w:r w:rsidRPr="007640F1">
              <w:t xml:space="preserve"> </w:t>
            </w:r>
            <w:r w:rsidRPr="007640F1">
              <w:rPr>
                <w:rFonts w:ascii="Sylfaen" w:hAnsi="Sylfaen" w:cs="Sylfaen"/>
              </w:rPr>
              <w:t>ֆրեզավորման</w:t>
            </w:r>
            <w:r w:rsidRPr="007640F1">
              <w:t xml:space="preserve"> </w:t>
            </w:r>
            <w:r w:rsidRPr="007640F1">
              <w:rPr>
                <w:rFonts w:ascii="Sylfaen" w:hAnsi="Sylfaen" w:cs="Sylfaen"/>
              </w:rPr>
              <w:lastRenderedPageBreak/>
              <w:t>եղանակով</w:t>
            </w:r>
            <w:r w:rsidRPr="007640F1">
              <w:t xml:space="preserve"> h= 3 - 4 </w:t>
            </w:r>
            <w:r w:rsidRPr="007640F1">
              <w:rPr>
                <w:rFonts w:ascii="Sylfaen" w:hAnsi="Sylfaen" w:cs="Sylfaen"/>
              </w:rPr>
              <w:t>սմ</w:t>
            </w:r>
            <w:r w:rsidRPr="007640F1">
              <w:t xml:space="preserve"> </w:t>
            </w:r>
            <w:r w:rsidRPr="007640F1">
              <w:rPr>
                <w:rFonts w:ascii="Sylfaen" w:hAnsi="Sylfaen" w:cs="Sylfaen"/>
              </w:rPr>
              <w:t>հաստությամբ</w:t>
            </w:r>
            <w:r w:rsidRPr="007640F1">
              <w:t xml:space="preserve">, </w:t>
            </w:r>
            <w:r w:rsidRPr="007640F1">
              <w:rPr>
                <w:rFonts w:ascii="Sylfaen" w:hAnsi="Sylfaen" w:cs="Sylfaen"/>
              </w:rPr>
              <w:t>բարձելով</w:t>
            </w:r>
            <w:r w:rsidRPr="007640F1">
              <w:t xml:space="preserve"> </w:t>
            </w:r>
            <w:r w:rsidRPr="007640F1">
              <w:rPr>
                <w:rFonts w:ascii="Sylfaen" w:hAnsi="Sylfaen" w:cs="Sylfaen"/>
              </w:rPr>
              <w:t>ավտոինքնաթափեր</w:t>
            </w:r>
            <w:r w:rsidRPr="007640F1">
              <w:t xml:space="preserve"> ( </w:t>
            </w:r>
            <w:r w:rsidRPr="007640F1">
              <w:rPr>
                <w:rFonts w:ascii="Sylfaen" w:hAnsi="Sylfaen" w:cs="Sylfaen"/>
              </w:rPr>
              <w:t>հանձնում</w:t>
            </w:r>
            <w:r w:rsidRPr="007640F1">
              <w:t xml:space="preserve"> </w:t>
            </w:r>
            <w:r w:rsidRPr="007640F1">
              <w:rPr>
                <w:rFonts w:ascii="Sylfaen" w:hAnsi="Sylfaen" w:cs="Sylfaen"/>
              </w:rPr>
              <w:t>պատվիրատույին</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2490,00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72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IV (13) обработка земли экскаватором (емкость ковша 0,65 м 3 ), погрузка в автосамосвалы </w:t>
            </w:r>
            <w:r w:rsidRPr="007640F1">
              <w:br/>
              <w:t xml:space="preserve">IV (13) </w:t>
            </w:r>
            <w:r w:rsidRPr="007640F1">
              <w:rPr>
                <w:rFonts w:ascii="Sylfaen" w:hAnsi="Sylfaen" w:cs="Sylfaen"/>
              </w:rPr>
              <w:t>գրունտի</w:t>
            </w:r>
            <w:r w:rsidRPr="007640F1">
              <w:t xml:space="preserve"> </w:t>
            </w:r>
            <w:r w:rsidRPr="007640F1">
              <w:rPr>
                <w:rFonts w:ascii="Sylfaen" w:hAnsi="Sylfaen" w:cs="Sylfaen"/>
              </w:rPr>
              <w:t>մշակում</w:t>
            </w:r>
            <w:r w:rsidRPr="007640F1">
              <w:t xml:space="preserve"> </w:t>
            </w:r>
            <w:r w:rsidRPr="007640F1">
              <w:rPr>
                <w:rFonts w:ascii="Sylfaen" w:hAnsi="Sylfaen" w:cs="Sylfaen"/>
              </w:rPr>
              <w:t>էքսկավատորով</w:t>
            </w:r>
            <w:r w:rsidRPr="007640F1">
              <w:t xml:space="preserve"> (0.65</w:t>
            </w:r>
            <w:r w:rsidRPr="007640F1">
              <w:rPr>
                <w:rFonts w:ascii="Sylfaen" w:hAnsi="Sylfaen" w:cs="Sylfaen"/>
              </w:rPr>
              <w:t>մ</w:t>
            </w:r>
            <w:r w:rsidRPr="007640F1">
              <w:t xml:space="preserve">3   </w:t>
            </w:r>
            <w:r w:rsidRPr="007640F1">
              <w:rPr>
                <w:rFonts w:ascii="Sylfaen" w:hAnsi="Sylfaen" w:cs="Sylfaen"/>
              </w:rPr>
              <w:t>շերեփի</w:t>
            </w:r>
            <w:r w:rsidRPr="007640F1">
              <w:t xml:space="preserve"> </w:t>
            </w:r>
            <w:r w:rsidRPr="007640F1">
              <w:rPr>
                <w:rFonts w:ascii="Sylfaen" w:hAnsi="Sylfaen" w:cs="Sylfaen"/>
              </w:rPr>
              <w:t>տարողությամբ</w:t>
            </w:r>
            <w:r w:rsidRPr="007640F1">
              <w:t xml:space="preserve">), </w:t>
            </w:r>
            <w:r w:rsidRPr="007640F1">
              <w:rPr>
                <w:rFonts w:ascii="Sylfaen" w:hAnsi="Sylfaen" w:cs="Sylfaen"/>
              </w:rPr>
              <w:t>բարձում</w:t>
            </w:r>
            <w:r w:rsidRPr="007640F1">
              <w:t xml:space="preserve"> </w:t>
            </w:r>
            <w:r w:rsidRPr="007640F1">
              <w:rPr>
                <w:rFonts w:ascii="Sylfaen" w:hAnsi="Sylfaen" w:cs="Sylfaen"/>
              </w:rPr>
              <w:t>ավտոինքնաթափեր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990,45</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То же самое вручную</w:t>
            </w:r>
            <w:r w:rsidRPr="007640F1">
              <w:br/>
            </w:r>
            <w:r w:rsidRPr="007640F1">
              <w:rPr>
                <w:rFonts w:ascii="Sylfaen" w:hAnsi="Sylfaen" w:cs="Sylfaen"/>
              </w:rPr>
              <w:t>Նույնը</w:t>
            </w:r>
            <w:r w:rsidRPr="007640F1">
              <w:t xml:space="preserve"> </w:t>
            </w:r>
            <w:r w:rsidRPr="007640F1">
              <w:rPr>
                <w:rFonts w:ascii="Sylfaen" w:hAnsi="Sylfaen" w:cs="Sylfaen"/>
              </w:rPr>
              <w:t>ձեռքի</w:t>
            </w:r>
            <w:r w:rsidRPr="007640F1">
              <w:t xml:space="preserve"> </w:t>
            </w:r>
            <w:r w:rsidRPr="007640F1">
              <w:rPr>
                <w:rFonts w:ascii="Sylfaen" w:hAnsi="Sylfaen" w:cs="Sylfaen"/>
              </w:rPr>
              <w:t>աշխատանքով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110,05</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07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IV (13) обработка земли экскаватором (емкость ковша 0,65 м 3 ), с накоплением для  заполнения обочин</w:t>
            </w:r>
            <w:r w:rsidRPr="007640F1">
              <w:br/>
              <w:t xml:space="preserve"> IV (13) </w:t>
            </w:r>
            <w:r w:rsidRPr="007640F1">
              <w:rPr>
                <w:rFonts w:ascii="Sylfaen" w:hAnsi="Sylfaen" w:cs="Sylfaen"/>
              </w:rPr>
              <w:t>գրունտի</w:t>
            </w:r>
            <w:r w:rsidRPr="007640F1">
              <w:t xml:space="preserve"> </w:t>
            </w:r>
            <w:r w:rsidRPr="007640F1">
              <w:rPr>
                <w:rFonts w:ascii="Sylfaen" w:hAnsi="Sylfaen" w:cs="Sylfaen"/>
              </w:rPr>
              <w:t>մշակում</w:t>
            </w:r>
            <w:r w:rsidRPr="007640F1">
              <w:t xml:space="preserve"> </w:t>
            </w:r>
            <w:r w:rsidRPr="007640F1">
              <w:rPr>
                <w:rFonts w:ascii="Sylfaen" w:hAnsi="Sylfaen" w:cs="Sylfaen"/>
              </w:rPr>
              <w:t>էքսկավատորով</w:t>
            </w:r>
            <w:r w:rsidRPr="007640F1">
              <w:t xml:space="preserve"> (0.65</w:t>
            </w:r>
            <w:r w:rsidRPr="007640F1">
              <w:rPr>
                <w:rFonts w:ascii="Sylfaen" w:hAnsi="Sylfaen" w:cs="Sylfaen"/>
              </w:rPr>
              <w:t>մ</w:t>
            </w:r>
            <w:r w:rsidRPr="007640F1">
              <w:t xml:space="preserve">3   </w:t>
            </w:r>
            <w:r w:rsidRPr="007640F1">
              <w:rPr>
                <w:rFonts w:ascii="Sylfaen" w:hAnsi="Sylfaen" w:cs="Sylfaen"/>
              </w:rPr>
              <w:t>շերեփի</w:t>
            </w:r>
            <w:r w:rsidRPr="007640F1">
              <w:t xml:space="preserve"> </w:t>
            </w:r>
            <w:r w:rsidRPr="007640F1">
              <w:rPr>
                <w:rFonts w:ascii="Sylfaen" w:hAnsi="Sylfaen" w:cs="Sylfaen"/>
              </w:rPr>
              <w:t>տարողությամբ</w:t>
            </w:r>
            <w:r w:rsidRPr="007640F1">
              <w:t xml:space="preserve">), </w:t>
            </w:r>
            <w:r w:rsidRPr="007640F1">
              <w:rPr>
                <w:rFonts w:ascii="Sylfaen" w:hAnsi="Sylfaen" w:cs="Sylfaen"/>
              </w:rPr>
              <w:t>կողքի</w:t>
            </w:r>
            <w:r w:rsidRPr="007640F1">
              <w:t xml:space="preserve"> </w:t>
            </w:r>
            <w:r w:rsidRPr="007640F1">
              <w:rPr>
                <w:rFonts w:ascii="Sylfaen" w:hAnsi="Sylfaen" w:cs="Sylfaen"/>
              </w:rPr>
              <w:t>կուտակումով</w:t>
            </w:r>
            <w:r w:rsidRPr="007640F1">
              <w:t xml:space="preserve"> </w:t>
            </w:r>
            <w:r w:rsidRPr="007640F1">
              <w:rPr>
                <w:rFonts w:ascii="Sylfaen" w:hAnsi="Sylfaen" w:cs="Sylfaen"/>
              </w:rPr>
              <w:t>կողնակների</w:t>
            </w:r>
            <w:r w:rsidRPr="007640F1">
              <w:t xml:space="preserve"> </w:t>
            </w:r>
            <w:r w:rsidRPr="007640F1">
              <w:rPr>
                <w:rFonts w:ascii="Sylfaen" w:hAnsi="Sylfaen" w:cs="Sylfaen"/>
              </w:rPr>
              <w:t>լրացման</w:t>
            </w:r>
            <w:r w:rsidRPr="007640F1">
              <w:t xml:space="preserve"> </w:t>
            </w:r>
            <w:r w:rsidRPr="007640F1">
              <w:rPr>
                <w:rFonts w:ascii="Sylfaen" w:hAnsi="Sylfaen" w:cs="Sylfaen"/>
              </w:rPr>
              <w:t>համար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87,30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Засыпка из предварительно накопленого грунта</w:t>
            </w:r>
            <w:r w:rsidRPr="007640F1">
              <w:br/>
            </w:r>
            <w:r w:rsidRPr="007640F1">
              <w:rPr>
                <w:rFonts w:ascii="Sylfaen" w:hAnsi="Sylfaen" w:cs="Sylfaen"/>
              </w:rPr>
              <w:t>Լիցքի</w:t>
            </w:r>
            <w:r w:rsidRPr="007640F1">
              <w:t xml:space="preserve"> </w:t>
            </w:r>
            <w:r w:rsidRPr="007640F1">
              <w:rPr>
                <w:rFonts w:ascii="Sylfaen" w:hAnsi="Sylfaen" w:cs="Sylfaen"/>
              </w:rPr>
              <w:t>իրականացում</w:t>
            </w:r>
            <w:r w:rsidRPr="007640F1">
              <w:t xml:space="preserve">  </w:t>
            </w:r>
            <w:r w:rsidRPr="007640F1">
              <w:rPr>
                <w:rFonts w:ascii="Sylfaen" w:hAnsi="Sylfaen" w:cs="Sylfaen"/>
              </w:rPr>
              <w:t>նախօրոք</w:t>
            </w:r>
            <w:r w:rsidRPr="007640F1">
              <w:t xml:space="preserve"> </w:t>
            </w:r>
            <w:r w:rsidRPr="007640F1">
              <w:rPr>
                <w:rFonts w:ascii="Sylfaen" w:hAnsi="Sylfaen" w:cs="Sylfaen"/>
              </w:rPr>
              <w:t>կուտակված</w:t>
            </w:r>
            <w:r w:rsidRPr="007640F1">
              <w:t xml:space="preserve"> </w:t>
            </w:r>
            <w:r w:rsidRPr="007640F1">
              <w:rPr>
                <w:rFonts w:ascii="Sylfaen" w:hAnsi="Sylfaen" w:cs="Sylfaen"/>
              </w:rPr>
              <w:t>բնահողից</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57,00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6</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Транспортировка на свалку 2,0 км</w:t>
            </w:r>
            <w:r w:rsidRPr="007640F1">
              <w:br/>
            </w:r>
            <w:r w:rsidRPr="007640F1">
              <w:rPr>
                <w:rFonts w:ascii="Sylfaen" w:hAnsi="Sylfaen" w:cs="Sylfaen"/>
              </w:rPr>
              <w:t>Տեղափոխում</w:t>
            </w:r>
            <w:r w:rsidRPr="007640F1">
              <w:t xml:space="preserve">  </w:t>
            </w:r>
            <w:r w:rsidRPr="007640F1">
              <w:rPr>
                <w:rFonts w:ascii="Sylfaen" w:hAnsi="Sylfaen" w:cs="Sylfaen"/>
              </w:rPr>
              <w:lastRenderedPageBreak/>
              <w:t>լցակույտ</w:t>
            </w:r>
            <w:r w:rsidRPr="007640F1">
              <w:t xml:space="preserve"> 2,0</w:t>
            </w:r>
            <w:r w:rsidRPr="007640F1">
              <w:rPr>
                <w:rFonts w:ascii="Sylfaen" w:hAnsi="Sylfaen" w:cs="Sylfaen"/>
              </w:rPr>
              <w:t>կմ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2315,92</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7</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Работа на свалке</w:t>
            </w:r>
            <w:r w:rsidRPr="007640F1">
              <w:br/>
            </w:r>
            <w:r w:rsidRPr="007640F1">
              <w:rPr>
                <w:rFonts w:ascii="Sylfaen" w:hAnsi="Sylfaen" w:cs="Sylfaen"/>
              </w:rPr>
              <w:t>Աշխատանք</w:t>
            </w:r>
            <w:r w:rsidRPr="007640F1">
              <w:t xml:space="preserve"> </w:t>
            </w:r>
            <w:r w:rsidRPr="007640F1">
              <w:rPr>
                <w:rFonts w:ascii="Sylfaen" w:hAnsi="Sylfaen" w:cs="Sylfaen"/>
              </w:rPr>
              <w:t>լցակույտում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1100,50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Выравнивание грунта бульдозерами</w:t>
            </w:r>
            <w:r w:rsidRPr="007640F1">
              <w:br w:type="page"/>
            </w:r>
            <w:r w:rsidRPr="007640F1">
              <w:rPr>
                <w:rFonts w:ascii="Sylfaen" w:hAnsi="Sylfaen" w:cs="Sylfaen"/>
              </w:rPr>
              <w:t>Հողային</w:t>
            </w:r>
            <w:r w:rsidRPr="007640F1">
              <w:t xml:space="preserve"> </w:t>
            </w:r>
            <w:r w:rsidRPr="007640F1">
              <w:rPr>
                <w:rFonts w:ascii="Sylfaen" w:hAnsi="Sylfaen" w:cs="Sylfaen"/>
              </w:rPr>
              <w:t>պաստառի</w:t>
            </w:r>
            <w:r w:rsidRPr="007640F1">
              <w:t xml:space="preserve"> </w:t>
            </w:r>
            <w:r w:rsidRPr="007640F1">
              <w:rPr>
                <w:rFonts w:ascii="Sylfaen" w:hAnsi="Sylfaen" w:cs="Sylfaen"/>
              </w:rPr>
              <w:t>հարթեցում</w:t>
            </w:r>
            <w:r w:rsidRPr="007640F1">
              <w:t xml:space="preserve"> </w:t>
            </w:r>
            <w:r w:rsidRPr="007640F1">
              <w:rPr>
                <w:rFonts w:ascii="Sylfaen" w:hAnsi="Sylfaen" w:cs="Sylfaen"/>
              </w:rPr>
              <w:t>բուլդոզերով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8054,00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9</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Уплотнение грунта катком массой 25 тонн за 6 проходов по 1 следу</w:t>
            </w:r>
            <w:r w:rsidRPr="007640F1">
              <w:br/>
            </w:r>
            <w:r w:rsidRPr="007640F1">
              <w:rPr>
                <w:rFonts w:ascii="Sylfaen" w:hAnsi="Sylfaen" w:cs="Sylfaen"/>
              </w:rPr>
              <w:t>Գրունտի</w:t>
            </w:r>
            <w:r w:rsidRPr="007640F1">
              <w:t xml:space="preserve"> </w:t>
            </w:r>
            <w:r w:rsidRPr="007640F1">
              <w:rPr>
                <w:rFonts w:ascii="Sylfaen" w:hAnsi="Sylfaen" w:cs="Sylfaen"/>
              </w:rPr>
              <w:t>խտացում</w:t>
            </w:r>
            <w:r w:rsidRPr="007640F1">
              <w:t xml:space="preserve">  </w:t>
            </w:r>
            <w:r w:rsidRPr="007640F1">
              <w:rPr>
                <w:rFonts w:ascii="Sylfaen" w:hAnsi="Sylfaen" w:cs="Sylfaen"/>
              </w:rPr>
              <w:t>գլդոնով</w:t>
            </w:r>
            <w:r w:rsidRPr="007640F1">
              <w:t xml:space="preserve"> 25</w:t>
            </w:r>
            <w:r w:rsidRPr="007640F1">
              <w:rPr>
                <w:rFonts w:ascii="Sylfaen" w:hAnsi="Sylfaen" w:cs="Sylfaen"/>
              </w:rPr>
              <w:t>տ</w:t>
            </w:r>
            <w:r w:rsidRPr="007640F1">
              <w:t xml:space="preserve"> </w:t>
            </w:r>
            <w:r w:rsidRPr="007640F1">
              <w:rPr>
                <w:rFonts w:ascii="Sylfaen" w:hAnsi="Sylfaen" w:cs="Sylfaen"/>
              </w:rPr>
              <w:t>քաշով</w:t>
            </w:r>
            <w:r w:rsidRPr="007640F1">
              <w:t xml:space="preserve"> 6 </w:t>
            </w:r>
            <w:r w:rsidRPr="007640F1">
              <w:rPr>
                <w:rFonts w:ascii="Sylfaen" w:hAnsi="Sylfaen" w:cs="Sylfaen"/>
              </w:rPr>
              <w:t>անցումով</w:t>
            </w:r>
            <w:r w:rsidRPr="007640F1">
              <w:t xml:space="preserve"> 1 </w:t>
            </w:r>
            <w:r w:rsidRPr="007640F1">
              <w:rPr>
                <w:rFonts w:ascii="Sylfaen" w:hAnsi="Sylfaen" w:cs="Sylfaen"/>
              </w:rPr>
              <w:t>հետքի</w:t>
            </w:r>
            <w:r w:rsidRPr="007640F1">
              <w:t xml:space="preserve"> </w:t>
            </w:r>
            <w:r w:rsidRPr="007640F1">
              <w:rPr>
                <w:rFonts w:ascii="Sylfaen" w:hAnsi="Sylfaen" w:cs="Sylfaen"/>
              </w:rPr>
              <w:t>վրայով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805,40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i/>
                <w:iCs/>
              </w:rPr>
            </w:pPr>
            <w:r w:rsidRPr="007640F1">
              <w:rPr>
                <w:b/>
                <w:bCs/>
                <w:i/>
                <w:iCs/>
              </w:rPr>
              <w:t xml:space="preserve">Съезды </w:t>
            </w:r>
            <w:r w:rsidRPr="007640F1">
              <w:rPr>
                <w:b/>
                <w:bCs/>
                <w:i/>
                <w:iCs/>
              </w:rPr>
              <w:br/>
            </w:r>
            <w:r w:rsidRPr="007640F1">
              <w:rPr>
                <w:rFonts w:ascii="Sylfaen" w:hAnsi="Sylfaen" w:cs="Sylfaen"/>
                <w:b/>
                <w:bCs/>
                <w:i/>
                <w:iCs/>
              </w:rPr>
              <w:t>Իջատեղեր</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72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IV (13) обработка земли экскаватором (емкость ковша 0,65 м 3 ), погрузка в автосамосвалы </w:t>
            </w:r>
            <w:r w:rsidRPr="007640F1">
              <w:br w:type="page"/>
              <w:t xml:space="preserve">IV (13) </w:t>
            </w:r>
            <w:r w:rsidRPr="007640F1">
              <w:rPr>
                <w:rFonts w:ascii="Sylfaen" w:hAnsi="Sylfaen" w:cs="Sylfaen"/>
              </w:rPr>
              <w:t>գրունտի</w:t>
            </w:r>
            <w:r w:rsidRPr="007640F1">
              <w:t xml:space="preserve"> </w:t>
            </w:r>
            <w:r w:rsidRPr="007640F1">
              <w:rPr>
                <w:rFonts w:ascii="Sylfaen" w:hAnsi="Sylfaen" w:cs="Sylfaen"/>
              </w:rPr>
              <w:t>մշակում</w:t>
            </w:r>
            <w:r w:rsidRPr="007640F1">
              <w:t xml:space="preserve"> </w:t>
            </w:r>
            <w:r w:rsidRPr="007640F1">
              <w:rPr>
                <w:rFonts w:ascii="Sylfaen" w:hAnsi="Sylfaen" w:cs="Sylfaen"/>
              </w:rPr>
              <w:t>էքսկավատորով</w:t>
            </w:r>
            <w:r w:rsidRPr="007640F1">
              <w:t xml:space="preserve"> (0.65</w:t>
            </w:r>
            <w:r w:rsidRPr="007640F1">
              <w:rPr>
                <w:rFonts w:ascii="Sylfaen" w:hAnsi="Sylfaen" w:cs="Sylfaen"/>
              </w:rPr>
              <w:t>մ</w:t>
            </w:r>
            <w:r w:rsidRPr="007640F1">
              <w:t xml:space="preserve">3   </w:t>
            </w:r>
            <w:r w:rsidRPr="007640F1">
              <w:rPr>
                <w:rFonts w:ascii="Sylfaen" w:hAnsi="Sylfaen" w:cs="Sylfaen"/>
              </w:rPr>
              <w:t>շերեփի</w:t>
            </w:r>
            <w:r w:rsidRPr="007640F1">
              <w:t xml:space="preserve"> </w:t>
            </w:r>
            <w:r w:rsidRPr="007640F1">
              <w:rPr>
                <w:rFonts w:ascii="Sylfaen" w:hAnsi="Sylfaen" w:cs="Sylfaen"/>
              </w:rPr>
              <w:t>տարողությամբ</w:t>
            </w:r>
            <w:r w:rsidRPr="007640F1">
              <w:t xml:space="preserve">), </w:t>
            </w:r>
            <w:r w:rsidRPr="007640F1">
              <w:rPr>
                <w:rFonts w:ascii="Sylfaen" w:hAnsi="Sylfaen" w:cs="Sylfaen"/>
              </w:rPr>
              <w:t>բարձում</w:t>
            </w:r>
            <w:r w:rsidRPr="007640F1">
              <w:t xml:space="preserve"> </w:t>
            </w:r>
            <w:r w:rsidRPr="007640F1">
              <w:rPr>
                <w:rFonts w:ascii="Sylfaen" w:hAnsi="Sylfaen" w:cs="Sylfaen"/>
              </w:rPr>
              <w:t>ավտոինքնաթափեր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77,76</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То же самое вручную</w:t>
            </w:r>
            <w:r w:rsidRPr="007640F1">
              <w:br/>
            </w:r>
            <w:r w:rsidRPr="007640F1">
              <w:rPr>
                <w:rFonts w:ascii="Sylfaen" w:hAnsi="Sylfaen" w:cs="Sylfaen"/>
              </w:rPr>
              <w:t>Նույնը</w:t>
            </w:r>
            <w:r w:rsidRPr="007640F1">
              <w:t xml:space="preserve"> </w:t>
            </w:r>
            <w:r w:rsidRPr="007640F1">
              <w:rPr>
                <w:rFonts w:ascii="Sylfaen" w:hAnsi="Sylfaen" w:cs="Sylfaen"/>
              </w:rPr>
              <w:t>ձեռքի</w:t>
            </w:r>
            <w:r w:rsidRPr="007640F1">
              <w:t xml:space="preserve"> </w:t>
            </w:r>
            <w:r w:rsidRPr="007640F1">
              <w:rPr>
                <w:rFonts w:ascii="Sylfaen" w:hAnsi="Sylfaen" w:cs="Sylfaen"/>
              </w:rPr>
              <w:t>աշխատանքով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8,64</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Транспортировка на свалку 2,0 км</w:t>
            </w:r>
            <w:r w:rsidRPr="007640F1">
              <w:br/>
            </w:r>
            <w:r w:rsidRPr="007640F1">
              <w:rPr>
                <w:rFonts w:ascii="Sylfaen" w:hAnsi="Sylfaen" w:cs="Sylfaen"/>
              </w:rPr>
              <w:t>Տեղափոխում</w:t>
            </w:r>
            <w:r w:rsidRPr="007640F1">
              <w:t xml:space="preserve">  </w:t>
            </w:r>
            <w:r w:rsidRPr="007640F1">
              <w:rPr>
                <w:rFonts w:ascii="Sylfaen" w:hAnsi="Sylfaen" w:cs="Sylfaen"/>
              </w:rPr>
              <w:t>լցակույտ</w:t>
            </w:r>
            <w:r w:rsidRPr="007640F1">
              <w:t xml:space="preserve"> 2,0</w:t>
            </w:r>
            <w:r w:rsidRPr="007640F1">
              <w:rPr>
                <w:rFonts w:ascii="Sylfaen" w:hAnsi="Sylfaen" w:cs="Sylfaen"/>
              </w:rPr>
              <w:t>կմ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168,48</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Работа на свалке</w:t>
            </w:r>
            <w:r w:rsidRPr="007640F1">
              <w:br/>
            </w:r>
            <w:r w:rsidRPr="007640F1">
              <w:rPr>
                <w:rFonts w:ascii="Sylfaen" w:hAnsi="Sylfaen" w:cs="Sylfaen"/>
              </w:rPr>
              <w:t>Աշխատանք</w:t>
            </w:r>
            <w:r w:rsidRPr="007640F1">
              <w:t xml:space="preserve"> </w:t>
            </w:r>
            <w:r w:rsidRPr="007640F1">
              <w:rPr>
                <w:rFonts w:ascii="Sylfaen" w:hAnsi="Sylfaen" w:cs="Sylfaen"/>
              </w:rPr>
              <w:t>լցակույտում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86,40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Выравнивание грунта бульдозерами</w:t>
            </w:r>
            <w:r w:rsidRPr="007640F1">
              <w:br/>
            </w:r>
            <w:r w:rsidRPr="007640F1">
              <w:rPr>
                <w:rFonts w:ascii="Sylfaen" w:hAnsi="Sylfaen" w:cs="Sylfaen"/>
              </w:rPr>
              <w:t>Հողային</w:t>
            </w:r>
            <w:r w:rsidRPr="007640F1">
              <w:t xml:space="preserve"> </w:t>
            </w:r>
            <w:r w:rsidRPr="007640F1">
              <w:rPr>
                <w:rFonts w:ascii="Sylfaen" w:hAnsi="Sylfaen" w:cs="Sylfaen"/>
              </w:rPr>
              <w:t>պաստառի</w:t>
            </w:r>
            <w:r w:rsidRPr="007640F1">
              <w:t xml:space="preserve"> </w:t>
            </w:r>
            <w:r w:rsidRPr="007640F1">
              <w:rPr>
                <w:rFonts w:ascii="Sylfaen" w:hAnsi="Sylfaen" w:cs="Sylfaen"/>
              </w:rPr>
              <w:t>հարթեցում</w:t>
            </w:r>
            <w:r w:rsidRPr="007640F1">
              <w:t xml:space="preserve"> </w:t>
            </w:r>
            <w:r w:rsidRPr="007640F1">
              <w:rPr>
                <w:rFonts w:ascii="Sylfaen" w:hAnsi="Sylfaen" w:cs="Sylfaen"/>
              </w:rPr>
              <w:t>բուլդոզերով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432,00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6</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Уплотнение грунта катком массой 25 тонн за 6 проходов по 1 следу</w:t>
            </w:r>
            <w:r w:rsidRPr="007640F1">
              <w:br/>
            </w:r>
            <w:r w:rsidRPr="007640F1">
              <w:rPr>
                <w:rFonts w:ascii="Sylfaen" w:hAnsi="Sylfaen" w:cs="Sylfaen"/>
              </w:rPr>
              <w:t>Գրունտի</w:t>
            </w:r>
            <w:r w:rsidRPr="007640F1">
              <w:t xml:space="preserve"> </w:t>
            </w:r>
            <w:r w:rsidRPr="007640F1">
              <w:rPr>
                <w:rFonts w:ascii="Sylfaen" w:hAnsi="Sylfaen" w:cs="Sylfaen"/>
              </w:rPr>
              <w:t>խտացում</w:t>
            </w:r>
            <w:r w:rsidRPr="007640F1">
              <w:t xml:space="preserve">  </w:t>
            </w:r>
            <w:r w:rsidRPr="007640F1">
              <w:rPr>
                <w:rFonts w:ascii="Sylfaen" w:hAnsi="Sylfaen" w:cs="Sylfaen"/>
              </w:rPr>
              <w:t>գլդոնով</w:t>
            </w:r>
            <w:r w:rsidRPr="007640F1">
              <w:t xml:space="preserve"> 25</w:t>
            </w:r>
            <w:r w:rsidRPr="007640F1">
              <w:rPr>
                <w:rFonts w:ascii="Sylfaen" w:hAnsi="Sylfaen" w:cs="Sylfaen"/>
              </w:rPr>
              <w:t>տ</w:t>
            </w:r>
            <w:r w:rsidRPr="007640F1">
              <w:t xml:space="preserve"> </w:t>
            </w:r>
            <w:r w:rsidRPr="007640F1">
              <w:rPr>
                <w:rFonts w:ascii="Sylfaen" w:hAnsi="Sylfaen" w:cs="Sylfaen"/>
              </w:rPr>
              <w:t>քաշով</w:t>
            </w:r>
            <w:r w:rsidRPr="007640F1">
              <w:t xml:space="preserve"> 6 </w:t>
            </w:r>
            <w:r w:rsidRPr="007640F1">
              <w:rPr>
                <w:rFonts w:ascii="Sylfaen" w:hAnsi="Sylfaen" w:cs="Sylfaen"/>
              </w:rPr>
              <w:t>անցումով</w:t>
            </w:r>
            <w:r w:rsidRPr="007640F1">
              <w:t xml:space="preserve"> 1 </w:t>
            </w:r>
            <w:r w:rsidRPr="007640F1">
              <w:rPr>
                <w:rFonts w:ascii="Sylfaen" w:hAnsi="Sylfaen" w:cs="Sylfaen"/>
              </w:rPr>
              <w:t>հետքի</w:t>
            </w:r>
            <w:r w:rsidRPr="007640F1">
              <w:t xml:space="preserve"> </w:t>
            </w:r>
            <w:r w:rsidRPr="007640F1">
              <w:rPr>
                <w:rFonts w:ascii="Sylfaen" w:hAnsi="Sylfaen" w:cs="Sylfaen"/>
              </w:rPr>
              <w:t>վրայով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43,20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Итого согласно разделу I.</w:t>
            </w:r>
            <w:r w:rsidRPr="007640F1">
              <w:rPr>
                <w:b/>
                <w:bCs/>
              </w:rPr>
              <w:br/>
            </w:r>
            <w:r w:rsidRPr="007640F1">
              <w:rPr>
                <w:rFonts w:ascii="Sylfaen" w:hAnsi="Sylfaen" w:cs="Sylfaen"/>
                <w:b/>
                <w:bCs/>
              </w:rPr>
              <w:t>Ընդամենը</w:t>
            </w:r>
            <w:r w:rsidRPr="007640F1">
              <w:rPr>
                <w:b/>
                <w:bCs/>
              </w:rPr>
              <w:t xml:space="preserve"> </w:t>
            </w:r>
            <w:r w:rsidRPr="007640F1">
              <w:rPr>
                <w:rFonts w:ascii="Sylfaen" w:hAnsi="Sylfaen" w:cs="Sylfaen"/>
                <w:b/>
                <w:bCs/>
              </w:rPr>
              <w:t>ըստ</w:t>
            </w:r>
            <w:r w:rsidRPr="007640F1">
              <w:rPr>
                <w:b/>
                <w:bCs/>
              </w:rPr>
              <w:t xml:space="preserve"> I </w:t>
            </w:r>
            <w:r w:rsidRPr="007640F1">
              <w:rPr>
                <w:rFonts w:ascii="Sylfaen" w:hAnsi="Sylfaen" w:cs="Sylfaen"/>
                <w:b/>
                <w:bCs/>
              </w:rPr>
              <w:t>բաժնի</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8,36</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r w:rsidRPr="007640F1">
              <w:t> </w:t>
            </w:r>
          </w:p>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II. Строительные работы</w:t>
            </w:r>
            <w:r w:rsidRPr="007640F1">
              <w:rPr>
                <w:b/>
                <w:bCs/>
              </w:rPr>
              <w:br/>
              <w:t xml:space="preserve">II. </w:t>
            </w:r>
            <w:r w:rsidRPr="007640F1">
              <w:rPr>
                <w:rFonts w:ascii="Sylfaen" w:hAnsi="Sylfaen" w:cs="Sylfaen"/>
                <w:b/>
                <w:bCs/>
              </w:rPr>
              <w:t>Կառուցման</w:t>
            </w:r>
            <w:r w:rsidRPr="007640F1">
              <w:rPr>
                <w:b/>
                <w:bCs/>
              </w:rPr>
              <w:t xml:space="preserve">  </w:t>
            </w:r>
            <w:r w:rsidRPr="007640F1">
              <w:rPr>
                <w:rFonts w:ascii="Sylfaen" w:hAnsi="Sylfaen" w:cs="Sylfaen"/>
                <w:b/>
                <w:bCs/>
              </w:rPr>
              <w:t>աշխատանքներ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r w:rsidRPr="007640F1">
              <w:t> </w:t>
            </w:r>
          </w:p>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i/>
                <w:iCs/>
              </w:rPr>
            </w:pPr>
            <w:r w:rsidRPr="007640F1">
              <w:rPr>
                <w:b/>
                <w:bCs/>
                <w:i/>
                <w:iCs/>
              </w:rPr>
              <w:t xml:space="preserve">Дорожны часть                   </w:t>
            </w:r>
            <w:r w:rsidRPr="007640F1">
              <w:rPr>
                <w:b/>
                <w:bCs/>
                <w:i/>
                <w:iCs/>
              </w:rPr>
              <w:br/>
            </w:r>
            <w:r w:rsidRPr="007640F1">
              <w:rPr>
                <w:rFonts w:ascii="Sylfaen" w:hAnsi="Sylfaen" w:cs="Sylfaen"/>
                <w:b/>
                <w:bCs/>
                <w:i/>
                <w:iCs/>
              </w:rPr>
              <w:t>Երթևեկելի</w:t>
            </w:r>
            <w:r w:rsidRPr="007640F1">
              <w:rPr>
                <w:b/>
                <w:bCs/>
                <w:i/>
                <w:iCs/>
              </w:rPr>
              <w:t xml:space="preserve"> </w:t>
            </w:r>
            <w:r w:rsidRPr="007640F1">
              <w:rPr>
                <w:rFonts w:ascii="Sylfaen" w:hAnsi="Sylfaen" w:cs="Sylfaen"/>
                <w:b/>
                <w:bCs/>
                <w:i/>
                <w:iCs/>
              </w:rPr>
              <w:t>մաս</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Выполнение слоя подготовки базальтового щебня толщиной h = 15 см. </w:t>
            </w:r>
            <w:r w:rsidRPr="007640F1">
              <w:br/>
            </w:r>
            <w:r w:rsidRPr="007640F1">
              <w:rPr>
                <w:rFonts w:ascii="Sylfaen" w:hAnsi="Sylfaen" w:cs="Sylfaen"/>
              </w:rPr>
              <w:t>Խճի</w:t>
            </w:r>
            <w:r w:rsidRPr="007640F1">
              <w:t xml:space="preserve"> </w:t>
            </w:r>
            <w:r w:rsidRPr="007640F1">
              <w:rPr>
                <w:rFonts w:ascii="Sylfaen" w:hAnsi="Sylfaen" w:cs="Sylfaen"/>
              </w:rPr>
              <w:t>նախապատրաստական</w:t>
            </w:r>
            <w:r w:rsidRPr="007640F1">
              <w:t xml:space="preserve"> </w:t>
            </w:r>
            <w:r w:rsidRPr="007640F1">
              <w:rPr>
                <w:rFonts w:ascii="Sylfaen" w:hAnsi="Sylfaen" w:cs="Sylfaen"/>
              </w:rPr>
              <w:t>շերտի</w:t>
            </w:r>
            <w:r w:rsidRPr="007640F1">
              <w:t xml:space="preserve"> </w:t>
            </w:r>
            <w:r w:rsidRPr="007640F1">
              <w:rPr>
                <w:rFonts w:ascii="Sylfaen" w:hAnsi="Sylfaen" w:cs="Sylfaen"/>
              </w:rPr>
              <w:t>իրականացում</w:t>
            </w:r>
            <w:r w:rsidRPr="007640F1">
              <w:t>, h=15</w:t>
            </w:r>
            <w:r w:rsidRPr="007640F1">
              <w:rPr>
                <w:rFonts w:ascii="Sylfaen" w:hAnsi="Sylfaen" w:cs="Sylfaen"/>
              </w:rPr>
              <w:t>սմ</w:t>
            </w:r>
            <w:r w:rsidRPr="007640F1">
              <w:t xml:space="preserve"> </w:t>
            </w:r>
            <w:r w:rsidRPr="007640F1">
              <w:rPr>
                <w:rFonts w:ascii="Sylfaen" w:hAnsi="Sylfaen" w:cs="Sylfaen"/>
              </w:rPr>
              <w:t>հաստությամբ</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8054,0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Битумная заливка 4.12т /1000м2</w:t>
            </w:r>
            <w:r w:rsidRPr="007640F1">
              <w:br/>
            </w:r>
            <w:r w:rsidRPr="007640F1">
              <w:rPr>
                <w:rFonts w:ascii="Sylfaen" w:hAnsi="Sylfaen" w:cs="Sylfaen"/>
              </w:rPr>
              <w:t>Բիտումի</w:t>
            </w:r>
            <w:r w:rsidRPr="007640F1">
              <w:t xml:space="preserve"> </w:t>
            </w:r>
            <w:r w:rsidRPr="007640F1">
              <w:rPr>
                <w:rFonts w:ascii="Sylfaen" w:hAnsi="Sylfaen" w:cs="Sylfaen"/>
              </w:rPr>
              <w:t>լցաբաշխում</w:t>
            </w:r>
            <w:r w:rsidRPr="007640F1">
              <w:t xml:space="preserve"> 4.12</w:t>
            </w:r>
            <w:r w:rsidRPr="007640F1">
              <w:rPr>
                <w:rFonts w:ascii="Sylfaen" w:hAnsi="Sylfaen" w:cs="Sylfaen"/>
              </w:rPr>
              <w:t>տ</w:t>
            </w:r>
            <w:r w:rsidRPr="007640F1">
              <w:t xml:space="preserve"> /1000</w:t>
            </w:r>
            <w:r w:rsidRPr="007640F1">
              <w:rPr>
                <w:rFonts w:ascii="Sylfaen" w:hAnsi="Sylfaen" w:cs="Sylfaen"/>
              </w:rPr>
              <w:t>մ</w:t>
            </w:r>
            <w:r w:rsidRPr="007640F1">
              <w:t>2/</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33,18</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72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Выполнение покрытия из мелкозернистого асфальтобетона толщиной h=5 см типа «Б»</w:t>
            </w:r>
            <w:r w:rsidRPr="007640F1">
              <w:br/>
            </w:r>
            <w:r w:rsidRPr="007640F1">
              <w:rPr>
                <w:rFonts w:ascii="Sylfaen" w:hAnsi="Sylfaen" w:cs="Sylfaen"/>
              </w:rPr>
              <w:t>Տաք</w:t>
            </w:r>
            <w:r w:rsidRPr="007640F1">
              <w:t xml:space="preserve"> </w:t>
            </w:r>
            <w:r w:rsidRPr="007640F1">
              <w:rPr>
                <w:rFonts w:ascii="Sylfaen" w:hAnsi="Sylfaen" w:cs="Sylfaen"/>
              </w:rPr>
              <w:t>մանրահատիկ</w:t>
            </w:r>
            <w:r w:rsidRPr="007640F1">
              <w:t xml:space="preserve"> </w:t>
            </w:r>
            <w:r w:rsidRPr="007640F1">
              <w:rPr>
                <w:rFonts w:ascii="Sylfaen" w:hAnsi="Sylfaen" w:cs="Sylfaen"/>
              </w:rPr>
              <w:t>ասֆալտբետոնե</w:t>
            </w:r>
            <w:r w:rsidRPr="007640F1">
              <w:t xml:space="preserve"> </w:t>
            </w:r>
            <w:r w:rsidRPr="007640F1">
              <w:rPr>
                <w:rFonts w:ascii="Sylfaen" w:hAnsi="Sylfaen" w:cs="Sylfaen"/>
              </w:rPr>
              <w:t>ծածկույթի</w:t>
            </w:r>
            <w:r w:rsidRPr="007640F1">
              <w:t xml:space="preserve"> </w:t>
            </w:r>
            <w:r w:rsidRPr="007640F1">
              <w:rPr>
                <w:rFonts w:ascii="Sylfaen" w:hAnsi="Sylfaen" w:cs="Sylfaen"/>
              </w:rPr>
              <w:t>իրականացում</w:t>
            </w:r>
            <w:r w:rsidRPr="007640F1">
              <w:t>, h=5</w:t>
            </w:r>
            <w:r w:rsidRPr="007640F1">
              <w:rPr>
                <w:rFonts w:ascii="Sylfaen" w:hAnsi="Sylfaen" w:cs="Sylfaen"/>
              </w:rPr>
              <w:t>սմ</w:t>
            </w:r>
            <w:r w:rsidRPr="007640F1">
              <w:t xml:space="preserve"> </w:t>
            </w:r>
            <w:r w:rsidRPr="007640F1">
              <w:rPr>
                <w:rFonts w:ascii="Sylfaen" w:hAnsi="Sylfaen" w:cs="Sylfaen"/>
              </w:rPr>
              <w:t>հաստությամբ</w:t>
            </w:r>
            <w:r w:rsidRPr="007640F1">
              <w:t>,  „</w:t>
            </w:r>
            <w:r w:rsidRPr="007640F1">
              <w:rPr>
                <w:rFonts w:ascii="Sylfaen" w:hAnsi="Sylfaen" w:cs="Sylfaen"/>
              </w:rPr>
              <w:t>Բ</w:t>
            </w:r>
            <w:r w:rsidRPr="007640F1">
              <w:t>”</w:t>
            </w:r>
            <w:r w:rsidRPr="007640F1">
              <w:rPr>
                <w:rFonts w:ascii="Sylfaen" w:hAnsi="Sylfaen" w:cs="Sylfaen"/>
              </w:rPr>
              <w:t>տիպ</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8054,00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Устройство искусственных неровностей а/бетоном</w:t>
            </w:r>
            <w:r w:rsidRPr="007640F1">
              <w:br/>
            </w:r>
            <w:r w:rsidRPr="007640F1">
              <w:rPr>
                <w:rFonts w:ascii="Sylfaen" w:hAnsi="Sylfaen" w:cs="Sylfaen"/>
              </w:rPr>
              <w:t>Արհեստական</w:t>
            </w:r>
            <w:r w:rsidRPr="007640F1">
              <w:t xml:space="preserve"> </w:t>
            </w:r>
            <w:r w:rsidRPr="007640F1">
              <w:rPr>
                <w:rFonts w:ascii="Sylfaen" w:hAnsi="Sylfaen" w:cs="Sylfaen"/>
              </w:rPr>
              <w:t>անհարթությունների</w:t>
            </w:r>
            <w:r w:rsidRPr="007640F1">
              <w:t xml:space="preserve"> </w:t>
            </w:r>
            <w:r w:rsidRPr="007640F1">
              <w:rPr>
                <w:rFonts w:ascii="Sylfaen" w:hAnsi="Sylfaen" w:cs="Sylfaen"/>
              </w:rPr>
              <w:t>կառուցում</w:t>
            </w:r>
            <w:r w:rsidRPr="007640F1">
              <w:t xml:space="preserve"> </w:t>
            </w:r>
            <w:r w:rsidRPr="007640F1">
              <w:rPr>
                <w:rFonts w:ascii="Sylfaen" w:hAnsi="Sylfaen" w:cs="Sylfaen"/>
              </w:rPr>
              <w:t>ա</w:t>
            </w:r>
            <w:r w:rsidRPr="007640F1">
              <w:t>/</w:t>
            </w:r>
            <w:r w:rsidRPr="007640F1">
              <w:rPr>
                <w:rFonts w:ascii="Sylfaen" w:hAnsi="Sylfaen" w:cs="Sylfaen"/>
              </w:rPr>
              <w:t>բետոնով</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3,45</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i/>
                <w:iCs/>
              </w:rPr>
            </w:pPr>
            <w:r w:rsidRPr="007640F1">
              <w:rPr>
                <w:b/>
                <w:bCs/>
                <w:i/>
                <w:iCs/>
              </w:rPr>
              <w:t xml:space="preserve">Съезды </w:t>
            </w:r>
            <w:r w:rsidRPr="007640F1">
              <w:rPr>
                <w:b/>
                <w:bCs/>
                <w:i/>
                <w:iCs/>
              </w:rPr>
              <w:br/>
            </w:r>
            <w:r w:rsidRPr="007640F1">
              <w:rPr>
                <w:rFonts w:ascii="Sylfaen" w:hAnsi="Sylfaen" w:cs="Sylfaen"/>
                <w:b/>
                <w:bCs/>
                <w:i/>
                <w:iCs/>
              </w:rPr>
              <w:t>Իջատեղեր</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Выполнение слоя подготовки базальтового щебня толщиной h = 15 см. </w:t>
            </w:r>
            <w:r w:rsidRPr="007640F1">
              <w:br/>
            </w:r>
            <w:r w:rsidRPr="007640F1">
              <w:rPr>
                <w:rFonts w:ascii="Sylfaen" w:hAnsi="Sylfaen" w:cs="Sylfaen"/>
              </w:rPr>
              <w:t>Խճի</w:t>
            </w:r>
            <w:r w:rsidRPr="007640F1">
              <w:t xml:space="preserve"> </w:t>
            </w:r>
            <w:r w:rsidRPr="007640F1">
              <w:rPr>
                <w:rFonts w:ascii="Sylfaen" w:hAnsi="Sylfaen" w:cs="Sylfaen"/>
              </w:rPr>
              <w:t>նախապատրաստական</w:t>
            </w:r>
            <w:r w:rsidRPr="007640F1">
              <w:t xml:space="preserve"> </w:t>
            </w:r>
            <w:r w:rsidRPr="007640F1">
              <w:rPr>
                <w:rFonts w:ascii="Sylfaen" w:hAnsi="Sylfaen" w:cs="Sylfaen"/>
              </w:rPr>
              <w:t>շերտի</w:t>
            </w:r>
            <w:r w:rsidRPr="007640F1">
              <w:t xml:space="preserve"> </w:t>
            </w:r>
            <w:r w:rsidRPr="007640F1">
              <w:rPr>
                <w:rFonts w:ascii="Sylfaen" w:hAnsi="Sylfaen" w:cs="Sylfaen"/>
              </w:rPr>
              <w:t>իրականացում</w:t>
            </w:r>
            <w:r w:rsidRPr="007640F1">
              <w:t>, h=15</w:t>
            </w:r>
            <w:r w:rsidRPr="007640F1">
              <w:rPr>
                <w:rFonts w:ascii="Sylfaen" w:hAnsi="Sylfaen" w:cs="Sylfaen"/>
              </w:rPr>
              <w:t>սմ</w:t>
            </w:r>
            <w:r w:rsidRPr="007640F1">
              <w:t xml:space="preserve"> </w:t>
            </w:r>
            <w:r w:rsidRPr="007640F1">
              <w:rPr>
                <w:rFonts w:ascii="Sylfaen" w:hAnsi="Sylfaen" w:cs="Sylfaen"/>
              </w:rPr>
              <w:t>հաստությամբ</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432,0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Битумная заливка 4.12т /1000м2</w:t>
            </w:r>
            <w:r w:rsidRPr="007640F1">
              <w:br/>
            </w:r>
            <w:r w:rsidRPr="007640F1">
              <w:rPr>
                <w:rFonts w:ascii="Sylfaen" w:hAnsi="Sylfaen" w:cs="Sylfaen"/>
              </w:rPr>
              <w:t>Բիտումի</w:t>
            </w:r>
            <w:r w:rsidRPr="007640F1">
              <w:t xml:space="preserve"> </w:t>
            </w:r>
            <w:r w:rsidRPr="007640F1">
              <w:rPr>
                <w:rFonts w:ascii="Sylfaen" w:hAnsi="Sylfaen" w:cs="Sylfaen"/>
              </w:rPr>
              <w:t>լցաբաշխում</w:t>
            </w:r>
            <w:r w:rsidRPr="007640F1">
              <w:t xml:space="preserve"> 4.12</w:t>
            </w:r>
            <w:r w:rsidRPr="007640F1">
              <w:rPr>
                <w:rFonts w:ascii="Sylfaen" w:hAnsi="Sylfaen" w:cs="Sylfaen"/>
              </w:rPr>
              <w:t>տ</w:t>
            </w:r>
            <w:r w:rsidRPr="007640F1">
              <w:t xml:space="preserve"> /1000</w:t>
            </w:r>
            <w:r w:rsidRPr="007640F1">
              <w:rPr>
                <w:rFonts w:ascii="Sylfaen" w:hAnsi="Sylfaen" w:cs="Sylfaen"/>
              </w:rPr>
              <w:t>մ</w:t>
            </w:r>
            <w:r w:rsidRPr="007640F1">
              <w:t>2/</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1,78</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72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Выполнение покрытия из мелкозернистого асфальтобетона толщиной h=5 см типа «Б»</w:t>
            </w:r>
            <w:r w:rsidRPr="007640F1">
              <w:br/>
            </w:r>
            <w:r w:rsidRPr="007640F1">
              <w:rPr>
                <w:rFonts w:ascii="Sylfaen" w:hAnsi="Sylfaen" w:cs="Sylfaen"/>
              </w:rPr>
              <w:t>Տաք</w:t>
            </w:r>
            <w:r w:rsidRPr="007640F1">
              <w:t xml:space="preserve"> </w:t>
            </w:r>
            <w:r w:rsidRPr="007640F1">
              <w:rPr>
                <w:rFonts w:ascii="Sylfaen" w:hAnsi="Sylfaen" w:cs="Sylfaen"/>
              </w:rPr>
              <w:t>մանրահատիկ</w:t>
            </w:r>
            <w:r w:rsidRPr="007640F1">
              <w:t xml:space="preserve"> </w:t>
            </w:r>
            <w:r w:rsidRPr="007640F1">
              <w:rPr>
                <w:rFonts w:ascii="Sylfaen" w:hAnsi="Sylfaen" w:cs="Sylfaen"/>
              </w:rPr>
              <w:t>ասֆալտբետոնե</w:t>
            </w:r>
            <w:r w:rsidRPr="007640F1">
              <w:t xml:space="preserve"> </w:t>
            </w:r>
            <w:r w:rsidRPr="007640F1">
              <w:rPr>
                <w:rFonts w:ascii="Sylfaen" w:hAnsi="Sylfaen" w:cs="Sylfaen"/>
              </w:rPr>
              <w:t>ծածկույթի</w:t>
            </w:r>
            <w:r w:rsidRPr="007640F1">
              <w:t xml:space="preserve"> </w:t>
            </w:r>
            <w:r w:rsidRPr="007640F1">
              <w:rPr>
                <w:rFonts w:ascii="Sylfaen" w:hAnsi="Sylfaen" w:cs="Sylfaen"/>
              </w:rPr>
              <w:t>իրականացում</w:t>
            </w:r>
            <w:r w:rsidRPr="007640F1">
              <w:t>, h=5</w:t>
            </w:r>
            <w:r w:rsidRPr="007640F1">
              <w:rPr>
                <w:rFonts w:ascii="Sylfaen" w:hAnsi="Sylfaen" w:cs="Sylfaen"/>
              </w:rPr>
              <w:t>սմ</w:t>
            </w:r>
            <w:r w:rsidRPr="007640F1">
              <w:t xml:space="preserve"> </w:t>
            </w:r>
            <w:r w:rsidRPr="007640F1">
              <w:rPr>
                <w:rFonts w:ascii="Sylfaen" w:hAnsi="Sylfaen" w:cs="Sylfaen"/>
              </w:rPr>
              <w:t>հաստությամբ</w:t>
            </w:r>
            <w:r w:rsidRPr="007640F1">
              <w:t>,  „</w:t>
            </w:r>
            <w:r w:rsidRPr="007640F1">
              <w:rPr>
                <w:rFonts w:ascii="Sylfaen" w:hAnsi="Sylfaen" w:cs="Sylfaen"/>
              </w:rPr>
              <w:t>Բ</w:t>
            </w:r>
            <w:r w:rsidRPr="007640F1">
              <w:t>”</w:t>
            </w:r>
            <w:r w:rsidRPr="007640F1">
              <w:rPr>
                <w:rFonts w:ascii="Sylfaen" w:hAnsi="Sylfaen" w:cs="Sylfaen"/>
              </w:rPr>
              <w:t>տիպ</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432,00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Итого согласно разделу II.</w:t>
            </w:r>
            <w:r w:rsidRPr="007640F1">
              <w:rPr>
                <w:b/>
                <w:bCs/>
              </w:rPr>
              <w:br/>
            </w:r>
            <w:r w:rsidRPr="007640F1">
              <w:rPr>
                <w:rFonts w:ascii="Sylfaen" w:hAnsi="Sylfaen" w:cs="Sylfaen"/>
                <w:b/>
                <w:bCs/>
              </w:rPr>
              <w:t>Ընդամենը</w:t>
            </w:r>
            <w:r w:rsidRPr="007640F1">
              <w:rPr>
                <w:b/>
                <w:bCs/>
              </w:rPr>
              <w:t xml:space="preserve"> </w:t>
            </w:r>
            <w:r w:rsidRPr="007640F1">
              <w:rPr>
                <w:rFonts w:ascii="Sylfaen" w:hAnsi="Sylfaen" w:cs="Sylfaen"/>
                <w:b/>
                <w:bCs/>
              </w:rPr>
              <w:t>ըստ</w:t>
            </w:r>
            <w:r w:rsidRPr="007640F1">
              <w:rPr>
                <w:b/>
                <w:bCs/>
              </w:rPr>
              <w:t xml:space="preserve"> II </w:t>
            </w:r>
            <w:r w:rsidRPr="007640F1">
              <w:rPr>
                <w:rFonts w:ascii="Sylfaen" w:hAnsi="Sylfaen" w:cs="Sylfaen"/>
                <w:b/>
                <w:bCs/>
              </w:rPr>
              <w:t>բաժնի</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88,29</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r w:rsidRPr="007640F1">
              <w:t> </w:t>
            </w:r>
          </w:p>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III. Металлические трубы</w:t>
            </w:r>
            <w:r w:rsidRPr="007640F1">
              <w:rPr>
                <w:b/>
                <w:bCs/>
              </w:rPr>
              <w:br w:type="page"/>
              <w:t xml:space="preserve">III. </w:t>
            </w:r>
            <w:r w:rsidRPr="007640F1">
              <w:rPr>
                <w:rFonts w:ascii="Sylfaen" w:hAnsi="Sylfaen" w:cs="Sylfaen"/>
                <w:b/>
                <w:bCs/>
              </w:rPr>
              <w:t>Մետաղական</w:t>
            </w:r>
            <w:r w:rsidRPr="007640F1">
              <w:rPr>
                <w:b/>
                <w:bCs/>
              </w:rPr>
              <w:t xml:space="preserve"> </w:t>
            </w:r>
            <w:r w:rsidRPr="007640F1">
              <w:rPr>
                <w:rFonts w:ascii="Sylfaen" w:hAnsi="Sylfaen" w:cs="Sylfaen"/>
                <w:b/>
                <w:bCs/>
              </w:rPr>
              <w:t>խողովակներ</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72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Демонтаж существующих металлических труб и передача заказчику</w:t>
            </w:r>
            <w:r w:rsidRPr="007640F1">
              <w:br/>
            </w:r>
            <w:r w:rsidRPr="007640F1">
              <w:rPr>
                <w:rFonts w:ascii="Sylfaen" w:hAnsi="Sylfaen" w:cs="Sylfaen"/>
              </w:rPr>
              <w:t>Գոյություն</w:t>
            </w:r>
            <w:r w:rsidRPr="007640F1">
              <w:t xml:space="preserve"> </w:t>
            </w:r>
            <w:r w:rsidRPr="007640F1">
              <w:rPr>
                <w:rFonts w:ascii="Sylfaen" w:hAnsi="Sylfaen" w:cs="Sylfaen"/>
              </w:rPr>
              <w:t>ունեցող</w:t>
            </w:r>
            <w:r w:rsidRPr="007640F1">
              <w:t xml:space="preserve"> </w:t>
            </w:r>
            <w:r w:rsidRPr="007640F1">
              <w:rPr>
                <w:rFonts w:ascii="Sylfaen" w:hAnsi="Sylfaen" w:cs="Sylfaen"/>
              </w:rPr>
              <w:t>մետաղական</w:t>
            </w:r>
            <w:r w:rsidRPr="007640F1">
              <w:t xml:space="preserve"> </w:t>
            </w:r>
            <w:r w:rsidRPr="007640F1">
              <w:rPr>
                <w:rFonts w:ascii="Sylfaen" w:hAnsi="Sylfaen" w:cs="Sylfaen"/>
              </w:rPr>
              <w:t>խողովակների</w:t>
            </w:r>
            <w:r w:rsidRPr="007640F1">
              <w:t xml:space="preserve"> </w:t>
            </w:r>
            <w:r w:rsidRPr="007640F1">
              <w:rPr>
                <w:rFonts w:ascii="Sylfaen" w:hAnsi="Sylfaen" w:cs="Sylfaen"/>
              </w:rPr>
              <w:t>ապամոնտաժում</w:t>
            </w:r>
            <w:r w:rsidRPr="007640F1">
              <w:t xml:space="preserve"> </w:t>
            </w:r>
            <w:r w:rsidRPr="007640F1">
              <w:rPr>
                <w:rFonts w:ascii="Sylfaen" w:hAnsi="Sylfaen" w:cs="Sylfaen"/>
              </w:rPr>
              <w:t>և</w:t>
            </w:r>
            <w:r w:rsidRPr="007640F1">
              <w:t xml:space="preserve"> </w:t>
            </w:r>
            <w:r w:rsidRPr="007640F1">
              <w:rPr>
                <w:rFonts w:ascii="Sylfaen" w:hAnsi="Sylfaen" w:cs="Sylfaen"/>
              </w:rPr>
              <w:t>հանձնում</w:t>
            </w:r>
            <w:r w:rsidRPr="007640F1">
              <w:t xml:space="preserve"> </w:t>
            </w:r>
            <w:r w:rsidRPr="007640F1">
              <w:rPr>
                <w:rFonts w:ascii="Sylfaen" w:hAnsi="Sylfaen" w:cs="Sylfaen"/>
              </w:rPr>
              <w:t>պատվիրատուին</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м                                              </w:t>
            </w:r>
            <w:r w:rsidRPr="007640F1">
              <w:rPr>
                <w:rFonts w:ascii="Sylfaen" w:hAnsi="Sylfaen" w:cs="Sylfaen"/>
              </w:rPr>
              <w:t>մ</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6,0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Выполнение песчано-гравийного слоя под трубы 10 см</w:t>
            </w:r>
            <w:r w:rsidRPr="007640F1">
              <w:br/>
            </w:r>
            <w:r w:rsidRPr="007640F1">
              <w:rPr>
                <w:rFonts w:ascii="Sylfaen" w:hAnsi="Sylfaen" w:cs="Sylfaen"/>
              </w:rPr>
              <w:t>Ավազակոպճային</w:t>
            </w:r>
            <w:r w:rsidRPr="007640F1">
              <w:t xml:space="preserve"> </w:t>
            </w:r>
            <w:r w:rsidRPr="007640F1">
              <w:rPr>
                <w:rFonts w:ascii="Sylfaen" w:hAnsi="Sylfaen" w:cs="Sylfaen"/>
              </w:rPr>
              <w:t>շերտի</w:t>
            </w:r>
            <w:r w:rsidRPr="007640F1">
              <w:t xml:space="preserve"> </w:t>
            </w:r>
            <w:r w:rsidRPr="007640F1">
              <w:rPr>
                <w:rFonts w:ascii="Sylfaen" w:hAnsi="Sylfaen" w:cs="Sylfaen"/>
              </w:rPr>
              <w:t>իրականացում</w:t>
            </w:r>
            <w:r w:rsidRPr="007640F1">
              <w:t xml:space="preserve"> 10</w:t>
            </w:r>
            <w:r w:rsidRPr="007640F1">
              <w:rPr>
                <w:rFonts w:ascii="Sylfaen" w:hAnsi="Sylfaen" w:cs="Sylfaen"/>
              </w:rPr>
              <w:t>սմ</w:t>
            </w:r>
            <w:r w:rsidRPr="007640F1">
              <w:t xml:space="preserve"> </w:t>
            </w:r>
            <w:r w:rsidRPr="007640F1">
              <w:rPr>
                <w:rFonts w:ascii="Sylfaen" w:hAnsi="Sylfaen" w:cs="Sylfaen"/>
              </w:rPr>
              <w:t>խողովակների</w:t>
            </w:r>
            <w:r w:rsidRPr="007640F1">
              <w:t xml:space="preserve"> </w:t>
            </w:r>
            <w:r w:rsidRPr="007640F1">
              <w:rPr>
                <w:rFonts w:ascii="Sylfaen" w:hAnsi="Sylfaen" w:cs="Sylfaen"/>
              </w:rPr>
              <w:t>տակ</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0,84</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Гидроизоляция металлических труб двумя слоями горячего битума</w:t>
            </w:r>
            <w:r w:rsidRPr="007640F1">
              <w:br/>
            </w:r>
            <w:r w:rsidRPr="007640F1">
              <w:rPr>
                <w:rFonts w:ascii="Sylfaen" w:hAnsi="Sylfaen" w:cs="Sylfaen"/>
              </w:rPr>
              <w:t>Մետաղական</w:t>
            </w:r>
            <w:r w:rsidRPr="007640F1">
              <w:t xml:space="preserve"> </w:t>
            </w:r>
            <w:r w:rsidRPr="007640F1">
              <w:rPr>
                <w:rFonts w:ascii="Sylfaen" w:hAnsi="Sylfaen" w:cs="Sylfaen"/>
              </w:rPr>
              <w:t>խողովակների</w:t>
            </w:r>
            <w:r w:rsidRPr="007640F1">
              <w:t xml:space="preserve"> </w:t>
            </w:r>
            <w:r w:rsidRPr="007640F1">
              <w:rPr>
                <w:rFonts w:ascii="Sylfaen" w:hAnsi="Sylfaen" w:cs="Sylfaen"/>
              </w:rPr>
              <w:t>ջրամեկուսացում</w:t>
            </w:r>
            <w:r w:rsidRPr="007640F1">
              <w:t xml:space="preserve"> </w:t>
            </w:r>
            <w:r w:rsidRPr="007640F1">
              <w:rPr>
                <w:rFonts w:ascii="Sylfaen" w:hAnsi="Sylfaen" w:cs="Sylfaen"/>
              </w:rPr>
              <w:t>երկշերտ</w:t>
            </w:r>
            <w:r w:rsidRPr="007640F1">
              <w:t xml:space="preserve"> </w:t>
            </w:r>
            <w:r w:rsidRPr="007640F1">
              <w:rPr>
                <w:rFonts w:ascii="Sylfaen" w:hAnsi="Sylfaen" w:cs="Sylfaen"/>
              </w:rPr>
              <w:t>տաք</w:t>
            </w:r>
            <w:r w:rsidRPr="007640F1">
              <w:t xml:space="preserve"> </w:t>
            </w:r>
            <w:r w:rsidRPr="007640F1">
              <w:rPr>
                <w:rFonts w:ascii="Sylfaen" w:hAnsi="Sylfaen" w:cs="Sylfaen"/>
              </w:rPr>
              <w:t>բիտումով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14,3</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03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Монтаж металлической трубы d=325х5 мм</w:t>
            </w:r>
            <w:r w:rsidRPr="007640F1">
              <w:br/>
            </w:r>
            <w:r w:rsidRPr="007640F1">
              <w:rPr>
                <w:rFonts w:ascii="Sylfaen" w:hAnsi="Sylfaen" w:cs="Sylfaen"/>
              </w:rPr>
              <w:t>Մետաղական</w:t>
            </w:r>
            <w:r w:rsidRPr="007640F1">
              <w:t xml:space="preserve"> d=325x5</w:t>
            </w:r>
            <w:r w:rsidRPr="007640F1">
              <w:rPr>
                <w:rFonts w:ascii="Sylfaen" w:hAnsi="Sylfaen" w:cs="Sylfaen"/>
              </w:rPr>
              <w:t>մմ</w:t>
            </w:r>
            <w:r w:rsidRPr="007640F1">
              <w:t xml:space="preserve"> </w:t>
            </w:r>
            <w:r w:rsidRPr="007640F1">
              <w:rPr>
                <w:rFonts w:ascii="Sylfaen" w:hAnsi="Sylfaen" w:cs="Sylfaen"/>
              </w:rPr>
              <w:t>խողովակի</w:t>
            </w:r>
            <w:r w:rsidRPr="007640F1">
              <w:t xml:space="preserve"> </w:t>
            </w:r>
            <w:r w:rsidRPr="007640F1">
              <w:rPr>
                <w:rFonts w:ascii="Sylfaen" w:hAnsi="Sylfaen" w:cs="Sylfaen"/>
              </w:rPr>
              <w:t>տեղադրում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м                                              </w:t>
            </w:r>
            <w:r w:rsidRPr="007640F1">
              <w:rPr>
                <w:rFonts w:ascii="Sylfaen" w:hAnsi="Sylfaen" w:cs="Sylfaen"/>
              </w:rPr>
              <w:t>մ</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14,0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03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Исправление  отметок люков бетоном марки Б-15</w:t>
            </w:r>
            <w:r w:rsidRPr="007640F1">
              <w:br/>
            </w:r>
            <w:r w:rsidRPr="007640F1">
              <w:rPr>
                <w:rFonts w:ascii="Sylfaen" w:hAnsi="Sylfaen" w:cs="Sylfaen"/>
              </w:rPr>
              <w:t>Դիտահորի</w:t>
            </w:r>
            <w:r w:rsidRPr="007640F1">
              <w:t xml:space="preserve"> </w:t>
            </w:r>
            <w:r w:rsidRPr="007640F1">
              <w:rPr>
                <w:rFonts w:ascii="Sylfaen" w:hAnsi="Sylfaen" w:cs="Sylfaen"/>
              </w:rPr>
              <w:t>նիշի</w:t>
            </w:r>
            <w:r w:rsidRPr="007640F1">
              <w:t xml:space="preserve"> </w:t>
            </w:r>
            <w:r w:rsidRPr="007640F1">
              <w:rPr>
                <w:rFonts w:ascii="Sylfaen" w:hAnsi="Sylfaen" w:cs="Sylfaen"/>
              </w:rPr>
              <w:t>ուղղում</w:t>
            </w:r>
            <w:r w:rsidRPr="007640F1">
              <w:t xml:space="preserve"> (</w:t>
            </w:r>
            <w:r w:rsidRPr="007640F1">
              <w:rPr>
                <w:rFonts w:ascii="Sylfaen" w:hAnsi="Sylfaen" w:cs="Sylfaen"/>
              </w:rPr>
              <w:t>բետոն</w:t>
            </w:r>
            <w:r w:rsidRPr="007640F1">
              <w:t xml:space="preserve"> B-15</w:t>
            </w:r>
            <w:r w:rsidRPr="007640F1">
              <w:rPr>
                <w:rFonts w:ascii="Sylfaen" w:hAnsi="Sylfaen" w:cs="Sylfaen"/>
              </w:rPr>
              <w:t>դասի</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1,4</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Итого согласно разделу III.</w:t>
            </w:r>
            <w:r w:rsidRPr="007640F1">
              <w:rPr>
                <w:b/>
                <w:bCs/>
              </w:rPr>
              <w:br/>
            </w:r>
            <w:r w:rsidRPr="007640F1">
              <w:rPr>
                <w:rFonts w:ascii="Sylfaen" w:hAnsi="Sylfaen" w:cs="Sylfaen"/>
                <w:b/>
                <w:bCs/>
              </w:rPr>
              <w:t>Ընդամենը</w:t>
            </w:r>
            <w:r w:rsidRPr="007640F1">
              <w:rPr>
                <w:b/>
                <w:bCs/>
              </w:rPr>
              <w:t xml:space="preserve"> </w:t>
            </w:r>
            <w:r w:rsidRPr="007640F1">
              <w:rPr>
                <w:rFonts w:ascii="Sylfaen" w:hAnsi="Sylfaen" w:cs="Sylfaen"/>
                <w:b/>
                <w:bCs/>
              </w:rPr>
              <w:t>ըստ</w:t>
            </w:r>
            <w:r w:rsidRPr="007640F1">
              <w:rPr>
                <w:b/>
                <w:bCs/>
              </w:rPr>
              <w:t xml:space="preserve"> III </w:t>
            </w:r>
            <w:r w:rsidRPr="007640F1">
              <w:rPr>
                <w:rFonts w:ascii="Sylfaen" w:hAnsi="Sylfaen" w:cs="Sylfaen"/>
                <w:b/>
                <w:bCs/>
              </w:rPr>
              <w:t>բաժնի</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0,83</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r w:rsidRPr="007640F1">
              <w:t> </w:t>
            </w:r>
          </w:p>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IV.Строительство канализационного люка  IV. </w:t>
            </w:r>
            <w:r w:rsidRPr="007640F1">
              <w:rPr>
                <w:rFonts w:ascii="Sylfaen" w:hAnsi="Sylfaen" w:cs="Sylfaen"/>
                <w:b/>
                <w:bCs/>
              </w:rPr>
              <w:t>Կոյուղու</w:t>
            </w:r>
            <w:r w:rsidRPr="007640F1">
              <w:rPr>
                <w:b/>
                <w:bCs/>
              </w:rPr>
              <w:t xml:space="preserve"> </w:t>
            </w:r>
            <w:r w:rsidRPr="007640F1">
              <w:rPr>
                <w:rFonts w:ascii="Sylfaen" w:hAnsi="Sylfaen" w:cs="Sylfaen"/>
                <w:b/>
                <w:bCs/>
              </w:rPr>
              <w:t>դիտահորի</w:t>
            </w:r>
            <w:r w:rsidRPr="007640F1">
              <w:rPr>
                <w:b/>
                <w:bCs/>
              </w:rPr>
              <w:t xml:space="preserve"> </w:t>
            </w:r>
            <w:r w:rsidRPr="007640F1">
              <w:rPr>
                <w:rFonts w:ascii="Sylfaen" w:hAnsi="Sylfaen" w:cs="Sylfaen"/>
                <w:b/>
                <w:bCs/>
              </w:rPr>
              <w:t>կառուցում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3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i/>
                <w:iCs/>
              </w:rPr>
            </w:pPr>
            <w:r w:rsidRPr="007640F1">
              <w:rPr>
                <w:b/>
                <w:bCs/>
                <w:i/>
                <w:iCs/>
              </w:rPr>
              <w:t xml:space="preserve">Строительство канализационного люка </w:t>
            </w:r>
            <w:r w:rsidRPr="007640F1">
              <w:rPr>
                <w:rFonts w:ascii="Sylfaen" w:hAnsi="Sylfaen" w:cs="Sylfaen"/>
                <w:b/>
                <w:bCs/>
                <w:i/>
                <w:iCs/>
              </w:rPr>
              <w:t>Կոյուղու</w:t>
            </w:r>
            <w:r w:rsidRPr="007640F1">
              <w:rPr>
                <w:b/>
                <w:bCs/>
                <w:i/>
                <w:iCs/>
              </w:rPr>
              <w:t xml:space="preserve"> </w:t>
            </w:r>
            <w:r w:rsidRPr="007640F1">
              <w:rPr>
                <w:rFonts w:ascii="Sylfaen" w:hAnsi="Sylfaen" w:cs="Sylfaen"/>
                <w:b/>
                <w:bCs/>
                <w:i/>
                <w:iCs/>
              </w:rPr>
              <w:lastRenderedPageBreak/>
              <w:t>դիտահորի</w:t>
            </w:r>
            <w:r w:rsidRPr="007640F1">
              <w:rPr>
                <w:b/>
                <w:bCs/>
                <w:i/>
                <w:iCs/>
              </w:rPr>
              <w:t xml:space="preserve"> </w:t>
            </w:r>
            <w:r w:rsidRPr="007640F1">
              <w:rPr>
                <w:rFonts w:ascii="Sylfaen" w:hAnsi="Sylfaen" w:cs="Sylfaen"/>
                <w:b/>
                <w:bCs/>
                <w:i/>
                <w:iCs/>
              </w:rPr>
              <w:t>կառուցում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i/>
                <w:iCs/>
              </w:rPr>
            </w:pPr>
            <w:r w:rsidRPr="007640F1">
              <w:rPr>
                <w:i/>
                <w:iCs/>
              </w:rPr>
              <w:lastRenderedPageBreak/>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40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Выемка котлована для строительства колодцa экскаватором (емкость ковша 0,65 м 3 )погрузка в автосамосвалы  </w:t>
            </w:r>
            <w:r w:rsidRPr="007640F1">
              <w:br/>
            </w:r>
            <w:r w:rsidRPr="007640F1">
              <w:rPr>
                <w:rFonts w:ascii="Sylfaen" w:hAnsi="Sylfaen" w:cs="Sylfaen"/>
              </w:rPr>
              <w:t>Դիտահորի</w:t>
            </w:r>
            <w:r w:rsidRPr="007640F1">
              <w:t xml:space="preserve"> </w:t>
            </w:r>
            <w:r w:rsidRPr="007640F1">
              <w:rPr>
                <w:rFonts w:ascii="Sylfaen" w:hAnsi="Sylfaen" w:cs="Sylfaen"/>
              </w:rPr>
              <w:t>կառուցման</w:t>
            </w:r>
            <w:r w:rsidRPr="007640F1">
              <w:t xml:space="preserve"> </w:t>
            </w:r>
            <w:r w:rsidRPr="007640F1">
              <w:rPr>
                <w:rFonts w:ascii="Sylfaen" w:hAnsi="Sylfaen" w:cs="Sylfaen"/>
              </w:rPr>
              <w:t>համար</w:t>
            </w:r>
            <w:r w:rsidRPr="007640F1">
              <w:t xml:space="preserve"> </w:t>
            </w:r>
            <w:r w:rsidRPr="007640F1">
              <w:rPr>
                <w:rFonts w:ascii="Sylfaen" w:hAnsi="Sylfaen" w:cs="Sylfaen"/>
              </w:rPr>
              <w:t>փոսորակի</w:t>
            </w:r>
            <w:r w:rsidRPr="007640F1">
              <w:t xml:space="preserve"> </w:t>
            </w:r>
            <w:r w:rsidRPr="007640F1">
              <w:rPr>
                <w:rFonts w:ascii="Sylfaen" w:hAnsi="Sylfaen" w:cs="Sylfaen"/>
              </w:rPr>
              <w:t>էքսկավատորով</w:t>
            </w:r>
            <w:r w:rsidRPr="007640F1">
              <w:t xml:space="preserve"> (0.65</w:t>
            </w:r>
            <w:r w:rsidRPr="007640F1">
              <w:rPr>
                <w:rFonts w:ascii="Sylfaen" w:hAnsi="Sylfaen" w:cs="Sylfaen"/>
              </w:rPr>
              <w:t>մ</w:t>
            </w:r>
            <w:r w:rsidRPr="007640F1">
              <w:t xml:space="preserve">3   </w:t>
            </w:r>
            <w:r w:rsidRPr="007640F1">
              <w:rPr>
                <w:rFonts w:ascii="Sylfaen" w:hAnsi="Sylfaen" w:cs="Sylfaen"/>
              </w:rPr>
              <w:t>շերեփի</w:t>
            </w:r>
            <w:r w:rsidRPr="007640F1">
              <w:t xml:space="preserve"> </w:t>
            </w:r>
            <w:r w:rsidRPr="007640F1">
              <w:rPr>
                <w:rFonts w:ascii="Sylfaen" w:hAnsi="Sylfaen" w:cs="Sylfaen"/>
              </w:rPr>
              <w:t>տարողությամբ</w:t>
            </w:r>
            <w:r w:rsidRPr="007640F1">
              <w:t xml:space="preserve">), </w:t>
            </w:r>
            <w:r w:rsidRPr="007640F1">
              <w:rPr>
                <w:rFonts w:ascii="Sylfaen" w:hAnsi="Sylfaen" w:cs="Sylfaen"/>
              </w:rPr>
              <w:t>բարձում</w:t>
            </w:r>
            <w:r w:rsidRPr="007640F1">
              <w:t xml:space="preserve"> </w:t>
            </w:r>
            <w:r w:rsidRPr="007640F1">
              <w:rPr>
                <w:rFonts w:ascii="Sylfaen" w:hAnsi="Sylfaen" w:cs="Sylfaen"/>
              </w:rPr>
              <w:t>ավտոինքնաթափեր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12,4</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41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Выемка котлована для строительства колодцa экскаватором (емкость ковша 0,65 м 3  ), с накоплением для обратной засыпки      </w:t>
            </w:r>
            <w:r w:rsidRPr="007640F1">
              <w:rPr>
                <w:rFonts w:ascii="Sylfaen" w:hAnsi="Sylfaen" w:cs="Sylfaen"/>
              </w:rPr>
              <w:t>Դիտահորի</w:t>
            </w:r>
            <w:r w:rsidRPr="007640F1">
              <w:t xml:space="preserve"> </w:t>
            </w:r>
            <w:r w:rsidRPr="007640F1">
              <w:rPr>
                <w:rFonts w:ascii="Sylfaen" w:hAnsi="Sylfaen" w:cs="Sylfaen"/>
              </w:rPr>
              <w:t>կառուցման</w:t>
            </w:r>
            <w:r w:rsidRPr="007640F1">
              <w:t xml:space="preserve"> </w:t>
            </w:r>
            <w:r w:rsidRPr="007640F1">
              <w:rPr>
                <w:rFonts w:ascii="Sylfaen" w:hAnsi="Sylfaen" w:cs="Sylfaen"/>
              </w:rPr>
              <w:t>համար</w:t>
            </w:r>
            <w:r w:rsidRPr="007640F1">
              <w:t xml:space="preserve"> </w:t>
            </w:r>
            <w:r w:rsidRPr="007640F1">
              <w:rPr>
                <w:rFonts w:ascii="Sylfaen" w:hAnsi="Sylfaen" w:cs="Sylfaen"/>
              </w:rPr>
              <w:t>փոսորակի</w:t>
            </w:r>
            <w:r w:rsidRPr="007640F1">
              <w:t xml:space="preserve"> </w:t>
            </w:r>
            <w:r w:rsidRPr="007640F1">
              <w:rPr>
                <w:rFonts w:ascii="Sylfaen" w:hAnsi="Sylfaen" w:cs="Sylfaen"/>
              </w:rPr>
              <w:t>քանդում</w:t>
            </w:r>
            <w:r w:rsidRPr="007640F1">
              <w:t xml:space="preserve"> </w:t>
            </w:r>
            <w:r w:rsidRPr="007640F1">
              <w:rPr>
                <w:rFonts w:ascii="Sylfaen" w:hAnsi="Sylfaen" w:cs="Sylfaen"/>
              </w:rPr>
              <w:t>էքսկավատորով</w:t>
            </w:r>
            <w:r w:rsidRPr="007640F1">
              <w:t xml:space="preserve">  ( 0.65</w:t>
            </w:r>
            <w:r w:rsidRPr="007640F1">
              <w:rPr>
                <w:rFonts w:ascii="Sylfaen" w:hAnsi="Sylfaen" w:cs="Sylfaen"/>
              </w:rPr>
              <w:t>մ</w:t>
            </w:r>
            <w:r w:rsidRPr="007640F1">
              <w:t xml:space="preserve">3   </w:t>
            </w:r>
            <w:r w:rsidRPr="007640F1">
              <w:rPr>
                <w:rFonts w:ascii="Sylfaen" w:hAnsi="Sylfaen" w:cs="Sylfaen"/>
              </w:rPr>
              <w:t>շերեփի</w:t>
            </w:r>
            <w:r w:rsidRPr="007640F1">
              <w:t xml:space="preserve"> </w:t>
            </w:r>
            <w:r w:rsidRPr="007640F1">
              <w:rPr>
                <w:rFonts w:ascii="Sylfaen" w:hAnsi="Sylfaen" w:cs="Sylfaen"/>
              </w:rPr>
              <w:t>տարողությամբ</w:t>
            </w:r>
            <w:r w:rsidRPr="007640F1">
              <w:t xml:space="preserve">), </w:t>
            </w:r>
            <w:r w:rsidRPr="007640F1">
              <w:rPr>
                <w:rFonts w:ascii="Sylfaen" w:hAnsi="Sylfaen" w:cs="Sylfaen"/>
              </w:rPr>
              <w:t>կողքի</w:t>
            </w:r>
            <w:r w:rsidRPr="007640F1">
              <w:t xml:space="preserve"> </w:t>
            </w:r>
            <w:r w:rsidRPr="007640F1">
              <w:rPr>
                <w:rFonts w:ascii="Sylfaen" w:hAnsi="Sylfaen" w:cs="Sylfaen"/>
              </w:rPr>
              <w:t>կուտակումով</w:t>
            </w:r>
            <w:r w:rsidRPr="007640F1">
              <w:t xml:space="preserve"> </w:t>
            </w:r>
            <w:r w:rsidRPr="007640F1">
              <w:rPr>
                <w:rFonts w:ascii="Sylfaen" w:hAnsi="Sylfaen" w:cs="Sylfaen"/>
              </w:rPr>
              <w:t>հետադարձ</w:t>
            </w:r>
            <w:r w:rsidRPr="007640F1">
              <w:t xml:space="preserve"> </w:t>
            </w:r>
            <w:r w:rsidRPr="007640F1">
              <w:rPr>
                <w:rFonts w:ascii="Sylfaen" w:hAnsi="Sylfaen" w:cs="Sylfaen"/>
              </w:rPr>
              <w:t>լիցքի</w:t>
            </w:r>
            <w:r w:rsidRPr="007640F1">
              <w:t xml:space="preserve"> </w:t>
            </w:r>
            <w:r w:rsidRPr="007640F1">
              <w:rPr>
                <w:rFonts w:ascii="Sylfaen" w:hAnsi="Sylfaen" w:cs="Sylfaen"/>
              </w:rPr>
              <w:t>համար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20,6</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То же самое вручную</w:t>
            </w:r>
            <w:r w:rsidRPr="007640F1">
              <w:br/>
            </w:r>
            <w:r w:rsidRPr="007640F1">
              <w:rPr>
                <w:rFonts w:ascii="Sylfaen" w:hAnsi="Sylfaen" w:cs="Sylfaen"/>
              </w:rPr>
              <w:t>Նույնը</w:t>
            </w:r>
            <w:r w:rsidRPr="007640F1">
              <w:t xml:space="preserve"> </w:t>
            </w:r>
            <w:r w:rsidRPr="007640F1">
              <w:rPr>
                <w:rFonts w:ascii="Sylfaen" w:hAnsi="Sylfaen" w:cs="Sylfaen"/>
              </w:rPr>
              <w:t>ձեռքի</w:t>
            </w:r>
            <w:r w:rsidRPr="007640F1">
              <w:t xml:space="preserve"> </w:t>
            </w:r>
            <w:r w:rsidRPr="007640F1">
              <w:rPr>
                <w:rFonts w:ascii="Sylfaen" w:hAnsi="Sylfaen" w:cs="Sylfaen"/>
              </w:rPr>
              <w:t>աշխատանքով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3,7</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Транспортировка на свалку 2,0 км</w:t>
            </w:r>
            <w:r w:rsidRPr="007640F1">
              <w:br/>
            </w:r>
            <w:r w:rsidRPr="007640F1">
              <w:rPr>
                <w:rFonts w:ascii="Sylfaen" w:hAnsi="Sylfaen" w:cs="Sylfaen"/>
              </w:rPr>
              <w:t>Տեղափոխում</w:t>
            </w:r>
            <w:r w:rsidRPr="007640F1">
              <w:t xml:space="preserve">  </w:t>
            </w:r>
            <w:r w:rsidRPr="007640F1">
              <w:rPr>
                <w:rFonts w:ascii="Sylfaen" w:hAnsi="Sylfaen" w:cs="Sylfaen"/>
              </w:rPr>
              <w:t>լցակույտ</w:t>
            </w:r>
            <w:r w:rsidRPr="007640F1">
              <w:t xml:space="preserve"> 2,0</w:t>
            </w:r>
            <w:r w:rsidRPr="007640F1">
              <w:rPr>
                <w:rFonts w:ascii="Sylfaen" w:hAnsi="Sylfaen" w:cs="Sylfaen"/>
              </w:rPr>
              <w:t>կմ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31,4</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Работа на свалке</w:t>
            </w:r>
            <w:r w:rsidRPr="007640F1">
              <w:br/>
            </w:r>
            <w:r w:rsidRPr="007640F1">
              <w:rPr>
                <w:rFonts w:ascii="Sylfaen" w:hAnsi="Sylfaen" w:cs="Sylfaen"/>
              </w:rPr>
              <w:t>Աշխատանք</w:t>
            </w:r>
            <w:r w:rsidRPr="007640F1">
              <w:t xml:space="preserve"> </w:t>
            </w:r>
            <w:r w:rsidRPr="007640F1">
              <w:rPr>
                <w:rFonts w:ascii="Sylfaen" w:hAnsi="Sylfaen" w:cs="Sylfaen"/>
              </w:rPr>
              <w:t>լցակույտում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16,1</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72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6</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Устройство бетонного фундамента под установку колец стенок колодцев,бетон класса В-15 </w:t>
            </w:r>
            <w:r w:rsidRPr="007640F1">
              <w:br/>
            </w:r>
            <w:r w:rsidRPr="007640F1">
              <w:rPr>
                <w:rFonts w:ascii="Sylfaen" w:hAnsi="Sylfaen" w:cs="Sylfaen"/>
              </w:rPr>
              <w:lastRenderedPageBreak/>
              <w:t>Դիտահորի</w:t>
            </w:r>
            <w:r w:rsidRPr="007640F1">
              <w:t xml:space="preserve"> </w:t>
            </w:r>
            <w:r w:rsidRPr="007640F1">
              <w:rPr>
                <w:rFonts w:ascii="Sylfaen" w:hAnsi="Sylfaen" w:cs="Sylfaen"/>
              </w:rPr>
              <w:t>պատի</w:t>
            </w:r>
            <w:r w:rsidRPr="007640F1">
              <w:t xml:space="preserve"> </w:t>
            </w:r>
            <w:r w:rsidRPr="007640F1">
              <w:rPr>
                <w:rFonts w:ascii="Sylfaen" w:hAnsi="Sylfaen" w:cs="Sylfaen"/>
              </w:rPr>
              <w:t>օղակների</w:t>
            </w:r>
            <w:r w:rsidRPr="007640F1">
              <w:t xml:space="preserve"> </w:t>
            </w:r>
            <w:r w:rsidRPr="007640F1">
              <w:rPr>
                <w:rFonts w:ascii="Sylfaen" w:hAnsi="Sylfaen" w:cs="Sylfaen"/>
              </w:rPr>
              <w:t>տեղադրման</w:t>
            </w:r>
            <w:r w:rsidRPr="007640F1">
              <w:t xml:space="preserve"> </w:t>
            </w:r>
            <w:r w:rsidRPr="007640F1">
              <w:rPr>
                <w:rFonts w:ascii="Sylfaen" w:hAnsi="Sylfaen" w:cs="Sylfaen"/>
              </w:rPr>
              <w:t>համար</w:t>
            </w:r>
            <w:r w:rsidRPr="007640F1">
              <w:t xml:space="preserve"> </w:t>
            </w:r>
            <w:r w:rsidRPr="007640F1">
              <w:rPr>
                <w:rFonts w:ascii="Sylfaen" w:hAnsi="Sylfaen" w:cs="Sylfaen"/>
              </w:rPr>
              <w:t>բետոնե</w:t>
            </w:r>
            <w:r w:rsidRPr="007640F1">
              <w:t xml:space="preserve"> </w:t>
            </w:r>
            <w:r w:rsidRPr="007640F1">
              <w:rPr>
                <w:rFonts w:ascii="Sylfaen" w:hAnsi="Sylfaen" w:cs="Sylfaen"/>
              </w:rPr>
              <w:t>հիմքի</w:t>
            </w:r>
            <w:r w:rsidRPr="007640F1">
              <w:t xml:space="preserve"> </w:t>
            </w:r>
            <w:r w:rsidRPr="007640F1">
              <w:rPr>
                <w:rFonts w:ascii="Sylfaen" w:hAnsi="Sylfaen" w:cs="Sylfaen"/>
              </w:rPr>
              <w:t>կառուցում</w:t>
            </w:r>
            <w:r w:rsidRPr="007640F1">
              <w:t xml:space="preserve"> B-15 </w:t>
            </w:r>
            <w:r w:rsidRPr="007640F1">
              <w:rPr>
                <w:rFonts w:ascii="Sylfaen" w:hAnsi="Sylfaen" w:cs="Sylfaen"/>
              </w:rPr>
              <w:t>դասի</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0,3</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7</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КЦ 20-1 установка сборных железобетонных стеновых колец, V бет = 0,66 м 3, 3 шт.                      КЦ 20-1 </w:t>
            </w:r>
            <w:r w:rsidRPr="007640F1">
              <w:rPr>
                <w:rFonts w:ascii="Sylfaen" w:hAnsi="Sylfaen" w:cs="Sylfaen"/>
              </w:rPr>
              <w:t>հավաքովի</w:t>
            </w:r>
            <w:r w:rsidRPr="007640F1">
              <w:t xml:space="preserve"> </w:t>
            </w:r>
            <w:r w:rsidRPr="007640F1">
              <w:rPr>
                <w:rFonts w:ascii="Sylfaen" w:hAnsi="Sylfaen" w:cs="Sylfaen"/>
              </w:rPr>
              <w:t>երկաթբետոնե</w:t>
            </w:r>
            <w:r w:rsidRPr="007640F1">
              <w:t xml:space="preserve"> </w:t>
            </w:r>
            <w:r w:rsidRPr="007640F1">
              <w:rPr>
                <w:rFonts w:ascii="Sylfaen" w:hAnsi="Sylfaen" w:cs="Sylfaen"/>
              </w:rPr>
              <w:t>պատի</w:t>
            </w:r>
            <w:r w:rsidRPr="007640F1">
              <w:t xml:space="preserve"> </w:t>
            </w:r>
            <w:r w:rsidRPr="007640F1">
              <w:rPr>
                <w:rFonts w:ascii="Sylfaen" w:hAnsi="Sylfaen" w:cs="Sylfaen"/>
              </w:rPr>
              <w:t>օղակների</w:t>
            </w:r>
            <w:r w:rsidRPr="007640F1">
              <w:t xml:space="preserve"> </w:t>
            </w:r>
            <w:r w:rsidRPr="007640F1">
              <w:rPr>
                <w:rFonts w:ascii="Sylfaen" w:hAnsi="Sylfaen" w:cs="Sylfaen"/>
              </w:rPr>
              <w:t>տեղադրում</w:t>
            </w:r>
            <w:r w:rsidRPr="007640F1">
              <w:t>, V</w:t>
            </w:r>
            <w:r w:rsidRPr="007640F1">
              <w:rPr>
                <w:rFonts w:ascii="Sylfaen" w:hAnsi="Sylfaen" w:cs="Sylfaen"/>
              </w:rPr>
              <w:t>բետ</w:t>
            </w:r>
            <w:r w:rsidRPr="007640F1">
              <w:t xml:space="preserve">=0,66 </w:t>
            </w:r>
            <w:r w:rsidRPr="007640F1">
              <w:rPr>
                <w:rFonts w:ascii="Sylfaen" w:hAnsi="Sylfaen" w:cs="Sylfaen"/>
              </w:rPr>
              <w:t>մ</w:t>
            </w:r>
            <w:r w:rsidRPr="007640F1">
              <w:t xml:space="preserve">3, 3 </w:t>
            </w:r>
            <w:r w:rsidRPr="007640F1">
              <w:rPr>
                <w:rFonts w:ascii="Sylfaen" w:hAnsi="Sylfaen" w:cs="Sylfaen"/>
              </w:rPr>
              <w:t>հատ</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62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Гидроизоляция колец железобетонных стен двумя слоями горячего битума</w:t>
            </w:r>
            <w:r w:rsidRPr="007640F1">
              <w:br/>
            </w:r>
            <w:r w:rsidRPr="007640F1">
              <w:rPr>
                <w:rFonts w:ascii="Sylfaen" w:hAnsi="Sylfaen" w:cs="Sylfaen"/>
              </w:rPr>
              <w:t>Երկաթբետոնե</w:t>
            </w:r>
            <w:r w:rsidRPr="007640F1">
              <w:t xml:space="preserve"> </w:t>
            </w:r>
            <w:r w:rsidRPr="007640F1">
              <w:rPr>
                <w:rFonts w:ascii="Sylfaen" w:hAnsi="Sylfaen" w:cs="Sylfaen"/>
              </w:rPr>
              <w:t>պատի</w:t>
            </w:r>
            <w:r w:rsidRPr="007640F1">
              <w:t xml:space="preserve"> </w:t>
            </w:r>
            <w:r w:rsidRPr="007640F1">
              <w:rPr>
                <w:rFonts w:ascii="Sylfaen" w:hAnsi="Sylfaen" w:cs="Sylfaen"/>
              </w:rPr>
              <w:t>օղակների</w:t>
            </w:r>
            <w:r w:rsidRPr="007640F1">
              <w:t xml:space="preserve"> </w:t>
            </w:r>
            <w:r w:rsidRPr="007640F1">
              <w:rPr>
                <w:rFonts w:ascii="Sylfaen" w:hAnsi="Sylfaen" w:cs="Sylfaen"/>
              </w:rPr>
              <w:t>ջրամեկուսացում</w:t>
            </w:r>
            <w:r w:rsidRPr="007640F1">
              <w:t xml:space="preserve"> </w:t>
            </w:r>
            <w:r w:rsidRPr="007640F1">
              <w:rPr>
                <w:rFonts w:ascii="Sylfaen" w:hAnsi="Sylfaen" w:cs="Sylfaen"/>
              </w:rPr>
              <w:t>երկշերտ</w:t>
            </w:r>
            <w:r w:rsidRPr="007640F1">
              <w:t xml:space="preserve"> </w:t>
            </w:r>
            <w:r w:rsidRPr="007640F1">
              <w:rPr>
                <w:rFonts w:ascii="Sylfaen" w:hAnsi="Sylfaen" w:cs="Sylfaen"/>
              </w:rPr>
              <w:t>տաք</w:t>
            </w:r>
            <w:r w:rsidRPr="007640F1">
              <w:t xml:space="preserve"> </w:t>
            </w:r>
            <w:r w:rsidRPr="007640F1">
              <w:rPr>
                <w:rFonts w:ascii="Sylfaen" w:hAnsi="Sylfaen" w:cs="Sylfaen"/>
              </w:rPr>
              <w:t>բիտումով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20,7</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9</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Монтаж сейсмостойких металлических креплений</w:t>
            </w:r>
            <w:r w:rsidRPr="007640F1">
              <w:br/>
            </w:r>
            <w:r w:rsidRPr="007640F1">
              <w:rPr>
                <w:rFonts w:ascii="Sylfaen" w:hAnsi="Sylfaen" w:cs="Sylfaen"/>
              </w:rPr>
              <w:t>Սեյսմակայունության</w:t>
            </w:r>
            <w:r w:rsidRPr="007640F1">
              <w:t xml:space="preserve"> </w:t>
            </w:r>
            <w:r w:rsidRPr="007640F1">
              <w:rPr>
                <w:rFonts w:ascii="Sylfaen" w:hAnsi="Sylfaen" w:cs="Sylfaen"/>
              </w:rPr>
              <w:t>մետաղական</w:t>
            </w:r>
            <w:r w:rsidRPr="007640F1">
              <w:t xml:space="preserve"> </w:t>
            </w:r>
            <w:r w:rsidRPr="007640F1">
              <w:rPr>
                <w:rFonts w:ascii="Sylfaen" w:hAnsi="Sylfaen" w:cs="Sylfaen"/>
              </w:rPr>
              <w:t>կապող</w:t>
            </w:r>
            <w:r w:rsidRPr="007640F1">
              <w:t xml:space="preserve"> </w:t>
            </w:r>
            <w:r w:rsidRPr="007640F1">
              <w:rPr>
                <w:rFonts w:ascii="Sylfaen" w:hAnsi="Sylfaen" w:cs="Sylfaen"/>
              </w:rPr>
              <w:t>էլեմենտների</w:t>
            </w:r>
            <w:r w:rsidRPr="007640F1">
              <w:t xml:space="preserve"> </w:t>
            </w:r>
            <w:r w:rsidRPr="007640F1">
              <w:rPr>
                <w:rFonts w:ascii="Sylfaen" w:hAnsi="Sylfaen" w:cs="Sylfaen"/>
              </w:rPr>
              <w:t>տեղադրում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0,1</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10</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Устройство щебнячного слоя  40-70 мм толщиной h = 800 мм</w:t>
            </w:r>
            <w:r w:rsidRPr="007640F1">
              <w:br/>
            </w:r>
            <w:r w:rsidRPr="007640F1">
              <w:rPr>
                <w:rFonts w:ascii="Sylfaen" w:hAnsi="Sylfaen" w:cs="Sylfaen"/>
              </w:rPr>
              <w:t>Խճային</w:t>
            </w:r>
            <w:r w:rsidRPr="007640F1">
              <w:t xml:space="preserve"> </w:t>
            </w:r>
            <w:r w:rsidRPr="007640F1">
              <w:rPr>
                <w:rFonts w:ascii="Sylfaen" w:hAnsi="Sylfaen" w:cs="Sylfaen"/>
              </w:rPr>
              <w:t>շերտի</w:t>
            </w:r>
            <w:r w:rsidRPr="007640F1">
              <w:t xml:space="preserve"> </w:t>
            </w:r>
            <w:r w:rsidRPr="007640F1">
              <w:rPr>
                <w:rFonts w:ascii="Sylfaen" w:hAnsi="Sylfaen" w:cs="Sylfaen"/>
              </w:rPr>
              <w:t>տեղադրում</w:t>
            </w:r>
            <w:r w:rsidRPr="007640F1">
              <w:t xml:space="preserve"> 40-70 </w:t>
            </w:r>
            <w:r w:rsidRPr="007640F1">
              <w:rPr>
                <w:rFonts w:ascii="Sylfaen" w:hAnsi="Sylfaen" w:cs="Sylfaen"/>
              </w:rPr>
              <w:t>մմ</w:t>
            </w:r>
            <w:r w:rsidRPr="007640F1">
              <w:t xml:space="preserve"> h=800</w:t>
            </w:r>
            <w:r w:rsidRPr="007640F1">
              <w:rPr>
                <w:rFonts w:ascii="Sylfaen" w:hAnsi="Sylfaen" w:cs="Sylfaen"/>
              </w:rPr>
              <w:t>մմ</w:t>
            </w:r>
            <w:r w:rsidRPr="007640F1">
              <w:t xml:space="preserve">  </w:t>
            </w:r>
            <w:r w:rsidRPr="007640F1">
              <w:rPr>
                <w:rFonts w:ascii="Sylfaen" w:hAnsi="Sylfaen" w:cs="Sylfaen"/>
              </w:rPr>
              <w:t>հաստությամբ</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5,7</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Сверление дренажных отверстий d=30 мм   </w:t>
            </w:r>
            <w:r w:rsidRPr="007640F1">
              <w:rPr>
                <w:rFonts w:ascii="Sylfaen" w:hAnsi="Sylfaen" w:cs="Sylfaen"/>
              </w:rPr>
              <w:t>Ջրահեռացման</w:t>
            </w:r>
            <w:r w:rsidRPr="007640F1">
              <w:t xml:space="preserve"> </w:t>
            </w:r>
            <w:r w:rsidRPr="007640F1">
              <w:rPr>
                <w:rFonts w:ascii="Sylfaen" w:hAnsi="Sylfaen" w:cs="Sylfaen"/>
              </w:rPr>
              <w:t>անցքերի</w:t>
            </w:r>
            <w:r w:rsidRPr="007640F1">
              <w:t xml:space="preserve"> </w:t>
            </w:r>
            <w:r w:rsidRPr="007640F1">
              <w:rPr>
                <w:rFonts w:ascii="Sylfaen" w:hAnsi="Sylfaen" w:cs="Sylfaen"/>
              </w:rPr>
              <w:t>գայլիկոնում</w:t>
            </w:r>
            <w:r w:rsidRPr="007640F1">
              <w:t xml:space="preserve"> d=30 </w:t>
            </w:r>
            <w:r w:rsidRPr="007640F1">
              <w:rPr>
                <w:rFonts w:ascii="Sylfaen" w:hAnsi="Sylfaen" w:cs="Sylfaen"/>
              </w:rPr>
              <w:t>մմ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шт.</w:t>
            </w:r>
            <w:r w:rsidRPr="007640F1">
              <w:br/>
            </w:r>
            <w:r w:rsidRPr="007640F1">
              <w:rPr>
                <w:rFonts w:ascii="Sylfaen" w:hAnsi="Sylfaen" w:cs="Sylfaen"/>
              </w:rPr>
              <w:t>հատ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80,0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07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12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ПП (КЦП) 20.1 Монтаж сборной железобетонной плиты с чугуной крышкой, Vбет =0,53 м3, 1шт.</w:t>
            </w:r>
            <w:r w:rsidRPr="007640F1">
              <w:br/>
              <w:t xml:space="preserve"> ПП (КЦП) 20.1 </w:t>
            </w:r>
            <w:r w:rsidRPr="007640F1">
              <w:rPr>
                <w:rFonts w:ascii="Sylfaen" w:hAnsi="Sylfaen" w:cs="Sylfaen"/>
              </w:rPr>
              <w:t>հավաքովի</w:t>
            </w:r>
            <w:r w:rsidRPr="007640F1">
              <w:t xml:space="preserve"> </w:t>
            </w:r>
            <w:r w:rsidRPr="007640F1">
              <w:rPr>
                <w:rFonts w:ascii="Sylfaen" w:hAnsi="Sylfaen" w:cs="Sylfaen"/>
              </w:rPr>
              <w:t>երկաթբետոնե</w:t>
            </w:r>
            <w:r w:rsidRPr="007640F1">
              <w:t xml:space="preserve"> </w:t>
            </w:r>
            <w:r w:rsidRPr="007640F1">
              <w:rPr>
                <w:rFonts w:ascii="Sylfaen" w:hAnsi="Sylfaen" w:cs="Sylfaen"/>
              </w:rPr>
              <w:t>ծածկի</w:t>
            </w:r>
            <w:r w:rsidRPr="007640F1">
              <w:t xml:space="preserve"> </w:t>
            </w:r>
            <w:r w:rsidRPr="007640F1">
              <w:rPr>
                <w:rFonts w:ascii="Sylfaen" w:hAnsi="Sylfaen" w:cs="Sylfaen"/>
              </w:rPr>
              <w:t>սալի</w:t>
            </w:r>
            <w:r w:rsidRPr="007640F1">
              <w:t xml:space="preserve"> </w:t>
            </w:r>
            <w:r w:rsidRPr="007640F1">
              <w:rPr>
                <w:rFonts w:ascii="Sylfaen" w:hAnsi="Sylfaen" w:cs="Sylfaen"/>
              </w:rPr>
              <w:t>տեղադրում</w:t>
            </w:r>
            <w:r w:rsidRPr="007640F1">
              <w:t xml:space="preserve"> </w:t>
            </w:r>
            <w:r w:rsidRPr="007640F1">
              <w:rPr>
                <w:rFonts w:ascii="Sylfaen" w:hAnsi="Sylfaen" w:cs="Sylfaen"/>
              </w:rPr>
              <w:t>թուջե</w:t>
            </w:r>
            <w:r w:rsidRPr="007640F1">
              <w:t xml:space="preserve"> </w:t>
            </w:r>
            <w:r w:rsidRPr="007640F1">
              <w:rPr>
                <w:rFonts w:ascii="Sylfaen" w:hAnsi="Sylfaen" w:cs="Sylfaen"/>
              </w:rPr>
              <w:t>մտոցով</w:t>
            </w:r>
            <w:r w:rsidRPr="007640F1">
              <w:t>, V</w:t>
            </w:r>
            <w:r w:rsidRPr="007640F1">
              <w:rPr>
                <w:rFonts w:ascii="Sylfaen" w:hAnsi="Sylfaen" w:cs="Sylfaen"/>
              </w:rPr>
              <w:t>բետ</w:t>
            </w:r>
            <w:r w:rsidRPr="007640F1">
              <w:t xml:space="preserve">=0,53 </w:t>
            </w:r>
            <w:r w:rsidRPr="007640F1">
              <w:rPr>
                <w:rFonts w:ascii="Sylfaen" w:hAnsi="Sylfaen" w:cs="Sylfaen"/>
              </w:rPr>
              <w:t>մ</w:t>
            </w:r>
            <w:r w:rsidRPr="007640F1">
              <w:t xml:space="preserve">3, 1 </w:t>
            </w:r>
            <w:r w:rsidRPr="007640F1">
              <w:rPr>
                <w:rFonts w:ascii="Sylfaen" w:hAnsi="Sylfaen" w:cs="Sylfaen"/>
              </w:rPr>
              <w:t>հատ</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0,5</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07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Монтаж ж/б плиты перекрытия для  существующего канализационного люка размерами 1200х1200 мм</w:t>
            </w:r>
            <w:r w:rsidRPr="007640F1">
              <w:br/>
            </w:r>
            <w:r w:rsidRPr="007640F1">
              <w:rPr>
                <w:rFonts w:ascii="Sylfaen" w:hAnsi="Sylfaen" w:cs="Sylfaen"/>
              </w:rPr>
              <w:t>Գոյություն</w:t>
            </w:r>
            <w:r w:rsidRPr="007640F1">
              <w:t xml:space="preserve"> </w:t>
            </w:r>
            <w:r w:rsidRPr="007640F1">
              <w:rPr>
                <w:rFonts w:ascii="Sylfaen" w:hAnsi="Sylfaen" w:cs="Sylfaen"/>
              </w:rPr>
              <w:t>ունեցող</w:t>
            </w:r>
            <w:r w:rsidRPr="007640F1">
              <w:t xml:space="preserve"> </w:t>
            </w:r>
            <w:r w:rsidRPr="007640F1">
              <w:rPr>
                <w:rFonts w:ascii="Sylfaen" w:hAnsi="Sylfaen" w:cs="Sylfaen"/>
              </w:rPr>
              <w:t>կոյուղու</w:t>
            </w:r>
            <w:r w:rsidRPr="007640F1">
              <w:t xml:space="preserve"> </w:t>
            </w:r>
            <w:r w:rsidRPr="007640F1">
              <w:rPr>
                <w:rFonts w:ascii="Sylfaen" w:hAnsi="Sylfaen" w:cs="Sylfaen"/>
              </w:rPr>
              <w:t>դիտահորի</w:t>
            </w:r>
            <w:r w:rsidRPr="007640F1">
              <w:t xml:space="preserve"> </w:t>
            </w:r>
            <w:r w:rsidRPr="007640F1">
              <w:rPr>
                <w:rFonts w:ascii="Sylfaen" w:hAnsi="Sylfaen" w:cs="Sylfaen"/>
              </w:rPr>
              <w:t>ե</w:t>
            </w:r>
            <w:r w:rsidRPr="007640F1">
              <w:t>/</w:t>
            </w:r>
            <w:r w:rsidRPr="007640F1">
              <w:rPr>
                <w:rFonts w:ascii="Sylfaen" w:hAnsi="Sylfaen" w:cs="Sylfaen"/>
              </w:rPr>
              <w:t>բ</w:t>
            </w:r>
            <w:r w:rsidRPr="007640F1">
              <w:t xml:space="preserve"> </w:t>
            </w:r>
            <w:r w:rsidRPr="007640F1">
              <w:rPr>
                <w:rFonts w:ascii="Sylfaen" w:hAnsi="Sylfaen" w:cs="Sylfaen"/>
              </w:rPr>
              <w:t>ծածկի</w:t>
            </w:r>
            <w:r w:rsidRPr="007640F1">
              <w:t xml:space="preserve"> </w:t>
            </w:r>
            <w:r w:rsidRPr="007640F1">
              <w:rPr>
                <w:rFonts w:ascii="Sylfaen" w:hAnsi="Sylfaen" w:cs="Sylfaen"/>
              </w:rPr>
              <w:t>սալի</w:t>
            </w:r>
            <w:r w:rsidRPr="007640F1">
              <w:t xml:space="preserve"> </w:t>
            </w:r>
            <w:r w:rsidRPr="007640F1">
              <w:rPr>
                <w:rFonts w:ascii="Sylfaen" w:hAnsi="Sylfaen" w:cs="Sylfaen"/>
              </w:rPr>
              <w:t>տեղադրում</w:t>
            </w:r>
            <w:r w:rsidRPr="007640F1">
              <w:t xml:space="preserve"> 1200x1200</w:t>
            </w:r>
            <w:r w:rsidRPr="007640F1">
              <w:rPr>
                <w:rFonts w:ascii="Sylfaen" w:hAnsi="Sylfaen" w:cs="Sylfaen"/>
              </w:rPr>
              <w:t>մմ</w:t>
            </w:r>
            <w:r w:rsidRPr="007640F1">
              <w:t xml:space="preserve"> </w:t>
            </w:r>
            <w:r w:rsidRPr="007640F1">
              <w:rPr>
                <w:rFonts w:ascii="Sylfaen" w:hAnsi="Sylfaen" w:cs="Sylfaen"/>
              </w:rPr>
              <w:t>չափսերի</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шт.</w:t>
            </w:r>
            <w:r w:rsidRPr="007640F1">
              <w:br/>
            </w:r>
            <w:r w:rsidRPr="007640F1">
              <w:rPr>
                <w:rFonts w:ascii="Sylfaen" w:hAnsi="Sylfaen" w:cs="Sylfaen"/>
              </w:rPr>
              <w:t>հատ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Монтаж вентиляционной трубы канализационного люка d=75 мм </w:t>
            </w:r>
            <w:r w:rsidRPr="007640F1">
              <w:br/>
            </w:r>
            <w:r w:rsidRPr="007640F1">
              <w:rPr>
                <w:rFonts w:ascii="Sylfaen" w:hAnsi="Sylfaen" w:cs="Sylfaen"/>
              </w:rPr>
              <w:t>Կոյուղու</w:t>
            </w:r>
            <w:r w:rsidRPr="007640F1">
              <w:t xml:space="preserve"> </w:t>
            </w:r>
            <w:r w:rsidRPr="007640F1">
              <w:rPr>
                <w:rFonts w:ascii="Sylfaen" w:hAnsi="Sylfaen" w:cs="Sylfaen"/>
              </w:rPr>
              <w:t>դիտահորի</w:t>
            </w:r>
            <w:r w:rsidRPr="007640F1">
              <w:t xml:space="preserve"> </w:t>
            </w:r>
            <w:r w:rsidRPr="007640F1">
              <w:rPr>
                <w:rFonts w:ascii="Sylfaen" w:hAnsi="Sylfaen" w:cs="Sylfaen"/>
              </w:rPr>
              <w:t>օդափոխման</w:t>
            </w:r>
            <w:r w:rsidRPr="007640F1">
              <w:t xml:space="preserve"> </w:t>
            </w:r>
            <w:r w:rsidRPr="007640F1">
              <w:rPr>
                <w:rFonts w:ascii="Sylfaen" w:hAnsi="Sylfaen" w:cs="Sylfaen"/>
              </w:rPr>
              <w:t>խողովակի</w:t>
            </w:r>
            <w:r w:rsidRPr="007640F1">
              <w:t xml:space="preserve"> </w:t>
            </w:r>
            <w:r w:rsidRPr="007640F1">
              <w:rPr>
                <w:rFonts w:ascii="Sylfaen" w:hAnsi="Sylfaen" w:cs="Sylfaen"/>
              </w:rPr>
              <w:t>տեղադրում</w:t>
            </w:r>
            <w:r w:rsidRPr="007640F1">
              <w:t xml:space="preserve"> d=75</w:t>
            </w:r>
            <w:r w:rsidRPr="007640F1">
              <w:rPr>
                <w:rFonts w:ascii="Sylfaen" w:hAnsi="Sylfaen" w:cs="Sylfaen"/>
              </w:rPr>
              <w:t>մմ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м                                              </w:t>
            </w:r>
            <w:r w:rsidRPr="007640F1">
              <w:rPr>
                <w:rFonts w:ascii="Sylfaen" w:hAnsi="Sylfaen" w:cs="Sylfaen"/>
              </w:rPr>
              <w:t>մ</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0,9</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72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15</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Реализация обратной засыпки колодца из предварительно насыпанного грунта  </w:t>
            </w:r>
            <w:r w:rsidRPr="007640F1">
              <w:rPr>
                <w:rFonts w:ascii="Sylfaen" w:hAnsi="Sylfaen" w:cs="Sylfaen"/>
              </w:rPr>
              <w:t>Դիտահորի</w:t>
            </w:r>
            <w:r w:rsidRPr="007640F1">
              <w:t xml:space="preserve"> </w:t>
            </w:r>
            <w:r w:rsidRPr="007640F1">
              <w:rPr>
                <w:rFonts w:ascii="Sylfaen" w:hAnsi="Sylfaen" w:cs="Sylfaen"/>
              </w:rPr>
              <w:t>փոսորակի</w:t>
            </w:r>
            <w:r w:rsidRPr="007640F1">
              <w:t xml:space="preserve"> </w:t>
            </w:r>
            <w:r w:rsidRPr="007640F1">
              <w:rPr>
                <w:rFonts w:ascii="Sylfaen" w:hAnsi="Sylfaen" w:cs="Sylfaen"/>
              </w:rPr>
              <w:t>հետադարձ</w:t>
            </w:r>
            <w:r w:rsidRPr="007640F1">
              <w:t xml:space="preserve"> </w:t>
            </w:r>
            <w:r w:rsidRPr="007640F1">
              <w:rPr>
                <w:rFonts w:ascii="Sylfaen" w:hAnsi="Sylfaen" w:cs="Sylfaen"/>
              </w:rPr>
              <w:t>լիցքի</w:t>
            </w:r>
            <w:r w:rsidRPr="007640F1">
              <w:t xml:space="preserve"> </w:t>
            </w:r>
            <w:r w:rsidRPr="007640F1">
              <w:rPr>
                <w:rFonts w:ascii="Sylfaen" w:hAnsi="Sylfaen" w:cs="Sylfaen"/>
              </w:rPr>
              <w:t>իրականացում</w:t>
            </w:r>
            <w:r w:rsidRPr="007640F1">
              <w:t xml:space="preserve">  </w:t>
            </w:r>
            <w:r w:rsidRPr="007640F1">
              <w:rPr>
                <w:rFonts w:ascii="Sylfaen" w:hAnsi="Sylfaen" w:cs="Sylfaen"/>
              </w:rPr>
              <w:t>նախօրոք</w:t>
            </w:r>
            <w:r w:rsidRPr="007640F1">
              <w:t xml:space="preserve"> </w:t>
            </w:r>
            <w:r w:rsidRPr="007640F1">
              <w:rPr>
                <w:rFonts w:ascii="Sylfaen" w:hAnsi="Sylfaen" w:cs="Sylfaen"/>
              </w:rPr>
              <w:t>կուտակված</w:t>
            </w:r>
            <w:r w:rsidRPr="007640F1">
              <w:t xml:space="preserve"> </w:t>
            </w:r>
            <w:r w:rsidRPr="007640F1">
              <w:rPr>
                <w:rFonts w:ascii="Sylfaen" w:hAnsi="Sylfaen" w:cs="Sylfaen"/>
              </w:rPr>
              <w:t>բնահողից</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20,6</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i/>
                <w:iCs/>
              </w:rPr>
            </w:pPr>
            <w:r w:rsidRPr="007640F1">
              <w:rPr>
                <w:b/>
                <w:bCs/>
                <w:i/>
                <w:iCs/>
              </w:rPr>
              <w:t xml:space="preserve">Канализационная труба                          </w:t>
            </w:r>
            <w:r w:rsidRPr="007640F1">
              <w:rPr>
                <w:rFonts w:ascii="Sylfaen" w:hAnsi="Sylfaen" w:cs="Sylfaen"/>
                <w:b/>
                <w:bCs/>
                <w:i/>
                <w:iCs/>
              </w:rPr>
              <w:t>Կոյուղու</w:t>
            </w:r>
            <w:r w:rsidRPr="007640F1">
              <w:rPr>
                <w:b/>
                <w:bCs/>
                <w:i/>
                <w:iCs/>
              </w:rPr>
              <w:t xml:space="preserve"> </w:t>
            </w:r>
            <w:r w:rsidRPr="007640F1">
              <w:rPr>
                <w:rFonts w:ascii="Sylfaen" w:hAnsi="Sylfaen" w:cs="Sylfaen"/>
                <w:b/>
                <w:bCs/>
                <w:i/>
                <w:iCs/>
              </w:rPr>
              <w:t>խողովակ</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b/>
                <w:bCs/>
                <w:i/>
                <w:iCs/>
              </w:rPr>
            </w:pPr>
            <w:r w:rsidRPr="007640F1">
              <w:rPr>
                <w:b/>
                <w:bCs/>
                <w:i/>
                <w:iCs/>
              </w:rPr>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91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Выемка траншеи для прокладки канализационной трубы экскаватором (вместимость ковша 0,65 м 3 ),погрузка в автосамосвалы  </w:t>
            </w:r>
            <w:r w:rsidRPr="007640F1">
              <w:br/>
            </w:r>
            <w:r w:rsidRPr="007640F1">
              <w:rPr>
                <w:rFonts w:ascii="Sylfaen" w:hAnsi="Sylfaen" w:cs="Sylfaen"/>
              </w:rPr>
              <w:t>Կոյուղու</w:t>
            </w:r>
            <w:r w:rsidRPr="007640F1">
              <w:t xml:space="preserve"> </w:t>
            </w:r>
            <w:r w:rsidRPr="007640F1">
              <w:rPr>
                <w:rFonts w:ascii="Sylfaen" w:hAnsi="Sylfaen" w:cs="Sylfaen"/>
              </w:rPr>
              <w:t>խողովակի</w:t>
            </w:r>
            <w:r w:rsidRPr="007640F1">
              <w:t xml:space="preserve"> </w:t>
            </w:r>
            <w:r w:rsidRPr="007640F1">
              <w:rPr>
                <w:rFonts w:ascii="Sylfaen" w:hAnsi="Sylfaen" w:cs="Sylfaen"/>
              </w:rPr>
              <w:t>տեղադրման</w:t>
            </w:r>
            <w:r w:rsidRPr="007640F1">
              <w:t xml:space="preserve"> </w:t>
            </w:r>
            <w:r w:rsidRPr="007640F1">
              <w:rPr>
                <w:rFonts w:ascii="Sylfaen" w:hAnsi="Sylfaen" w:cs="Sylfaen"/>
              </w:rPr>
              <w:t>համար</w:t>
            </w:r>
            <w:r w:rsidRPr="007640F1">
              <w:t xml:space="preserve"> </w:t>
            </w:r>
            <w:r w:rsidRPr="007640F1">
              <w:rPr>
                <w:rFonts w:ascii="Sylfaen" w:hAnsi="Sylfaen" w:cs="Sylfaen"/>
              </w:rPr>
              <w:t>խրամուղու</w:t>
            </w:r>
            <w:r w:rsidRPr="007640F1">
              <w:t xml:space="preserve"> </w:t>
            </w:r>
            <w:r w:rsidRPr="007640F1">
              <w:rPr>
                <w:rFonts w:ascii="Sylfaen" w:hAnsi="Sylfaen" w:cs="Sylfaen"/>
              </w:rPr>
              <w:t>քանդում</w:t>
            </w:r>
            <w:r w:rsidRPr="007640F1">
              <w:t xml:space="preserve">  </w:t>
            </w:r>
            <w:r w:rsidRPr="007640F1">
              <w:rPr>
                <w:rFonts w:ascii="Sylfaen" w:hAnsi="Sylfaen" w:cs="Sylfaen"/>
              </w:rPr>
              <w:t>էքսկավատորով</w:t>
            </w:r>
            <w:r w:rsidRPr="007640F1">
              <w:t xml:space="preserve"> (0.65</w:t>
            </w:r>
            <w:r w:rsidRPr="007640F1">
              <w:rPr>
                <w:rFonts w:ascii="Sylfaen" w:hAnsi="Sylfaen" w:cs="Sylfaen"/>
              </w:rPr>
              <w:t>մ</w:t>
            </w:r>
            <w:r w:rsidRPr="007640F1">
              <w:t xml:space="preserve">3   </w:t>
            </w:r>
            <w:r w:rsidRPr="007640F1">
              <w:rPr>
                <w:rFonts w:ascii="Sylfaen" w:hAnsi="Sylfaen" w:cs="Sylfaen"/>
              </w:rPr>
              <w:t>շերեփի</w:t>
            </w:r>
            <w:r w:rsidRPr="007640F1">
              <w:t xml:space="preserve"> </w:t>
            </w:r>
            <w:r w:rsidRPr="007640F1">
              <w:rPr>
                <w:rFonts w:ascii="Sylfaen" w:hAnsi="Sylfaen" w:cs="Sylfaen"/>
              </w:rPr>
              <w:t>տարողությամբ</w:t>
            </w:r>
            <w:r w:rsidRPr="007640F1">
              <w:t xml:space="preserve">), </w:t>
            </w:r>
            <w:r w:rsidRPr="007640F1">
              <w:rPr>
                <w:rFonts w:ascii="Sylfaen" w:hAnsi="Sylfaen" w:cs="Sylfaen"/>
              </w:rPr>
              <w:t>բարձում</w:t>
            </w:r>
            <w:r w:rsidRPr="007640F1">
              <w:t xml:space="preserve"> </w:t>
            </w:r>
            <w:r w:rsidRPr="007640F1">
              <w:rPr>
                <w:rFonts w:ascii="Sylfaen" w:hAnsi="Sylfaen" w:cs="Sylfaen"/>
              </w:rPr>
              <w:t>ավտոինքնաթափեր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3,2</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76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Выемка траншеи под прокладку канализационной трубы экскаватором (вместимость ковша 0,65 м 3 ),  с накоплением для обратной засыпки </w:t>
            </w:r>
            <w:r w:rsidRPr="007640F1">
              <w:br w:type="page"/>
            </w:r>
            <w:r w:rsidRPr="007640F1">
              <w:rPr>
                <w:rFonts w:ascii="Sylfaen" w:hAnsi="Sylfaen" w:cs="Sylfaen"/>
              </w:rPr>
              <w:t>Կոյուղու</w:t>
            </w:r>
            <w:r w:rsidRPr="007640F1">
              <w:t xml:space="preserve"> </w:t>
            </w:r>
            <w:r w:rsidRPr="007640F1">
              <w:rPr>
                <w:rFonts w:ascii="Sylfaen" w:hAnsi="Sylfaen" w:cs="Sylfaen"/>
              </w:rPr>
              <w:t>խողովակի</w:t>
            </w:r>
            <w:r w:rsidRPr="007640F1">
              <w:t xml:space="preserve"> </w:t>
            </w:r>
            <w:r w:rsidRPr="007640F1">
              <w:rPr>
                <w:rFonts w:ascii="Sylfaen" w:hAnsi="Sylfaen" w:cs="Sylfaen"/>
              </w:rPr>
              <w:t>տեղադրման</w:t>
            </w:r>
            <w:r w:rsidRPr="007640F1">
              <w:t xml:space="preserve"> </w:t>
            </w:r>
            <w:r w:rsidRPr="007640F1">
              <w:rPr>
                <w:rFonts w:ascii="Sylfaen" w:hAnsi="Sylfaen" w:cs="Sylfaen"/>
              </w:rPr>
              <w:t>համար</w:t>
            </w:r>
            <w:r w:rsidRPr="007640F1">
              <w:t xml:space="preserve"> </w:t>
            </w:r>
            <w:r w:rsidRPr="007640F1">
              <w:rPr>
                <w:rFonts w:ascii="Sylfaen" w:hAnsi="Sylfaen" w:cs="Sylfaen"/>
              </w:rPr>
              <w:t>խրամուղու</w:t>
            </w:r>
            <w:r w:rsidRPr="007640F1">
              <w:t xml:space="preserve"> </w:t>
            </w:r>
            <w:r w:rsidRPr="007640F1">
              <w:rPr>
                <w:rFonts w:ascii="Sylfaen" w:hAnsi="Sylfaen" w:cs="Sylfaen"/>
              </w:rPr>
              <w:t>քանդում</w:t>
            </w:r>
            <w:r w:rsidRPr="007640F1">
              <w:t xml:space="preserve">  </w:t>
            </w:r>
            <w:r w:rsidRPr="007640F1">
              <w:rPr>
                <w:rFonts w:ascii="Sylfaen" w:hAnsi="Sylfaen" w:cs="Sylfaen"/>
              </w:rPr>
              <w:t>էքսկավատորով</w:t>
            </w:r>
            <w:r w:rsidRPr="007640F1">
              <w:t xml:space="preserve">  ( 0.65</w:t>
            </w:r>
            <w:r w:rsidRPr="007640F1">
              <w:rPr>
                <w:rFonts w:ascii="Sylfaen" w:hAnsi="Sylfaen" w:cs="Sylfaen"/>
              </w:rPr>
              <w:t>մ</w:t>
            </w:r>
            <w:r w:rsidRPr="007640F1">
              <w:t xml:space="preserve">3   </w:t>
            </w:r>
            <w:r w:rsidRPr="007640F1">
              <w:rPr>
                <w:rFonts w:ascii="Sylfaen" w:hAnsi="Sylfaen" w:cs="Sylfaen"/>
              </w:rPr>
              <w:t>շերեփի</w:t>
            </w:r>
            <w:r w:rsidRPr="007640F1">
              <w:t xml:space="preserve"> </w:t>
            </w:r>
            <w:r w:rsidRPr="007640F1">
              <w:rPr>
                <w:rFonts w:ascii="Sylfaen" w:hAnsi="Sylfaen" w:cs="Sylfaen"/>
              </w:rPr>
              <w:t>տարողությամբ</w:t>
            </w:r>
            <w:r w:rsidRPr="007640F1">
              <w:t xml:space="preserve">), </w:t>
            </w:r>
            <w:r w:rsidRPr="007640F1">
              <w:rPr>
                <w:rFonts w:ascii="Sylfaen" w:hAnsi="Sylfaen" w:cs="Sylfaen"/>
              </w:rPr>
              <w:t>կողքի</w:t>
            </w:r>
            <w:r w:rsidRPr="007640F1">
              <w:t xml:space="preserve"> </w:t>
            </w:r>
            <w:r w:rsidRPr="007640F1">
              <w:rPr>
                <w:rFonts w:ascii="Sylfaen" w:hAnsi="Sylfaen" w:cs="Sylfaen"/>
              </w:rPr>
              <w:t>կուտակումով</w:t>
            </w:r>
            <w:r w:rsidRPr="007640F1">
              <w:t xml:space="preserve"> </w:t>
            </w:r>
            <w:r w:rsidRPr="007640F1">
              <w:rPr>
                <w:rFonts w:ascii="Sylfaen" w:hAnsi="Sylfaen" w:cs="Sylfaen"/>
              </w:rPr>
              <w:t>հետադարձ</w:t>
            </w:r>
            <w:r w:rsidRPr="007640F1">
              <w:t xml:space="preserve"> </w:t>
            </w:r>
            <w:r w:rsidRPr="007640F1">
              <w:rPr>
                <w:rFonts w:ascii="Sylfaen" w:hAnsi="Sylfaen" w:cs="Sylfaen"/>
              </w:rPr>
              <w:t>լիցքի</w:t>
            </w:r>
            <w:r w:rsidRPr="007640F1">
              <w:t xml:space="preserve"> </w:t>
            </w:r>
            <w:r w:rsidRPr="007640F1">
              <w:rPr>
                <w:rFonts w:ascii="Sylfaen" w:hAnsi="Sylfaen" w:cs="Sylfaen"/>
              </w:rPr>
              <w:t>համար</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6,0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То же самое вручную</w:t>
            </w:r>
            <w:r w:rsidRPr="007640F1">
              <w:br/>
            </w:r>
            <w:r w:rsidRPr="007640F1">
              <w:rPr>
                <w:rFonts w:ascii="Sylfaen" w:hAnsi="Sylfaen" w:cs="Sylfaen"/>
              </w:rPr>
              <w:t>Նույնը</w:t>
            </w:r>
            <w:r w:rsidRPr="007640F1">
              <w:t xml:space="preserve"> </w:t>
            </w:r>
            <w:r w:rsidRPr="007640F1">
              <w:rPr>
                <w:rFonts w:ascii="Sylfaen" w:hAnsi="Sylfaen" w:cs="Sylfaen"/>
              </w:rPr>
              <w:t>ձեռքի</w:t>
            </w:r>
            <w:r w:rsidRPr="007640F1">
              <w:t xml:space="preserve"> </w:t>
            </w:r>
            <w:r w:rsidRPr="007640F1">
              <w:rPr>
                <w:rFonts w:ascii="Sylfaen" w:hAnsi="Sylfaen" w:cs="Sylfaen"/>
              </w:rPr>
              <w:t>աշխատանքով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Транспортировка на свалку 2,0 км</w:t>
            </w:r>
            <w:r w:rsidRPr="007640F1">
              <w:br/>
            </w:r>
            <w:r w:rsidRPr="007640F1">
              <w:rPr>
                <w:rFonts w:ascii="Sylfaen" w:hAnsi="Sylfaen" w:cs="Sylfaen"/>
              </w:rPr>
              <w:t>Տեղափոխում</w:t>
            </w:r>
            <w:r w:rsidRPr="007640F1">
              <w:t xml:space="preserve">  </w:t>
            </w:r>
            <w:r w:rsidRPr="007640F1">
              <w:rPr>
                <w:rFonts w:ascii="Sylfaen" w:hAnsi="Sylfaen" w:cs="Sylfaen"/>
              </w:rPr>
              <w:t>լցակույտ</w:t>
            </w:r>
            <w:r w:rsidRPr="007640F1">
              <w:t xml:space="preserve"> 2,0</w:t>
            </w:r>
            <w:r w:rsidRPr="007640F1">
              <w:rPr>
                <w:rFonts w:ascii="Sylfaen" w:hAnsi="Sylfaen" w:cs="Sylfaen"/>
              </w:rPr>
              <w:t>կմ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т                            </w:t>
            </w:r>
            <w:r w:rsidRPr="007640F1">
              <w:rPr>
                <w:rFonts w:ascii="Sylfaen" w:hAnsi="Sylfaen" w:cs="Sylfaen"/>
              </w:rPr>
              <w:t>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8,2</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Работа на свалке</w:t>
            </w:r>
            <w:r w:rsidRPr="007640F1">
              <w:br/>
            </w:r>
            <w:r w:rsidRPr="007640F1">
              <w:rPr>
                <w:rFonts w:ascii="Sylfaen" w:hAnsi="Sylfaen" w:cs="Sylfaen"/>
              </w:rPr>
              <w:t>Աշխատանք</w:t>
            </w:r>
            <w:r w:rsidRPr="007640F1">
              <w:t xml:space="preserve"> </w:t>
            </w:r>
            <w:r w:rsidRPr="007640F1">
              <w:rPr>
                <w:rFonts w:ascii="Sylfaen" w:hAnsi="Sylfaen" w:cs="Sylfaen"/>
              </w:rPr>
              <w:t>լցակույտում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4,2</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207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6</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Выполнение подготовительного слоя песка толщиной h=100 мм для монтажа канализационной трубы</w:t>
            </w:r>
            <w:r w:rsidRPr="007640F1">
              <w:br/>
            </w:r>
            <w:r w:rsidRPr="007640F1">
              <w:rPr>
                <w:rFonts w:ascii="Sylfaen" w:hAnsi="Sylfaen" w:cs="Sylfaen"/>
              </w:rPr>
              <w:t>Կոյուղու</w:t>
            </w:r>
            <w:r w:rsidRPr="007640F1">
              <w:t xml:space="preserve"> </w:t>
            </w:r>
            <w:r w:rsidRPr="007640F1">
              <w:rPr>
                <w:rFonts w:ascii="Sylfaen" w:hAnsi="Sylfaen" w:cs="Sylfaen"/>
              </w:rPr>
              <w:t>խողովակի</w:t>
            </w:r>
            <w:r w:rsidRPr="007640F1">
              <w:t xml:space="preserve"> </w:t>
            </w:r>
            <w:r w:rsidRPr="007640F1">
              <w:rPr>
                <w:rFonts w:ascii="Sylfaen" w:hAnsi="Sylfaen" w:cs="Sylfaen"/>
              </w:rPr>
              <w:t>տեղադրման</w:t>
            </w:r>
            <w:r w:rsidRPr="007640F1">
              <w:t xml:space="preserve"> </w:t>
            </w:r>
            <w:r w:rsidRPr="007640F1">
              <w:rPr>
                <w:rFonts w:ascii="Sylfaen" w:hAnsi="Sylfaen" w:cs="Sylfaen"/>
              </w:rPr>
              <w:t>համար</w:t>
            </w:r>
            <w:r w:rsidRPr="007640F1">
              <w:t xml:space="preserve"> </w:t>
            </w:r>
            <w:r w:rsidRPr="007640F1">
              <w:rPr>
                <w:rFonts w:ascii="Sylfaen" w:hAnsi="Sylfaen" w:cs="Sylfaen"/>
              </w:rPr>
              <w:lastRenderedPageBreak/>
              <w:t>նախապատրաստական</w:t>
            </w:r>
            <w:r w:rsidRPr="007640F1">
              <w:t xml:space="preserve"> </w:t>
            </w:r>
            <w:r w:rsidRPr="007640F1">
              <w:rPr>
                <w:rFonts w:ascii="Sylfaen" w:hAnsi="Sylfaen" w:cs="Sylfaen"/>
              </w:rPr>
              <w:t>շերտի</w:t>
            </w:r>
            <w:r w:rsidRPr="007640F1">
              <w:t xml:space="preserve"> </w:t>
            </w:r>
            <w:r w:rsidRPr="007640F1">
              <w:rPr>
                <w:rFonts w:ascii="Sylfaen" w:hAnsi="Sylfaen" w:cs="Sylfaen"/>
              </w:rPr>
              <w:t>իրականացում</w:t>
            </w:r>
            <w:r w:rsidRPr="007640F1">
              <w:t xml:space="preserve"> </w:t>
            </w:r>
            <w:r w:rsidRPr="007640F1">
              <w:rPr>
                <w:rFonts w:ascii="Sylfaen" w:hAnsi="Sylfaen" w:cs="Sylfaen"/>
              </w:rPr>
              <w:t>ավազից</w:t>
            </w:r>
            <w:r w:rsidRPr="007640F1">
              <w:t xml:space="preserve"> h=100</w:t>
            </w:r>
            <w:r w:rsidRPr="007640F1">
              <w:rPr>
                <w:rFonts w:ascii="Sylfaen" w:hAnsi="Sylfaen" w:cs="Sylfaen"/>
              </w:rPr>
              <w:t>մմ</w:t>
            </w:r>
            <w:r w:rsidRPr="007640F1">
              <w:t xml:space="preserve"> </w:t>
            </w:r>
            <w:r w:rsidRPr="007640F1">
              <w:rPr>
                <w:rFonts w:ascii="Sylfaen" w:hAnsi="Sylfaen" w:cs="Sylfaen"/>
              </w:rPr>
              <w:t>հաստությամբ</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0,6</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7</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Монтаж полиэтиленовой гофрированной канализационной трубы d=250мм</w:t>
            </w:r>
            <w:r w:rsidRPr="007640F1">
              <w:br/>
            </w:r>
            <w:r w:rsidRPr="007640F1">
              <w:rPr>
                <w:rFonts w:ascii="Sylfaen" w:hAnsi="Sylfaen" w:cs="Sylfaen"/>
              </w:rPr>
              <w:t>Կոյուղու</w:t>
            </w:r>
            <w:r w:rsidRPr="007640F1">
              <w:t xml:space="preserve"> </w:t>
            </w:r>
            <w:r w:rsidRPr="007640F1">
              <w:rPr>
                <w:rFonts w:ascii="Sylfaen" w:hAnsi="Sylfaen" w:cs="Sylfaen"/>
              </w:rPr>
              <w:t>պոլիէթիլենային</w:t>
            </w:r>
            <w:r w:rsidRPr="007640F1">
              <w:t xml:space="preserve"> </w:t>
            </w:r>
            <w:r w:rsidRPr="007640F1">
              <w:rPr>
                <w:rFonts w:ascii="Sylfaen" w:hAnsi="Sylfaen" w:cs="Sylfaen"/>
              </w:rPr>
              <w:t>ծալքավոր</w:t>
            </w:r>
            <w:r w:rsidRPr="007640F1">
              <w:t xml:space="preserve"> d=250</w:t>
            </w:r>
            <w:r w:rsidRPr="007640F1">
              <w:rPr>
                <w:rFonts w:ascii="Sylfaen" w:hAnsi="Sylfaen" w:cs="Sylfaen"/>
              </w:rPr>
              <w:t>մմ</w:t>
            </w:r>
            <w:r w:rsidRPr="007640F1">
              <w:t xml:space="preserve"> </w:t>
            </w:r>
            <w:r w:rsidRPr="007640F1">
              <w:rPr>
                <w:rFonts w:ascii="Sylfaen" w:hAnsi="Sylfaen" w:cs="Sylfaen"/>
              </w:rPr>
              <w:t>խողովակի</w:t>
            </w:r>
            <w:r w:rsidRPr="007640F1">
              <w:t xml:space="preserve"> </w:t>
            </w:r>
            <w:r w:rsidRPr="007640F1">
              <w:rPr>
                <w:rFonts w:ascii="Sylfaen" w:hAnsi="Sylfaen" w:cs="Sylfaen"/>
              </w:rPr>
              <w:t>տեղադրում</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м                                              </w:t>
            </w:r>
            <w:r w:rsidRPr="007640F1">
              <w:rPr>
                <w:rFonts w:ascii="Sylfaen" w:hAnsi="Sylfaen" w:cs="Sylfaen"/>
              </w:rPr>
              <w:t>մ</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12,0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035"/>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Установка резиновых манжет d=250 мм </w:t>
            </w:r>
            <w:r w:rsidRPr="007640F1">
              <w:br/>
              <w:t>d=250</w:t>
            </w:r>
            <w:r w:rsidRPr="007640F1">
              <w:rPr>
                <w:rFonts w:ascii="Sylfaen" w:hAnsi="Sylfaen" w:cs="Sylfaen"/>
              </w:rPr>
              <w:t>մմ</w:t>
            </w:r>
            <w:r w:rsidRPr="007640F1">
              <w:t xml:space="preserve"> </w:t>
            </w:r>
            <w:r w:rsidRPr="007640F1">
              <w:rPr>
                <w:rFonts w:ascii="Sylfaen" w:hAnsi="Sylfaen" w:cs="Sylfaen"/>
              </w:rPr>
              <w:t>խողովակի</w:t>
            </w:r>
            <w:r w:rsidRPr="007640F1">
              <w:t xml:space="preserve"> </w:t>
            </w:r>
            <w:r w:rsidRPr="007640F1">
              <w:rPr>
                <w:rFonts w:ascii="Sylfaen" w:hAnsi="Sylfaen" w:cs="Sylfaen"/>
              </w:rPr>
              <w:t>ռետինե</w:t>
            </w:r>
            <w:r w:rsidRPr="007640F1">
              <w:t xml:space="preserve"> </w:t>
            </w:r>
            <w:r w:rsidRPr="007640F1">
              <w:rPr>
                <w:rFonts w:ascii="Sylfaen" w:hAnsi="Sylfaen" w:cs="Sylfaen"/>
              </w:rPr>
              <w:t>մանժետի</w:t>
            </w:r>
            <w:r w:rsidRPr="007640F1">
              <w:t xml:space="preserve"> </w:t>
            </w:r>
            <w:r w:rsidRPr="007640F1">
              <w:rPr>
                <w:rFonts w:ascii="Sylfaen" w:hAnsi="Sylfaen" w:cs="Sylfaen"/>
              </w:rPr>
              <w:t>տեղադրում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шт.</w:t>
            </w:r>
            <w:r w:rsidRPr="007640F1">
              <w:br/>
            </w:r>
            <w:r w:rsidRPr="007640F1">
              <w:rPr>
                <w:rFonts w:ascii="Sylfaen" w:hAnsi="Sylfaen" w:cs="Sylfaen"/>
              </w:rPr>
              <w:t>հատ</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9</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Реализация обратной засыпки траншеи канализационной трубы</w:t>
            </w:r>
            <w:r w:rsidRPr="007640F1">
              <w:br/>
            </w:r>
            <w:r w:rsidRPr="007640F1">
              <w:rPr>
                <w:rFonts w:ascii="Sylfaen" w:hAnsi="Sylfaen" w:cs="Sylfaen"/>
              </w:rPr>
              <w:t>Կոյուղու</w:t>
            </w:r>
            <w:r w:rsidRPr="007640F1">
              <w:t xml:space="preserve"> </w:t>
            </w:r>
            <w:r w:rsidRPr="007640F1">
              <w:rPr>
                <w:rFonts w:ascii="Sylfaen" w:hAnsi="Sylfaen" w:cs="Sylfaen"/>
              </w:rPr>
              <w:t>խողովակի</w:t>
            </w:r>
            <w:r w:rsidRPr="007640F1">
              <w:t xml:space="preserve"> </w:t>
            </w:r>
            <w:r w:rsidRPr="007640F1">
              <w:rPr>
                <w:rFonts w:ascii="Sylfaen" w:hAnsi="Sylfaen" w:cs="Sylfaen"/>
              </w:rPr>
              <w:t>խրամուղու</w:t>
            </w:r>
            <w:r w:rsidRPr="007640F1">
              <w:t xml:space="preserve">  </w:t>
            </w:r>
            <w:r w:rsidRPr="007640F1">
              <w:rPr>
                <w:rFonts w:ascii="Sylfaen" w:hAnsi="Sylfaen" w:cs="Sylfaen"/>
              </w:rPr>
              <w:t>հետադարձ</w:t>
            </w:r>
            <w:r w:rsidRPr="007640F1">
              <w:t xml:space="preserve"> </w:t>
            </w:r>
            <w:r w:rsidRPr="007640F1">
              <w:rPr>
                <w:rFonts w:ascii="Sylfaen" w:hAnsi="Sylfaen" w:cs="Sylfaen"/>
              </w:rPr>
              <w:t>լիցքի</w:t>
            </w:r>
            <w:r w:rsidRPr="007640F1">
              <w:t xml:space="preserve"> </w:t>
            </w:r>
            <w:r w:rsidRPr="007640F1">
              <w:rPr>
                <w:rFonts w:ascii="Sylfaen" w:hAnsi="Sylfaen" w:cs="Sylfaen"/>
              </w:rPr>
              <w:t>իրականացում</w:t>
            </w:r>
            <w:r w:rsidRPr="007640F1">
              <w:t xml:space="preserve"> </w:t>
            </w:r>
            <w:r w:rsidRPr="007640F1">
              <w:rPr>
                <w:rFonts w:ascii="Sylfaen" w:hAnsi="Sylfaen" w:cs="Sylfaen"/>
              </w:rPr>
              <w:t>էքսկավատորով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20,6</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Итого согласно разделу IV.</w:t>
            </w:r>
            <w:r w:rsidRPr="007640F1">
              <w:rPr>
                <w:b/>
                <w:bCs/>
              </w:rPr>
              <w:br/>
            </w:r>
            <w:r w:rsidRPr="007640F1">
              <w:rPr>
                <w:rFonts w:ascii="Sylfaen" w:hAnsi="Sylfaen" w:cs="Sylfaen"/>
                <w:b/>
                <w:bCs/>
              </w:rPr>
              <w:t>Ընդամենը</w:t>
            </w:r>
            <w:r w:rsidRPr="007640F1">
              <w:rPr>
                <w:b/>
                <w:bCs/>
              </w:rPr>
              <w:t xml:space="preserve"> </w:t>
            </w:r>
            <w:r w:rsidRPr="007640F1">
              <w:rPr>
                <w:rFonts w:ascii="Sylfaen" w:hAnsi="Sylfaen" w:cs="Sylfaen"/>
                <w:b/>
                <w:bCs/>
              </w:rPr>
              <w:t>ըստ</w:t>
            </w:r>
            <w:r w:rsidRPr="007640F1">
              <w:rPr>
                <w:b/>
                <w:bCs/>
              </w:rPr>
              <w:t xml:space="preserve"> IV </w:t>
            </w:r>
            <w:r w:rsidRPr="007640F1">
              <w:rPr>
                <w:rFonts w:ascii="Sylfaen" w:hAnsi="Sylfaen" w:cs="Sylfaen"/>
                <w:b/>
                <w:bCs/>
              </w:rPr>
              <w:t>բաժնի</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1,68</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r w:rsidRPr="007640F1">
              <w:t> </w:t>
            </w:r>
          </w:p>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IV. Обочинa</w:t>
            </w:r>
            <w:r w:rsidRPr="007640F1">
              <w:rPr>
                <w:b/>
                <w:bCs/>
              </w:rPr>
              <w:br/>
              <w:t>IV.</w:t>
            </w:r>
            <w:r w:rsidRPr="007640F1">
              <w:rPr>
                <w:rFonts w:ascii="Sylfaen" w:hAnsi="Sylfaen" w:cs="Sylfaen"/>
                <w:b/>
                <w:bCs/>
              </w:rPr>
              <w:t>Կողնակներ</w:t>
            </w:r>
          </w:p>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pPr>
              <w:rPr>
                <w:i/>
                <w:iCs/>
              </w:rPr>
            </w:pPr>
            <w:r w:rsidRPr="007640F1">
              <w:rPr>
                <w:i/>
                <w:iCs/>
              </w:rPr>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44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Засыпка oбочин из предварительно насыпанного грунта </w:t>
            </w:r>
            <w:r w:rsidRPr="007640F1">
              <w:rPr>
                <w:rFonts w:ascii="Sylfaen" w:hAnsi="Sylfaen" w:cs="Sylfaen"/>
              </w:rPr>
              <w:t>հ</w:t>
            </w:r>
            <w:r w:rsidRPr="007640F1">
              <w:rPr>
                <w:vertAlign w:val="subscript"/>
              </w:rPr>
              <w:t>в среднем</w:t>
            </w:r>
            <w:r w:rsidRPr="007640F1">
              <w:t>= 5 см</w:t>
            </w:r>
            <w:r w:rsidRPr="007640F1">
              <w:br/>
            </w:r>
            <w:r w:rsidRPr="007640F1">
              <w:rPr>
                <w:rFonts w:ascii="Sylfaen" w:hAnsi="Sylfaen" w:cs="Sylfaen"/>
              </w:rPr>
              <w:t>Կողնակների</w:t>
            </w:r>
            <w:r w:rsidRPr="007640F1">
              <w:t xml:space="preserve"> </w:t>
            </w:r>
            <w:r w:rsidRPr="007640F1">
              <w:rPr>
                <w:rFonts w:ascii="Sylfaen" w:hAnsi="Sylfaen" w:cs="Sylfaen"/>
              </w:rPr>
              <w:t>լրացում</w:t>
            </w:r>
            <w:r w:rsidRPr="007640F1">
              <w:t xml:space="preserve"> </w:t>
            </w:r>
            <w:r w:rsidRPr="007640F1">
              <w:rPr>
                <w:rFonts w:ascii="Sylfaen" w:hAnsi="Sylfaen" w:cs="Sylfaen"/>
              </w:rPr>
              <w:t>նախօրոք</w:t>
            </w:r>
            <w:r w:rsidRPr="007640F1">
              <w:t xml:space="preserve"> </w:t>
            </w:r>
            <w:r w:rsidRPr="007640F1">
              <w:rPr>
                <w:rFonts w:ascii="Sylfaen" w:hAnsi="Sylfaen" w:cs="Sylfaen"/>
              </w:rPr>
              <w:t>կուտակված</w:t>
            </w:r>
            <w:r w:rsidRPr="007640F1">
              <w:t xml:space="preserve"> </w:t>
            </w:r>
            <w:r w:rsidRPr="007640F1">
              <w:rPr>
                <w:rFonts w:ascii="Sylfaen" w:hAnsi="Sylfaen" w:cs="Sylfaen"/>
              </w:rPr>
              <w:t>բնահողից</w:t>
            </w:r>
            <w:r w:rsidRPr="007640F1">
              <w:t xml:space="preserve"> </w:t>
            </w:r>
            <w:r w:rsidRPr="007640F1">
              <w:rPr>
                <w:rFonts w:ascii="Sylfaen" w:hAnsi="Sylfaen" w:cs="Sylfaen"/>
              </w:rPr>
              <w:t>հ</w:t>
            </w:r>
            <w:r w:rsidRPr="007640F1">
              <w:rPr>
                <w:rFonts w:ascii="Sylfaen" w:hAnsi="Sylfaen" w:cs="Sylfaen"/>
                <w:vertAlign w:val="subscript"/>
              </w:rPr>
              <w:t>միջ</w:t>
            </w:r>
            <w:r w:rsidRPr="007640F1">
              <w:t>=5</w:t>
            </w:r>
            <w:r w:rsidRPr="007640F1">
              <w:rPr>
                <w:rFonts w:ascii="Sylfaen" w:hAnsi="Sylfaen" w:cs="Sylfaen"/>
              </w:rPr>
              <w:t>սմ</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87,3</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2</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Выравнивание грунта и уплотнение</w:t>
            </w:r>
            <w:r w:rsidRPr="007640F1">
              <w:br/>
            </w:r>
            <w:r w:rsidRPr="007640F1">
              <w:rPr>
                <w:rFonts w:ascii="Sylfaen" w:hAnsi="Sylfaen" w:cs="Sylfaen"/>
              </w:rPr>
              <w:t>Գրունտի</w:t>
            </w:r>
            <w:r w:rsidRPr="007640F1">
              <w:t xml:space="preserve"> </w:t>
            </w:r>
            <w:r w:rsidRPr="007640F1">
              <w:rPr>
                <w:rFonts w:ascii="Sylfaen" w:hAnsi="Sylfaen" w:cs="Sylfaen"/>
              </w:rPr>
              <w:t>հարթեցում</w:t>
            </w:r>
            <w:r w:rsidRPr="007640F1">
              <w:t xml:space="preserve"> </w:t>
            </w:r>
            <w:r w:rsidRPr="007640F1">
              <w:rPr>
                <w:rFonts w:ascii="Sylfaen" w:hAnsi="Sylfaen" w:cs="Sylfaen"/>
              </w:rPr>
              <w:t>և</w:t>
            </w:r>
            <w:r w:rsidRPr="007640F1">
              <w:t xml:space="preserve"> </w:t>
            </w:r>
            <w:r w:rsidRPr="007640F1">
              <w:rPr>
                <w:rFonts w:ascii="Sylfaen" w:hAnsi="Sylfaen" w:cs="Sylfaen"/>
              </w:rPr>
              <w:t>խտացում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87,30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lastRenderedPageBreak/>
              <w:t>3</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Полив грунта </w:t>
            </w:r>
            <w:r w:rsidRPr="007640F1">
              <w:br/>
            </w:r>
            <w:r w:rsidRPr="007640F1">
              <w:rPr>
                <w:rFonts w:ascii="Sylfaen" w:hAnsi="Sylfaen" w:cs="Sylfaen"/>
              </w:rPr>
              <w:t>Գրունտի</w:t>
            </w:r>
            <w:r w:rsidRPr="007640F1">
              <w:t xml:space="preserve"> </w:t>
            </w:r>
            <w:r w:rsidRPr="007640F1">
              <w:rPr>
                <w:rFonts w:ascii="Sylfaen" w:hAnsi="Sylfaen" w:cs="Sylfaen"/>
              </w:rPr>
              <w:t>ջրում</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87,30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7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4</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Выравнивание грунта бульдозерами</w:t>
            </w:r>
            <w:r w:rsidRPr="007640F1">
              <w:br/>
            </w:r>
            <w:r w:rsidRPr="007640F1">
              <w:rPr>
                <w:rFonts w:ascii="Sylfaen" w:hAnsi="Sylfaen" w:cs="Sylfaen"/>
              </w:rPr>
              <w:t>Հողային</w:t>
            </w:r>
            <w:r w:rsidRPr="007640F1">
              <w:t xml:space="preserve"> </w:t>
            </w:r>
            <w:r w:rsidRPr="007640F1">
              <w:rPr>
                <w:rFonts w:ascii="Sylfaen" w:hAnsi="Sylfaen" w:cs="Sylfaen"/>
              </w:rPr>
              <w:t>պաստառի</w:t>
            </w:r>
            <w:r w:rsidRPr="007640F1">
              <w:t xml:space="preserve"> </w:t>
            </w:r>
            <w:r w:rsidRPr="007640F1">
              <w:rPr>
                <w:rFonts w:ascii="Sylfaen" w:hAnsi="Sylfaen" w:cs="Sylfaen"/>
              </w:rPr>
              <w:t>հարթեցում</w:t>
            </w:r>
            <w:r w:rsidRPr="007640F1">
              <w:t xml:space="preserve"> </w:t>
            </w:r>
            <w:r w:rsidRPr="007640F1">
              <w:rPr>
                <w:rFonts w:ascii="Sylfaen" w:hAnsi="Sylfaen" w:cs="Sylfaen"/>
              </w:rPr>
              <w:t>բուլդոզերով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1142,0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38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5</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Уплотнение грунта катком массой 25 тонн за 4 проходов по 1 следу</w:t>
            </w:r>
            <w:r w:rsidRPr="007640F1">
              <w:br/>
            </w:r>
            <w:r w:rsidRPr="007640F1">
              <w:rPr>
                <w:rFonts w:ascii="Sylfaen" w:hAnsi="Sylfaen" w:cs="Sylfaen"/>
              </w:rPr>
              <w:t>Գրունտի</w:t>
            </w:r>
            <w:r w:rsidRPr="007640F1">
              <w:t xml:space="preserve"> </w:t>
            </w:r>
            <w:r w:rsidRPr="007640F1">
              <w:rPr>
                <w:rFonts w:ascii="Sylfaen" w:hAnsi="Sylfaen" w:cs="Sylfaen"/>
              </w:rPr>
              <w:t>խտացում</w:t>
            </w:r>
            <w:r w:rsidRPr="007640F1">
              <w:t xml:space="preserve">  </w:t>
            </w:r>
            <w:r w:rsidRPr="007640F1">
              <w:rPr>
                <w:rFonts w:ascii="Sylfaen" w:hAnsi="Sylfaen" w:cs="Sylfaen"/>
              </w:rPr>
              <w:t>գլդոնով</w:t>
            </w:r>
            <w:r w:rsidRPr="007640F1">
              <w:t xml:space="preserve"> 25</w:t>
            </w:r>
            <w:r w:rsidRPr="007640F1">
              <w:rPr>
                <w:rFonts w:ascii="Sylfaen" w:hAnsi="Sylfaen" w:cs="Sylfaen"/>
              </w:rPr>
              <w:t>տ</w:t>
            </w:r>
            <w:r w:rsidRPr="007640F1">
              <w:t xml:space="preserve"> </w:t>
            </w:r>
            <w:r w:rsidRPr="007640F1">
              <w:rPr>
                <w:rFonts w:ascii="Sylfaen" w:hAnsi="Sylfaen" w:cs="Sylfaen"/>
              </w:rPr>
              <w:t>քաշով</w:t>
            </w:r>
            <w:r w:rsidRPr="007640F1">
              <w:t xml:space="preserve"> 4 </w:t>
            </w:r>
            <w:r w:rsidRPr="007640F1">
              <w:rPr>
                <w:rFonts w:ascii="Sylfaen" w:hAnsi="Sylfaen" w:cs="Sylfaen"/>
              </w:rPr>
              <w:t>անցումով</w:t>
            </w:r>
            <w:r w:rsidRPr="007640F1">
              <w:t xml:space="preserve"> 1 </w:t>
            </w:r>
            <w:r w:rsidRPr="007640F1">
              <w:rPr>
                <w:rFonts w:ascii="Sylfaen" w:hAnsi="Sylfaen" w:cs="Sylfaen"/>
              </w:rPr>
              <w:t>հետքի</w:t>
            </w:r>
            <w:r w:rsidRPr="007640F1">
              <w:t xml:space="preserve"> </w:t>
            </w:r>
            <w:r w:rsidRPr="007640F1">
              <w:rPr>
                <w:rFonts w:ascii="Sylfaen" w:hAnsi="Sylfaen" w:cs="Sylfaen"/>
              </w:rPr>
              <w:t>վրայով</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 xml:space="preserve">3  </w:t>
            </w:r>
            <w:r w:rsidRPr="007640F1">
              <w:t xml:space="preserve">                  </w:t>
            </w:r>
            <w:r w:rsidRPr="007640F1">
              <w:rPr>
                <w:rFonts w:ascii="Sylfaen" w:hAnsi="Sylfaen" w:cs="Sylfaen"/>
              </w:rPr>
              <w:t>մ</w:t>
            </w:r>
            <w:r w:rsidRPr="007640F1">
              <w:rPr>
                <w:vertAlign w:val="superscript"/>
              </w:rPr>
              <w:t>3</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114,2</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144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6</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xml:space="preserve">Крепление oбочин песчано-гравийной смесью h </w:t>
            </w:r>
            <w:r w:rsidRPr="007640F1">
              <w:rPr>
                <w:vertAlign w:val="subscript"/>
              </w:rPr>
              <w:t>в среднем</w:t>
            </w:r>
            <w:r w:rsidRPr="007640F1">
              <w:t xml:space="preserve"> = 5 см</w:t>
            </w:r>
            <w:r w:rsidRPr="007640F1">
              <w:br w:type="page"/>
            </w:r>
            <w:r w:rsidRPr="007640F1">
              <w:rPr>
                <w:rFonts w:ascii="Sylfaen" w:hAnsi="Sylfaen" w:cs="Sylfaen"/>
              </w:rPr>
              <w:t>Կողնակների</w:t>
            </w:r>
            <w:r w:rsidRPr="007640F1">
              <w:t xml:space="preserve"> </w:t>
            </w:r>
            <w:r w:rsidRPr="007640F1">
              <w:rPr>
                <w:rFonts w:ascii="Sylfaen" w:hAnsi="Sylfaen" w:cs="Sylfaen"/>
              </w:rPr>
              <w:t>ամրացում</w:t>
            </w:r>
            <w:r w:rsidRPr="007640F1">
              <w:t xml:space="preserve"> </w:t>
            </w:r>
            <w:r w:rsidRPr="007640F1">
              <w:rPr>
                <w:rFonts w:ascii="Sylfaen" w:hAnsi="Sylfaen" w:cs="Sylfaen"/>
              </w:rPr>
              <w:t>ավազակոպիճով</w:t>
            </w:r>
            <w:r w:rsidRPr="007640F1">
              <w:t xml:space="preserve"> h</w:t>
            </w:r>
            <w:r w:rsidRPr="007640F1">
              <w:rPr>
                <w:rFonts w:ascii="Sylfaen" w:hAnsi="Sylfaen" w:cs="Sylfaen"/>
                <w:vertAlign w:val="subscript"/>
              </w:rPr>
              <w:t>միջ</w:t>
            </w:r>
            <w:r w:rsidRPr="007640F1">
              <w:t xml:space="preserve">.=5 </w:t>
            </w:r>
            <w:r w:rsidRPr="007640F1">
              <w:rPr>
                <w:rFonts w:ascii="Sylfaen" w:hAnsi="Sylfaen" w:cs="Sylfaen"/>
              </w:rPr>
              <w:t>սմ</w:t>
            </w:r>
            <w:r w:rsidRPr="007640F1">
              <w:t xml:space="preserve">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м</w:t>
            </w:r>
            <w:r w:rsidRPr="007640F1">
              <w:rPr>
                <w:vertAlign w:val="superscript"/>
              </w:rPr>
              <w:t>2</w:t>
            </w:r>
            <w:r w:rsidRPr="007640F1">
              <w:t xml:space="preserve">                                              </w:t>
            </w:r>
            <w:r w:rsidRPr="007640F1">
              <w:rPr>
                <w:rFonts w:ascii="Sylfaen" w:hAnsi="Sylfaen" w:cs="Sylfaen"/>
              </w:rPr>
              <w:t>մ</w:t>
            </w:r>
            <w:r w:rsidRPr="007640F1">
              <w:rPr>
                <w:vertAlign w:val="superscript"/>
              </w:rPr>
              <w:t>2</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1142,0</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Итого согласно разделу V.</w:t>
            </w:r>
            <w:r w:rsidRPr="007640F1">
              <w:rPr>
                <w:b/>
                <w:bCs/>
              </w:rPr>
              <w:br/>
            </w:r>
            <w:r w:rsidRPr="007640F1">
              <w:rPr>
                <w:rFonts w:ascii="Sylfaen" w:hAnsi="Sylfaen" w:cs="Sylfaen"/>
                <w:b/>
                <w:bCs/>
              </w:rPr>
              <w:t>Ընդամենը</w:t>
            </w:r>
            <w:r w:rsidRPr="007640F1">
              <w:rPr>
                <w:b/>
                <w:bCs/>
              </w:rPr>
              <w:t xml:space="preserve"> </w:t>
            </w:r>
            <w:r w:rsidRPr="007640F1">
              <w:rPr>
                <w:rFonts w:ascii="Sylfaen" w:hAnsi="Sylfaen" w:cs="Sylfaen"/>
                <w:b/>
                <w:bCs/>
              </w:rPr>
              <w:t>ըստ</w:t>
            </w:r>
            <w:r w:rsidRPr="007640F1">
              <w:rPr>
                <w:b/>
                <w:bCs/>
              </w:rPr>
              <w:t xml:space="preserve"> V </w:t>
            </w:r>
            <w:r w:rsidRPr="007640F1">
              <w:rPr>
                <w:rFonts w:ascii="Sylfaen" w:hAnsi="Sylfaen" w:cs="Sylfaen"/>
                <w:b/>
                <w:bCs/>
              </w:rPr>
              <w:t>բաժնի</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0,84</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r w:rsidRPr="007640F1">
              <w:t> </w:t>
            </w:r>
          </w:p>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ИТОГО</w:t>
            </w:r>
            <w:r w:rsidRPr="007640F1">
              <w:rPr>
                <w:b/>
                <w:bCs/>
              </w:rPr>
              <w:br/>
            </w:r>
            <w:r w:rsidRPr="007640F1">
              <w:rPr>
                <w:rFonts w:ascii="Sylfaen" w:hAnsi="Sylfaen" w:cs="Sylfaen"/>
                <w:b/>
                <w:bCs/>
              </w:rPr>
              <w:t>ԸՆԴԱՄԵՆԸ</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100,00</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xml:space="preserve"> НДС - 20%</w:t>
            </w:r>
            <w:r w:rsidRPr="007640F1">
              <w:rPr>
                <w:b/>
                <w:bCs/>
              </w:rPr>
              <w:br/>
            </w:r>
            <w:r w:rsidRPr="007640F1">
              <w:rPr>
                <w:rFonts w:ascii="Sylfaen" w:hAnsi="Sylfaen" w:cs="Sylfaen"/>
                <w:b/>
                <w:bCs/>
              </w:rPr>
              <w:t>ԱԱՀ</w:t>
            </w:r>
            <w:r w:rsidRPr="007640F1">
              <w:rPr>
                <w:b/>
                <w:bCs/>
              </w:rPr>
              <w:t xml:space="preserve"> - 20%  </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690"/>
        </w:trPr>
        <w:tc>
          <w:tcPr>
            <w:tcW w:w="51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267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ИТОГО</w:t>
            </w:r>
            <w:r w:rsidRPr="007640F1">
              <w:rPr>
                <w:b/>
                <w:bCs/>
              </w:rPr>
              <w:br/>
            </w:r>
            <w:r w:rsidRPr="007640F1">
              <w:rPr>
                <w:rFonts w:ascii="Sylfaen" w:hAnsi="Sylfaen" w:cs="Sylfaen"/>
                <w:b/>
                <w:bCs/>
              </w:rPr>
              <w:t>ԸՆԴԱՄԵՆԸ</w:t>
            </w:r>
          </w:p>
        </w:tc>
        <w:tc>
          <w:tcPr>
            <w:tcW w:w="1040"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894"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1161"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pPr>
              <w:rPr>
                <w:b/>
                <w:bCs/>
              </w:rPr>
            </w:pPr>
            <w:r w:rsidRPr="007640F1">
              <w:rPr>
                <w:b/>
                <w:bCs/>
              </w:rPr>
              <w:t> </w:t>
            </w:r>
          </w:p>
        </w:tc>
        <w:tc>
          <w:tcPr>
            <w:tcW w:w="1092" w:type="dxa"/>
            <w:tcBorders>
              <w:top w:val="single" w:sz="4" w:space="0" w:color="auto"/>
              <w:left w:val="single" w:sz="4" w:space="0" w:color="auto"/>
              <w:bottom w:val="single" w:sz="4" w:space="0" w:color="auto"/>
              <w:right w:val="single" w:sz="4" w:space="0" w:color="auto"/>
            </w:tcBorders>
            <w:hideMark/>
          </w:tcPr>
          <w:p w:rsidR="007640F1" w:rsidRPr="007640F1" w:rsidRDefault="007640F1" w:rsidP="007640F1">
            <w:r w:rsidRPr="007640F1">
              <w:t> </w:t>
            </w:r>
          </w:p>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315"/>
        </w:trPr>
        <w:tc>
          <w:tcPr>
            <w:tcW w:w="51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267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16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16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092"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r w:rsidR="007640F1" w:rsidRPr="007640F1" w:rsidTr="007640F1">
        <w:trPr>
          <w:trHeight w:val="345"/>
        </w:trPr>
        <w:tc>
          <w:tcPr>
            <w:tcW w:w="51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267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040"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894"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16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16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1092"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c>
          <w:tcPr>
            <w:tcW w:w="751" w:type="dxa"/>
            <w:tcBorders>
              <w:top w:val="single" w:sz="4" w:space="0" w:color="auto"/>
              <w:left w:val="single" w:sz="4" w:space="0" w:color="auto"/>
              <w:bottom w:val="single" w:sz="4" w:space="0" w:color="auto"/>
              <w:right w:val="single" w:sz="4" w:space="0" w:color="auto"/>
            </w:tcBorders>
            <w:noWrap/>
            <w:hideMark/>
          </w:tcPr>
          <w:p w:rsidR="007640F1" w:rsidRPr="007640F1" w:rsidRDefault="007640F1" w:rsidP="007640F1"/>
        </w:tc>
      </w:tr>
    </w:tbl>
    <w:p w:rsidR="008D7960" w:rsidRDefault="008D7960" w:rsidP="008D7960">
      <w:pPr>
        <w:widowControl w:val="0"/>
        <w:spacing w:after="160" w:line="360" w:lineRule="auto"/>
        <w:rPr>
          <w:rFonts w:ascii="GHEA Grapalat" w:hAnsi="GHEA Grapalat"/>
          <w:i/>
          <w:lang w:val="en-US"/>
        </w:rPr>
      </w:pPr>
    </w:p>
    <w:p w:rsidR="007640F1" w:rsidRDefault="007640F1" w:rsidP="008D7960">
      <w:pPr>
        <w:widowControl w:val="0"/>
        <w:spacing w:after="160" w:line="360" w:lineRule="auto"/>
        <w:rPr>
          <w:rFonts w:ascii="GHEA Grapalat" w:hAnsi="GHEA Grapalat"/>
          <w:i/>
          <w:lang w:val="en-US"/>
        </w:rPr>
      </w:pPr>
    </w:p>
    <w:p w:rsidR="00B8528E" w:rsidRDefault="00B8528E" w:rsidP="008D7960">
      <w:pPr>
        <w:widowControl w:val="0"/>
        <w:spacing w:after="160" w:line="360" w:lineRule="auto"/>
        <w:rPr>
          <w:rFonts w:ascii="GHEA Grapalat" w:hAnsi="GHEA Grapalat"/>
          <w:i/>
          <w:lang w:val="en-US"/>
        </w:rPr>
      </w:pPr>
    </w:p>
    <w:p w:rsidR="00B8528E" w:rsidRDefault="00B8528E" w:rsidP="008D7960">
      <w:pPr>
        <w:widowControl w:val="0"/>
        <w:spacing w:after="160" w:line="360" w:lineRule="auto"/>
        <w:rPr>
          <w:rFonts w:ascii="GHEA Grapalat" w:hAnsi="GHEA Grapalat"/>
          <w:i/>
          <w:lang w:val="en-US"/>
        </w:rPr>
      </w:pPr>
    </w:p>
    <w:p w:rsidR="00B8528E" w:rsidRDefault="00B8528E" w:rsidP="008D7960">
      <w:pPr>
        <w:widowControl w:val="0"/>
        <w:spacing w:after="160" w:line="360" w:lineRule="auto"/>
        <w:rPr>
          <w:rFonts w:ascii="GHEA Grapalat" w:hAnsi="GHEA Grapalat"/>
          <w:i/>
          <w:lang w:val="en-US"/>
        </w:rPr>
      </w:pPr>
    </w:p>
    <w:p w:rsidR="00B8528E" w:rsidRDefault="00B8528E" w:rsidP="008D7960">
      <w:pPr>
        <w:widowControl w:val="0"/>
        <w:spacing w:after="160" w:line="360" w:lineRule="auto"/>
        <w:rPr>
          <w:rFonts w:ascii="GHEA Grapalat" w:hAnsi="GHEA Grapalat"/>
          <w:i/>
          <w:lang w:val="en-US"/>
        </w:rPr>
      </w:pPr>
    </w:p>
    <w:p w:rsidR="00B8528E" w:rsidRDefault="00B8528E" w:rsidP="008D7960">
      <w:pPr>
        <w:widowControl w:val="0"/>
        <w:spacing w:after="160" w:line="360" w:lineRule="auto"/>
        <w:rPr>
          <w:rFonts w:ascii="GHEA Grapalat" w:hAnsi="GHEA Grapalat"/>
          <w:i/>
          <w:lang w:val="en-US"/>
        </w:rPr>
      </w:pPr>
    </w:p>
    <w:p w:rsidR="00B8528E" w:rsidRDefault="00B8528E" w:rsidP="008D7960">
      <w:pPr>
        <w:widowControl w:val="0"/>
        <w:spacing w:after="160" w:line="360" w:lineRule="auto"/>
        <w:rPr>
          <w:rFonts w:ascii="GHEA Grapalat" w:hAnsi="GHEA Grapalat"/>
          <w:i/>
          <w:lang w:val="en-US"/>
        </w:rPr>
      </w:pPr>
    </w:p>
    <w:p w:rsidR="00A96912" w:rsidRPr="009F3DC7" w:rsidRDefault="00A96912" w:rsidP="00A96912">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A96912" w:rsidRPr="009F3DC7" w:rsidRDefault="00A96912" w:rsidP="00A96912">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A96912" w:rsidRPr="009F3DC7" w:rsidRDefault="00A96912" w:rsidP="00A96912">
      <w:pPr>
        <w:widowControl w:val="0"/>
        <w:spacing w:after="160" w:line="360" w:lineRule="auto"/>
        <w:ind w:firstLine="567"/>
        <w:jc w:val="center"/>
        <w:rPr>
          <w:rFonts w:ascii="GHEA Grapalat" w:hAnsi="GHEA Grapalat" w:cs="Sylfaen"/>
          <w:b/>
        </w:rPr>
      </w:pPr>
    </w:p>
    <w:p w:rsidR="00A96912" w:rsidRPr="009F3DC7" w:rsidRDefault="00A96912" w:rsidP="00A96912">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8528E" w:rsidRPr="00B8528E" w:rsidRDefault="00A96912" w:rsidP="00B8528E">
      <w:pPr>
        <w:spacing w:after="200" w:line="276" w:lineRule="auto"/>
        <w:rPr>
          <w:rFonts w:ascii="Calibri" w:eastAsia="Calibri" w:hAnsi="Calibri"/>
          <w:b/>
          <w:bCs/>
          <w:i/>
          <w:sz w:val="22"/>
          <w:szCs w:val="22"/>
          <w:lang w:eastAsia="en-US" w:bidi="ar-SA"/>
        </w:rPr>
      </w:pPr>
      <w:r w:rsidRPr="009F3DC7">
        <w:rPr>
          <w:rFonts w:ascii="GHEA Grapalat" w:hAnsi="GHEA Grapalat"/>
          <w:b/>
        </w:rPr>
        <w:t>ВЫПОЛНЕНИЯ РАБОТ</w:t>
      </w:r>
      <w:r w:rsidRPr="009F3DC7">
        <w:rPr>
          <w:rFonts w:ascii="GHEA Grapalat" w:hAnsi="GHEA Grapalat"/>
        </w:rPr>
        <w:t xml:space="preserve"> "</w:t>
      </w:r>
      <w:r w:rsidRPr="008D7960">
        <w:rPr>
          <w:rFonts w:ascii="GHEA Grapalat" w:hAnsi="GHEA Grapalat"/>
          <w:b/>
        </w:rPr>
        <w:t xml:space="preserve"> </w:t>
      </w:r>
      <w:r w:rsidR="00901F69" w:rsidRPr="00901F69">
        <w:rPr>
          <w:rFonts w:ascii="GHEA Grapalat" w:hAnsi="GHEA Grapalat"/>
          <w:b/>
          <w:bCs/>
        </w:rPr>
        <w:t xml:space="preserve">РАБОТЫ ПО АСФАЛЬТИРОВАНИЮ 1-ой УЛИЦЕ В СЕЛЕ МОНТЕАВАН  /  ЦЕНТРАЛЬНАЯ УЛИЦА СООБЩЕСТВО/ МУНИЦИПАЛИТЕТ  ОБЩИНЫ  ХОЙ АРМАВИРСКАЯ ОБЛАСТЬ РА,   </w:t>
      </w:r>
      <w:r w:rsidR="00901F69" w:rsidRPr="00901F69">
        <w:rPr>
          <w:rFonts w:ascii="GHEA Grapalat" w:hAnsi="GHEA Grapalat"/>
          <w:b/>
          <w:bCs/>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3"/>
        <w:gridCol w:w="4601"/>
        <w:gridCol w:w="2174"/>
        <w:gridCol w:w="1872"/>
      </w:tblGrid>
      <w:tr w:rsidR="00B8528E" w:rsidRPr="00B8528E" w:rsidTr="00A22BB2">
        <w:trPr>
          <w:cantSplit/>
          <w:jc w:val="center"/>
        </w:trPr>
        <w:tc>
          <w:tcPr>
            <w:tcW w:w="863" w:type="dxa"/>
            <w:vMerge w:val="restart"/>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Н </w:t>
            </w:r>
            <w:r w:rsidRPr="00B8528E">
              <w:rPr>
                <w:rFonts w:ascii="Sylfaen" w:eastAsia="Calibri" w:hAnsi="Sylfaen" w:cs="Sylfaen"/>
                <w:b/>
                <w:bCs/>
                <w:i/>
                <w:sz w:val="22"/>
                <w:szCs w:val="22"/>
                <w:lang w:val="pt-BR" w:eastAsia="en-US" w:bidi="ar-SA"/>
              </w:rPr>
              <w:t xml:space="preserve">Н </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Н :</w:t>
            </w:r>
          </w:p>
        </w:tc>
        <w:tc>
          <w:tcPr>
            <w:tcW w:w="4601" w:type="dxa"/>
            <w:vMerge w:val="restart"/>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подрядчика</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из</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быть сделано</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работ</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отдельно</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типы</w:t>
            </w:r>
          </w:p>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имена</w:t>
            </w: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Работает</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производительность</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 xml:space="preserve">срок </w:t>
            </w:r>
            <w:r w:rsidRPr="00B8528E">
              <w:rPr>
                <w:rFonts w:ascii="Calibri" w:eastAsia="Calibri" w:hAnsi="Calibri"/>
                <w:b/>
                <w:bCs/>
                <w:i/>
                <w:sz w:val="22"/>
                <w:szCs w:val="22"/>
                <w:lang w:val="pt-BR" w:eastAsia="en-US" w:bidi="ar-SA"/>
              </w:rPr>
              <w:t>**</w:t>
            </w:r>
          </w:p>
        </w:tc>
      </w:tr>
      <w:tr w:rsidR="00B8528E" w:rsidRPr="00B8528E" w:rsidTr="00A22BB2">
        <w:trPr>
          <w:cantSplit/>
          <w:trHeight w:val="586"/>
          <w:jc w:val="center"/>
        </w:trPr>
        <w:tc>
          <w:tcPr>
            <w:tcW w:w="5464" w:type="dxa"/>
            <w:vMerge/>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rPr>
                <w:rFonts w:ascii="Calibri" w:eastAsia="Calibri" w:hAnsi="Calibri"/>
                <w:b/>
                <w:bCs/>
                <w:i/>
                <w:sz w:val="22"/>
                <w:szCs w:val="22"/>
                <w:lang w:val="pt-BR" w:eastAsia="en-US" w:bidi="ar-SA"/>
              </w:rPr>
            </w:pPr>
          </w:p>
        </w:tc>
        <w:tc>
          <w:tcPr>
            <w:tcW w:w="4601" w:type="dxa"/>
            <w:vMerge/>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rPr>
                <w:rFonts w:ascii="Calibri" w:eastAsia="Calibri" w:hAnsi="Calibri"/>
                <w:b/>
                <w:bCs/>
                <w:i/>
                <w:sz w:val="22"/>
                <w:szCs w:val="22"/>
                <w:lang w:val="pt-BR" w:eastAsia="en-US" w:bidi="ar-SA"/>
              </w:rPr>
            </w:pPr>
          </w:p>
        </w:tc>
        <w:tc>
          <w:tcPr>
            <w:tcW w:w="2174"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Начало</w:t>
            </w: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Конец</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1:</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Лаборатория</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работает</w:t>
            </w:r>
          </w:p>
        </w:tc>
        <w:tc>
          <w:tcPr>
            <w:tcW w:w="2174" w:type="dxa"/>
            <w:tcBorders>
              <w:top w:val="single" w:sz="4" w:space="0" w:color="auto"/>
              <w:left w:val="single" w:sz="4" w:space="0" w:color="auto"/>
              <w:bottom w:val="single" w:sz="4" w:space="0" w:color="auto"/>
              <w:right w:val="single" w:sz="4" w:space="0" w:color="auto"/>
            </w:tcBorders>
            <w:vAlign w:val="center"/>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901F69" w:rsidP="00A22BB2">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4</w:t>
            </w:r>
            <w:r w:rsidR="00B8528E" w:rsidRPr="00B8528E">
              <w:rPr>
                <w:rFonts w:ascii="Calibri" w:eastAsia="Calibri" w:hAnsi="Calibri"/>
                <w:b/>
                <w:bCs/>
                <w:i/>
                <w:sz w:val="22"/>
                <w:szCs w:val="22"/>
                <w:lang w:val="pt-BR" w:eastAsia="en-US" w:bidi="ar-SA"/>
              </w:rPr>
              <w:t xml:space="preserve"> </w:t>
            </w:r>
            <w:r w:rsidR="00B8528E"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2:</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Земной</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работает</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901F69" w:rsidP="00A22BB2">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2</w:t>
            </w:r>
            <w:r w:rsidR="00B8528E"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3:</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Дорога</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покрытие</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901F69" w:rsidP="00A22BB2">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4</w:t>
            </w:r>
            <w:r w:rsidR="00B8528E"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4:</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Трубы</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091B92" w:rsidP="00A22BB2">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1</w:t>
            </w:r>
            <w:r w:rsidR="00B8528E" w:rsidRPr="00B8528E">
              <w:rPr>
                <w:rFonts w:ascii="Calibri" w:eastAsia="Calibri" w:hAnsi="Calibri"/>
                <w:b/>
                <w:bCs/>
                <w:i/>
                <w:sz w:val="22"/>
                <w:szCs w:val="22"/>
                <w:lang w:val="pt-BR" w:eastAsia="en-US" w:bidi="ar-SA"/>
              </w:rPr>
              <w:t xml:space="preserve"> </w:t>
            </w:r>
            <w:r w:rsidR="00B8528E"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5 часов</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Места</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091B92" w:rsidP="00A22BB2">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2</w:t>
            </w:r>
            <w:r w:rsidR="00B8528E" w:rsidRPr="00B8528E">
              <w:rPr>
                <w:rFonts w:ascii="Calibri" w:eastAsia="Calibri" w:hAnsi="Calibri"/>
                <w:b/>
                <w:bCs/>
                <w:i/>
                <w:sz w:val="22"/>
                <w:szCs w:val="22"/>
                <w:lang w:val="pt-BR" w:eastAsia="en-US" w:bidi="ar-SA"/>
              </w:rPr>
              <w:t xml:space="preserve"> </w:t>
            </w:r>
            <w:r w:rsidR="00B8528E" w:rsidRPr="00B8528E">
              <w:rPr>
                <w:rFonts w:ascii="Sylfaen" w:eastAsia="Calibri" w:hAnsi="Sylfaen" w:cs="Sylfaen"/>
                <w:b/>
                <w:bCs/>
                <w:i/>
                <w:sz w:val="22"/>
                <w:szCs w:val="22"/>
                <w:lang w:val="pt-BR" w:eastAsia="en-US" w:bidi="ar-SA"/>
              </w:rPr>
              <w:t>месяца</w:t>
            </w:r>
          </w:p>
        </w:tc>
      </w:tr>
      <w:tr w:rsidR="00B8528E" w:rsidRPr="00B8528E"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6:00</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Компаньоны</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A22BB2">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091B92" w:rsidP="00A22BB2">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1</w:t>
            </w:r>
            <w:r w:rsidR="00B8528E" w:rsidRPr="00B8528E">
              <w:rPr>
                <w:rFonts w:ascii="Sylfaen" w:eastAsia="Calibri" w:hAnsi="Sylfaen" w:cs="Sylfaen"/>
                <w:b/>
                <w:bCs/>
                <w:i/>
                <w:sz w:val="22"/>
                <w:szCs w:val="22"/>
                <w:lang w:val="pt-BR" w:eastAsia="en-US" w:bidi="ar-SA"/>
              </w:rPr>
              <w:t>месяца</w:t>
            </w:r>
          </w:p>
        </w:tc>
      </w:tr>
      <w:tr w:rsidR="00B8528E" w:rsidRPr="00B8528E" w:rsidTr="00A22BB2">
        <w:trPr>
          <w:cantSplit/>
          <w:trHeight w:val="586"/>
          <w:jc w:val="center"/>
        </w:trPr>
        <w:tc>
          <w:tcPr>
            <w:tcW w:w="5464" w:type="dxa"/>
            <w:gridSpan w:val="2"/>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ПОЛНОСТЬЮ</w:t>
            </w:r>
          </w:p>
        </w:tc>
        <w:tc>
          <w:tcPr>
            <w:tcW w:w="2174"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A22BB2">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iCs/>
                <w:sz w:val="22"/>
                <w:szCs w:val="22"/>
                <w:lang w:val="hy-AM" w:eastAsia="en-US" w:bidi="ar-SA"/>
              </w:rPr>
              <w:t>Финансовый:</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фонды</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подтвердить</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 xml:space="preserve">так как </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запечатанный</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соглашение</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в пределах</w:t>
            </w: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091B92" w:rsidP="00A22BB2">
            <w:pPr>
              <w:spacing w:after="200" w:line="276" w:lineRule="auto"/>
              <w:rPr>
                <w:rFonts w:ascii="Calibri" w:eastAsia="Calibri" w:hAnsi="Calibri"/>
                <w:b/>
                <w:bCs/>
                <w:i/>
                <w:sz w:val="22"/>
                <w:szCs w:val="22"/>
                <w:lang w:val="pt-BR" w:eastAsia="en-US" w:bidi="ar-SA"/>
              </w:rPr>
            </w:pPr>
            <w:r w:rsidRPr="00091B92">
              <w:rPr>
                <w:rFonts w:ascii="Calibri" w:eastAsia="Calibri" w:hAnsi="Calibri"/>
                <w:b/>
                <w:bCs/>
                <w:i/>
                <w:sz w:val="22"/>
                <w:szCs w:val="22"/>
                <w:lang w:val="pt-BR" w:eastAsia="en-US" w:bidi="ar-SA"/>
              </w:rPr>
              <w:t>4месяца</w:t>
            </w:r>
          </w:p>
        </w:tc>
      </w:tr>
    </w:tbl>
    <w:p w:rsidR="00A96912" w:rsidRPr="009F3DC7" w:rsidRDefault="00A96912" w:rsidP="00B8528E">
      <w:pPr>
        <w:widowControl w:val="0"/>
        <w:spacing w:after="160" w:line="360" w:lineRule="auto"/>
        <w:ind w:firstLine="567"/>
        <w:jc w:val="center"/>
        <w:rPr>
          <w:rFonts w:ascii="GHEA Grapalat" w:hAnsi="GHEA Grapalat"/>
          <w:i/>
        </w:rPr>
      </w:pPr>
    </w:p>
    <w:tbl>
      <w:tblPr>
        <w:tblW w:w="9639" w:type="dxa"/>
        <w:jc w:val="center"/>
        <w:tblLayout w:type="fixed"/>
        <w:tblLook w:val="0000"/>
      </w:tblPr>
      <w:tblGrid>
        <w:gridCol w:w="4536"/>
        <w:gridCol w:w="760"/>
        <w:gridCol w:w="4343"/>
      </w:tblGrid>
      <w:tr w:rsidR="00A96912" w:rsidRPr="009F3DC7" w:rsidTr="00A96912">
        <w:trPr>
          <w:jc w:val="center"/>
        </w:trPr>
        <w:tc>
          <w:tcPr>
            <w:tcW w:w="4536" w:type="dxa"/>
          </w:tcPr>
          <w:p w:rsidR="00A96912" w:rsidRPr="009F3DC7" w:rsidRDefault="00A96912" w:rsidP="00A96912">
            <w:pPr>
              <w:widowControl w:val="0"/>
              <w:spacing w:after="160" w:line="360" w:lineRule="auto"/>
              <w:jc w:val="center"/>
              <w:rPr>
                <w:rFonts w:ascii="GHEA Grapalat" w:hAnsi="GHEA Grapalat" w:cs="Sylfaen"/>
                <w:b/>
                <w:bCs/>
              </w:rPr>
            </w:pPr>
            <w:r w:rsidRPr="009F3DC7">
              <w:rPr>
                <w:rFonts w:ascii="GHEA Grapalat" w:hAnsi="GHEA Grapalat"/>
                <w:b/>
              </w:rPr>
              <w:lastRenderedPageBreak/>
              <w:t>ЗАКАЗЧИК</w:t>
            </w:r>
          </w:p>
          <w:p w:rsidR="00A96912" w:rsidRPr="00517562" w:rsidRDefault="00A96912" w:rsidP="00A96912">
            <w:pPr>
              <w:widowControl w:val="0"/>
              <w:jc w:val="center"/>
              <w:rPr>
                <w:rFonts w:ascii="GHEA Grapalat" w:hAnsi="GHEA Grapalat"/>
                <w:lang w:val="en-US"/>
              </w:rPr>
            </w:pPr>
            <w:r>
              <w:rPr>
                <w:rFonts w:ascii="GHEA Grapalat" w:hAnsi="GHEA Grapalat"/>
                <w:lang w:val="en-US"/>
              </w:rPr>
              <w:t>______________________</w:t>
            </w:r>
          </w:p>
          <w:p w:rsidR="00A96912" w:rsidRPr="00517562" w:rsidRDefault="00A96912" w:rsidP="00A96912">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A96912" w:rsidRPr="009F3DC7" w:rsidRDefault="00A96912" w:rsidP="00A96912">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A96912" w:rsidRPr="009F3DC7" w:rsidRDefault="00A96912" w:rsidP="00A96912">
            <w:pPr>
              <w:widowControl w:val="0"/>
              <w:spacing w:after="160" w:line="360" w:lineRule="auto"/>
              <w:jc w:val="center"/>
              <w:rPr>
                <w:rFonts w:ascii="GHEA Grapalat" w:hAnsi="GHEA Grapalat"/>
              </w:rPr>
            </w:pPr>
          </w:p>
        </w:tc>
        <w:tc>
          <w:tcPr>
            <w:tcW w:w="4343" w:type="dxa"/>
          </w:tcPr>
          <w:p w:rsidR="00A96912" w:rsidRPr="009F3DC7" w:rsidRDefault="00A96912" w:rsidP="00A9691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A96912" w:rsidRPr="00517562" w:rsidRDefault="00A96912" w:rsidP="00A96912">
            <w:pPr>
              <w:widowControl w:val="0"/>
              <w:jc w:val="center"/>
              <w:rPr>
                <w:rFonts w:ascii="GHEA Grapalat" w:hAnsi="GHEA Grapalat"/>
                <w:lang w:val="en-US"/>
              </w:rPr>
            </w:pPr>
            <w:r>
              <w:rPr>
                <w:rFonts w:ascii="GHEA Grapalat" w:hAnsi="GHEA Grapalat"/>
                <w:lang w:val="en-US"/>
              </w:rPr>
              <w:t>_____________________</w:t>
            </w:r>
          </w:p>
          <w:p w:rsidR="00A96912" w:rsidRPr="00517562" w:rsidRDefault="00A96912" w:rsidP="00A96912">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A96912" w:rsidRPr="009F3DC7" w:rsidRDefault="00A96912" w:rsidP="00A96912">
            <w:pPr>
              <w:widowControl w:val="0"/>
              <w:spacing w:after="160" w:line="360" w:lineRule="auto"/>
              <w:jc w:val="center"/>
              <w:rPr>
                <w:rFonts w:ascii="GHEA Grapalat" w:hAnsi="GHEA Grapalat"/>
              </w:rPr>
            </w:pPr>
            <w:r w:rsidRPr="009F3DC7">
              <w:rPr>
                <w:rFonts w:ascii="GHEA Grapalat" w:hAnsi="GHEA Grapalat"/>
              </w:rPr>
              <w:t>М. П.</w:t>
            </w:r>
          </w:p>
        </w:tc>
      </w:tr>
    </w:tbl>
    <w:p w:rsidR="007640F1" w:rsidRDefault="007640F1" w:rsidP="008D7960">
      <w:pPr>
        <w:widowControl w:val="0"/>
        <w:spacing w:after="160" w:line="360" w:lineRule="auto"/>
        <w:rPr>
          <w:rFonts w:ascii="GHEA Grapalat" w:hAnsi="GHEA Grapalat"/>
          <w:i/>
          <w:lang w:val="en-US"/>
        </w:rPr>
      </w:pPr>
    </w:p>
    <w:p w:rsidR="007640F1" w:rsidRDefault="007640F1" w:rsidP="008D7960">
      <w:pPr>
        <w:widowControl w:val="0"/>
        <w:spacing w:after="160" w:line="360" w:lineRule="auto"/>
        <w:rPr>
          <w:rFonts w:ascii="GHEA Grapalat" w:hAnsi="GHEA Grapalat"/>
          <w:i/>
          <w:lang w:val="en-US"/>
        </w:rPr>
      </w:pPr>
    </w:p>
    <w:tbl>
      <w:tblPr>
        <w:tblStyle w:val="aff2"/>
        <w:tblW w:w="0" w:type="auto"/>
        <w:tblLook w:val="04A0"/>
      </w:tblPr>
      <w:tblGrid>
        <w:gridCol w:w="581"/>
        <w:gridCol w:w="2366"/>
        <w:gridCol w:w="1218"/>
        <w:gridCol w:w="1037"/>
        <w:gridCol w:w="1381"/>
        <w:gridCol w:w="1381"/>
        <w:gridCol w:w="1323"/>
      </w:tblGrid>
      <w:tr w:rsidR="007640F1" w:rsidRPr="0026196E" w:rsidTr="007640F1">
        <w:trPr>
          <w:trHeight w:val="2415"/>
        </w:trPr>
        <w:tc>
          <w:tcPr>
            <w:tcW w:w="10326" w:type="dxa"/>
            <w:gridSpan w:val="6"/>
            <w:hideMark/>
          </w:tcPr>
          <w:p w:rsidR="007640F1" w:rsidRPr="00A96912" w:rsidRDefault="007640F1" w:rsidP="007640F1">
            <w:pPr>
              <w:widowControl w:val="0"/>
              <w:spacing w:after="160" w:line="360" w:lineRule="auto"/>
              <w:rPr>
                <w:rFonts w:ascii="GHEA Grapalat" w:hAnsi="GHEA Grapalat"/>
                <w:b/>
                <w:bCs/>
                <w:i/>
                <w:sz w:val="22"/>
                <w:szCs w:val="22"/>
                <w:lang w:val="en-US"/>
              </w:rPr>
            </w:pPr>
            <w:r w:rsidRPr="00A96912">
              <w:rPr>
                <w:rFonts w:ascii="GHEA Grapalat" w:hAnsi="GHEA Grapalat"/>
                <w:b/>
                <w:bCs/>
                <w:i/>
                <w:sz w:val="22"/>
                <w:szCs w:val="22"/>
              </w:rPr>
              <w:t>РАБОТЫ</w:t>
            </w:r>
            <w:r w:rsidRPr="00A96912">
              <w:rPr>
                <w:rFonts w:ascii="GHEA Grapalat" w:hAnsi="GHEA Grapalat"/>
                <w:b/>
                <w:bCs/>
                <w:i/>
                <w:sz w:val="22"/>
                <w:szCs w:val="22"/>
                <w:lang w:val="en-US"/>
              </w:rPr>
              <w:t xml:space="preserve"> </w:t>
            </w:r>
            <w:r w:rsidRPr="00A96912">
              <w:rPr>
                <w:rFonts w:ascii="GHEA Grapalat" w:hAnsi="GHEA Grapalat"/>
                <w:b/>
                <w:bCs/>
                <w:i/>
                <w:sz w:val="22"/>
                <w:szCs w:val="22"/>
              </w:rPr>
              <w:t>ПО</w:t>
            </w:r>
            <w:r w:rsidRPr="00A96912">
              <w:rPr>
                <w:rFonts w:ascii="GHEA Grapalat" w:hAnsi="GHEA Grapalat"/>
                <w:b/>
                <w:bCs/>
                <w:i/>
                <w:sz w:val="22"/>
                <w:szCs w:val="22"/>
                <w:lang w:val="en-US"/>
              </w:rPr>
              <w:t xml:space="preserve"> </w:t>
            </w:r>
            <w:r w:rsidRPr="00A96912">
              <w:rPr>
                <w:rFonts w:ascii="GHEA Grapalat" w:hAnsi="GHEA Grapalat"/>
                <w:b/>
                <w:bCs/>
                <w:i/>
                <w:sz w:val="22"/>
                <w:szCs w:val="22"/>
              </w:rPr>
              <w:t>АСФАЛЬТИРОВАНИЮ</w:t>
            </w:r>
            <w:r w:rsidRPr="00A96912">
              <w:rPr>
                <w:rFonts w:ascii="GHEA Grapalat" w:hAnsi="GHEA Grapalat"/>
                <w:b/>
                <w:bCs/>
                <w:i/>
                <w:sz w:val="22"/>
                <w:szCs w:val="22"/>
                <w:lang w:val="en-US"/>
              </w:rPr>
              <w:t xml:space="preserve"> </w:t>
            </w:r>
            <w:r w:rsidRPr="00A96912">
              <w:rPr>
                <w:rFonts w:ascii="GHEA Grapalat" w:hAnsi="GHEA Grapalat"/>
                <w:b/>
                <w:bCs/>
                <w:i/>
                <w:sz w:val="22"/>
                <w:szCs w:val="22"/>
              </w:rPr>
              <w:t>МОЛОДЕЖНЫХ</w:t>
            </w:r>
            <w:r w:rsidRPr="00A96912">
              <w:rPr>
                <w:rFonts w:ascii="GHEA Grapalat" w:hAnsi="GHEA Grapalat"/>
                <w:b/>
                <w:bCs/>
                <w:i/>
                <w:sz w:val="22"/>
                <w:szCs w:val="22"/>
                <w:lang w:val="en-US"/>
              </w:rPr>
              <w:t xml:space="preserve"> </w:t>
            </w:r>
            <w:r w:rsidRPr="00A96912">
              <w:rPr>
                <w:rFonts w:ascii="GHEA Grapalat" w:hAnsi="GHEA Grapalat"/>
                <w:b/>
                <w:bCs/>
                <w:i/>
                <w:sz w:val="22"/>
                <w:szCs w:val="22"/>
              </w:rPr>
              <w:t>И</w:t>
            </w:r>
            <w:r w:rsidRPr="00A96912">
              <w:rPr>
                <w:rFonts w:ascii="GHEA Grapalat" w:hAnsi="GHEA Grapalat"/>
                <w:b/>
                <w:bCs/>
                <w:i/>
                <w:sz w:val="22"/>
                <w:szCs w:val="22"/>
                <w:lang w:val="en-US"/>
              </w:rPr>
              <w:t xml:space="preserve"> </w:t>
            </w:r>
            <w:r w:rsidRPr="00A96912">
              <w:rPr>
                <w:rFonts w:ascii="GHEA Grapalat" w:hAnsi="GHEA Grapalat"/>
                <w:b/>
                <w:bCs/>
                <w:i/>
                <w:sz w:val="22"/>
                <w:szCs w:val="22"/>
              </w:rPr>
              <w:t>МАЙСКИХ</w:t>
            </w:r>
            <w:r w:rsidRPr="00A96912">
              <w:rPr>
                <w:rFonts w:ascii="GHEA Grapalat" w:hAnsi="GHEA Grapalat"/>
                <w:b/>
                <w:bCs/>
                <w:i/>
                <w:sz w:val="22"/>
                <w:szCs w:val="22"/>
                <w:lang w:val="en-US"/>
              </w:rPr>
              <w:t xml:space="preserve"> </w:t>
            </w:r>
            <w:r w:rsidRPr="00A96912">
              <w:rPr>
                <w:rFonts w:ascii="GHEA Grapalat" w:hAnsi="GHEA Grapalat"/>
                <w:b/>
                <w:bCs/>
                <w:i/>
                <w:sz w:val="22"/>
                <w:szCs w:val="22"/>
              </w:rPr>
              <w:t>УЛИЦ</w:t>
            </w:r>
            <w:r w:rsidRPr="00A96912">
              <w:rPr>
                <w:rFonts w:ascii="GHEA Grapalat" w:hAnsi="GHEA Grapalat"/>
                <w:b/>
                <w:bCs/>
                <w:i/>
                <w:sz w:val="22"/>
                <w:szCs w:val="22"/>
                <w:lang w:val="en-US"/>
              </w:rPr>
              <w:t xml:space="preserve"> </w:t>
            </w:r>
            <w:r w:rsidRPr="00A96912">
              <w:rPr>
                <w:rFonts w:ascii="GHEA Grapalat" w:hAnsi="GHEA Grapalat"/>
                <w:b/>
                <w:bCs/>
                <w:i/>
                <w:sz w:val="22"/>
                <w:szCs w:val="22"/>
              </w:rPr>
              <w:t>СЕЛО</w:t>
            </w:r>
            <w:r w:rsidRPr="00A96912">
              <w:rPr>
                <w:rFonts w:ascii="GHEA Grapalat" w:hAnsi="GHEA Grapalat"/>
                <w:b/>
                <w:bCs/>
                <w:i/>
                <w:sz w:val="22"/>
                <w:szCs w:val="22"/>
                <w:lang w:val="en-US"/>
              </w:rPr>
              <w:t xml:space="preserve"> </w:t>
            </w:r>
            <w:r w:rsidRPr="00A96912">
              <w:rPr>
                <w:rFonts w:ascii="GHEA Grapalat" w:hAnsi="GHEA Grapalat"/>
                <w:b/>
                <w:bCs/>
                <w:i/>
                <w:sz w:val="22"/>
                <w:szCs w:val="22"/>
              </w:rPr>
              <w:t>АЙГЕШАТ</w:t>
            </w:r>
            <w:r w:rsidRPr="00A96912">
              <w:rPr>
                <w:rFonts w:ascii="GHEA Grapalat" w:hAnsi="GHEA Grapalat"/>
                <w:b/>
                <w:bCs/>
                <w:i/>
                <w:sz w:val="22"/>
                <w:szCs w:val="22"/>
                <w:lang w:val="en-US"/>
              </w:rPr>
              <w:t xml:space="preserve">, </w:t>
            </w:r>
            <w:r w:rsidRPr="00A96912">
              <w:rPr>
                <w:rFonts w:ascii="GHEA Grapalat" w:hAnsi="GHEA Grapalat"/>
                <w:b/>
                <w:bCs/>
                <w:i/>
                <w:sz w:val="22"/>
                <w:szCs w:val="22"/>
              </w:rPr>
              <w:t>МУНИЦИПАЛИТЕТ</w:t>
            </w:r>
            <w:r w:rsidRPr="00A96912">
              <w:rPr>
                <w:rFonts w:ascii="GHEA Grapalat" w:hAnsi="GHEA Grapalat"/>
                <w:b/>
                <w:bCs/>
                <w:i/>
                <w:sz w:val="22"/>
                <w:szCs w:val="22"/>
                <w:lang w:val="en-US"/>
              </w:rPr>
              <w:t xml:space="preserve">  </w:t>
            </w:r>
            <w:r w:rsidRPr="00A96912">
              <w:rPr>
                <w:rFonts w:ascii="GHEA Grapalat" w:hAnsi="GHEA Grapalat"/>
                <w:b/>
                <w:bCs/>
                <w:i/>
                <w:sz w:val="22"/>
                <w:szCs w:val="22"/>
              </w:rPr>
              <w:t>ОБЩИНЫ</w:t>
            </w:r>
            <w:r w:rsidRPr="00A96912">
              <w:rPr>
                <w:rFonts w:ascii="GHEA Grapalat" w:hAnsi="GHEA Grapalat"/>
                <w:b/>
                <w:bCs/>
                <w:i/>
                <w:sz w:val="22"/>
                <w:szCs w:val="22"/>
                <w:lang w:val="en-US"/>
              </w:rPr>
              <w:t xml:space="preserve">  </w:t>
            </w:r>
            <w:r w:rsidRPr="00A96912">
              <w:rPr>
                <w:rFonts w:ascii="GHEA Grapalat" w:hAnsi="GHEA Grapalat"/>
                <w:b/>
                <w:bCs/>
                <w:i/>
                <w:sz w:val="22"/>
                <w:szCs w:val="22"/>
              </w:rPr>
              <w:t>ХОЙ</w:t>
            </w:r>
            <w:r w:rsidRPr="00A96912">
              <w:rPr>
                <w:rFonts w:ascii="GHEA Grapalat" w:hAnsi="GHEA Grapalat"/>
                <w:b/>
                <w:bCs/>
                <w:i/>
                <w:sz w:val="22"/>
                <w:szCs w:val="22"/>
                <w:lang w:val="en-US"/>
              </w:rPr>
              <w:t xml:space="preserve"> </w:t>
            </w:r>
            <w:r w:rsidRPr="00A96912">
              <w:rPr>
                <w:rFonts w:ascii="GHEA Grapalat" w:hAnsi="GHEA Grapalat"/>
                <w:b/>
                <w:bCs/>
                <w:i/>
                <w:sz w:val="22"/>
                <w:szCs w:val="22"/>
              </w:rPr>
              <w:t>АРМАВИРСКАЯ</w:t>
            </w:r>
            <w:r w:rsidRPr="00A96912">
              <w:rPr>
                <w:rFonts w:ascii="GHEA Grapalat" w:hAnsi="GHEA Grapalat"/>
                <w:b/>
                <w:bCs/>
                <w:i/>
                <w:sz w:val="22"/>
                <w:szCs w:val="22"/>
                <w:lang w:val="en-US"/>
              </w:rPr>
              <w:t xml:space="preserve"> </w:t>
            </w:r>
            <w:r w:rsidRPr="00A96912">
              <w:rPr>
                <w:rFonts w:ascii="GHEA Grapalat" w:hAnsi="GHEA Grapalat"/>
                <w:b/>
                <w:bCs/>
                <w:i/>
                <w:sz w:val="22"/>
                <w:szCs w:val="22"/>
              </w:rPr>
              <w:t>ОБЛАСТЬ</w:t>
            </w:r>
            <w:r w:rsidRPr="00A96912">
              <w:rPr>
                <w:rFonts w:ascii="GHEA Grapalat" w:hAnsi="GHEA Grapalat"/>
                <w:b/>
                <w:bCs/>
                <w:i/>
                <w:sz w:val="22"/>
                <w:szCs w:val="22"/>
                <w:lang w:val="en-US"/>
              </w:rPr>
              <w:t xml:space="preserve"> </w:t>
            </w:r>
            <w:r w:rsidRPr="00A96912">
              <w:rPr>
                <w:rFonts w:ascii="GHEA Grapalat" w:hAnsi="GHEA Grapalat"/>
                <w:b/>
                <w:bCs/>
                <w:i/>
                <w:sz w:val="22"/>
                <w:szCs w:val="22"/>
              </w:rPr>
              <w:t>РА</w:t>
            </w:r>
            <w:r w:rsidRPr="00A96912">
              <w:rPr>
                <w:rFonts w:ascii="GHEA Grapalat" w:hAnsi="GHEA Grapalat"/>
                <w:b/>
                <w:bCs/>
                <w:i/>
                <w:sz w:val="22"/>
                <w:szCs w:val="22"/>
                <w:lang w:val="en-US"/>
              </w:rPr>
              <w:t xml:space="preserve">,          </w:t>
            </w:r>
            <w:r w:rsidRPr="00A96912">
              <w:rPr>
                <w:rFonts w:ascii="GHEA Grapalat" w:hAnsi="GHEA Grapalat"/>
                <w:b/>
                <w:bCs/>
                <w:i/>
                <w:sz w:val="22"/>
                <w:szCs w:val="22"/>
                <w:lang w:val="en-US"/>
              </w:rPr>
              <w:br/>
              <w:t xml:space="preserve">               </w:t>
            </w:r>
            <w:r w:rsidRPr="00A96912">
              <w:rPr>
                <w:rFonts w:ascii="GHEA Grapalat" w:hAnsi="GHEA Grapalat"/>
                <w:b/>
                <w:bCs/>
                <w:i/>
                <w:sz w:val="22"/>
                <w:szCs w:val="22"/>
                <w:lang w:val="en-US"/>
              </w:rPr>
              <w:br/>
              <w:t xml:space="preserve">    </w:t>
            </w:r>
            <w:r w:rsidRPr="00A96912">
              <w:rPr>
                <w:rFonts w:ascii="GHEA Grapalat" w:hAnsi="GHEA Grapalat"/>
                <w:b/>
                <w:bCs/>
                <w:i/>
                <w:sz w:val="22"/>
                <w:szCs w:val="22"/>
              </w:rPr>
              <w:t>ՀՀ</w:t>
            </w:r>
            <w:r w:rsidRPr="00A96912">
              <w:rPr>
                <w:rFonts w:ascii="GHEA Grapalat" w:hAnsi="GHEA Grapalat"/>
                <w:b/>
                <w:bCs/>
                <w:i/>
                <w:sz w:val="22"/>
                <w:szCs w:val="22"/>
                <w:lang w:val="en-US"/>
              </w:rPr>
              <w:t xml:space="preserve"> </w:t>
            </w:r>
            <w:r w:rsidRPr="00A96912">
              <w:rPr>
                <w:rFonts w:ascii="GHEA Grapalat" w:hAnsi="GHEA Grapalat"/>
                <w:b/>
                <w:bCs/>
                <w:i/>
                <w:sz w:val="22"/>
                <w:szCs w:val="22"/>
              </w:rPr>
              <w:t>ԱՐՄԱՎԻՐԻ</w:t>
            </w:r>
            <w:r w:rsidRPr="00A96912">
              <w:rPr>
                <w:rFonts w:ascii="GHEA Grapalat" w:hAnsi="GHEA Grapalat"/>
                <w:b/>
                <w:bCs/>
                <w:i/>
                <w:sz w:val="22"/>
                <w:szCs w:val="22"/>
                <w:lang w:val="en-US"/>
              </w:rPr>
              <w:t xml:space="preserve"> </w:t>
            </w:r>
            <w:r w:rsidRPr="00A96912">
              <w:rPr>
                <w:rFonts w:ascii="GHEA Grapalat" w:hAnsi="GHEA Grapalat"/>
                <w:b/>
                <w:bCs/>
                <w:i/>
                <w:sz w:val="22"/>
                <w:szCs w:val="22"/>
              </w:rPr>
              <w:t>ՄԱՐԶ</w:t>
            </w:r>
            <w:r w:rsidRPr="00A96912">
              <w:rPr>
                <w:rFonts w:ascii="GHEA Grapalat" w:hAnsi="GHEA Grapalat"/>
                <w:b/>
                <w:bCs/>
                <w:i/>
                <w:sz w:val="22"/>
                <w:szCs w:val="22"/>
                <w:lang w:val="en-US"/>
              </w:rPr>
              <w:t xml:space="preserve"> </w:t>
            </w:r>
            <w:r w:rsidRPr="00A96912">
              <w:rPr>
                <w:rFonts w:ascii="GHEA Grapalat" w:hAnsi="GHEA Grapalat"/>
                <w:b/>
                <w:bCs/>
                <w:i/>
                <w:sz w:val="22"/>
                <w:szCs w:val="22"/>
              </w:rPr>
              <w:t>ԽՈՅԻ</w:t>
            </w:r>
            <w:r w:rsidRPr="00A96912">
              <w:rPr>
                <w:rFonts w:ascii="GHEA Grapalat" w:hAnsi="GHEA Grapalat"/>
                <w:b/>
                <w:bCs/>
                <w:i/>
                <w:sz w:val="22"/>
                <w:szCs w:val="22"/>
                <w:lang w:val="en-US"/>
              </w:rPr>
              <w:t xml:space="preserve"> </w:t>
            </w:r>
            <w:r w:rsidRPr="00A96912">
              <w:rPr>
                <w:rFonts w:ascii="GHEA Grapalat" w:hAnsi="GHEA Grapalat"/>
                <w:b/>
                <w:bCs/>
                <w:i/>
                <w:sz w:val="22"/>
                <w:szCs w:val="22"/>
              </w:rPr>
              <w:t>ՀԱՄԱՅՆՔԱՊԵՏԱՐԱՆ</w:t>
            </w:r>
            <w:r w:rsidRPr="00A96912">
              <w:rPr>
                <w:rFonts w:ascii="GHEA Grapalat" w:hAnsi="GHEA Grapalat"/>
                <w:b/>
                <w:bCs/>
                <w:i/>
                <w:sz w:val="22"/>
                <w:szCs w:val="22"/>
                <w:lang w:val="en-US"/>
              </w:rPr>
              <w:br/>
              <w:t xml:space="preserve"> </w:t>
            </w:r>
            <w:r w:rsidRPr="00A96912">
              <w:rPr>
                <w:rFonts w:ascii="GHEA Grapalat" w:hAnsi="GHEA Grapalat"/>
                <w:b/>
                <w:bCs/>
                <w:i/>
                <w:sz w:val="22"/>
                <w:szCs w:val="22"/>
              </w:rPr>
              <w:t>ԱՅԳԵՇԱՏ</w:t>
            </w:r>
            <w:r w:rsidRPr="00A96912">
              <w:rPr>
                <w:rFonts w:ascii="GHEA Grapalat" w:hAnsi="GHEA Grapalat"/>
                <w:b/>
                <w:bCs/>
                <w:i/>
                <w:sz w:val="22"/>
                <w:szCs w:val="22"/>
                <w:lang w:val="en-US"/>
              </w:rPr>
              <w:t xml:space="preserve"> </w:t>
            </w:r>
            <w:r w:rsidRPr="00A96912">
              <w:rPr>
                <w:rFonts w:ascii="GHEA Grapalat" w:hAnsi="GHEA Grapalat"/>
                <w:b/>
                <w:bCs/>
                <w:i/>
                <w:sz w:val="22"/>
                <w:szCs w:val="22"/>
              </w:rPr>
              <w:t>ԳՅՈՒՂԻ</w:t>
            </w:r>
            <w:r w:rsidRPr="00A96912">
              <w:rPr>
                <w:rFonts w:ascii="GHEA Grapalat" w:hAnsi="GHEA Grapalat"/>
                <w:b/>
                <w:bCs/>
                <w:i/>
                <w:sz w:val="22"/>
                <w:szCs w:val="22"/>
                <w:lang w:val="en-US"/>
              </w:rPr>
              <w:t xml:space="preserve">` </w:t>
            </w:r>
            <w:r w:rsidRPr="00A96912">
              <w:rPr>
                <w:rFonts w:ascii="GHEA Grapalat" w:hAnsi="GHEA Grapalat"/>
                <w:b/>
                <w:bCs/>
                <w:i/>
                <w:sz w:val="22"/>
                <w:szCs w:val="22"/>
              </w:rPr>
              <w:t>ԵՐԻՏԱՍԱՐԴԱԿԱՆ</w:t>
            </w:r>
            <w:r w:rsidRPr="00A96912">
              <w:rPr>
                <w:rFonts w:ascii="GHEA Grapalat" w:hAnsi="GHEA Grapalat"/>
                <w:b/>
                <w:bCs/>
                <w:i/>
                <w:sz w:val="22"/>
                <w:szCs w:val="22"/>
                <w:lang w:val="en-US"/>
              </w:rPr>
              <w:t xml:space="preserve"> </w:t>
            </w:r>
            <w:r w:rsidRPr="00A96912">
              <w:rPr>
                <w:rFonts w:ascii="GHEA Grapalat" w:hAnsi="GHEA Grapalat"/>
                <w:b/>
                <w:bCs/>
                <w:i/>
                <w:sz w:val="22"/>
                <w:szCs w:val="22"/>
              </w:rPr>
              <w:t>ԵՎ</w:t>
            </w:r>
            <w:r w:rsidRPr="00A96912">
              <w:rPr>
                <w:rFonts w:ascii="GHEA Grapalat" w:hAnsi="GHEA Grapalat"/>
                <w:b/>
                <w:bCs/>
                <w:i/>
                <w:sz w:val="22"/>
                <w:szCs w:val="22"/>
                <w:lang w:val="en-US"/>
              </w:rPr>
              <w:t xml:space="preserve"> </w:t>
            </w:r>
            <w:r w:rsidRPr="00A96912">
              <w:rPr>
                <w:rFonts w:ascii="GHEA Grapalat" w:hAnsi="GHEA Grapalat"/>
                <w:b/>
                <w:bCs/>
                <w:i/>
                <w:sz w:val="22"/>
                <w:szCs w:val="22"/>
              </w:rPr>
              <w:t>ՄԱՅԻՍՅԱՆ</w:t>
            </w:r>
            <w:r w:rsidRPr="00A96912">
              <w:rPr>
                <w:rFonts w:ascii="GHEA Grapalat" w:hAnsi="GHEA Grapalat"/>
                <w:b/>
                <w:bCs/>
                <w:i/>
                <w:sz w:val="22"/>
                <w:szCs w:val="22"/>
                <w:lang w:val="en-US"/>
              </w:rPr>
              <w:t xml:space="preserve"> </w:t>
            </w:r>
            <w:r w:rsidRPr="00A96912">
              <w:rPr>
                <w:rFonts w:ascii="GHEA Grapalat" w:hAnsi="GHEA Grapalat"/>
                <w:b/>
                <w:bCs/>
                <w:i/>
                <w:sz w:val="22"/>
                <w:szCs w:val="22"/>
              </w:rPr>
              <w:t>ՓՈՂՈՑՆԵՐԻ</w:t>
            </w:r>
            <w:r w:rsidRPr="00A96912">
              <w:rPr>
                <w:rFonts w:ascii="GHEA Grapalat" w:hAnsi="GHEA Grapalat"/>
                <w:b/>
                <w:bCs/>
                <w:i/>
                <w:sz w:val="22"/>
                <w:szCs w:val="22"/>
                <w:lang w:val="en-US"/>
              </w:rPr>
              <w:t xml:space="preserve"> </w:t>
            </w:r>
            <w:r w:rsidRPr="00A96912">
              <w:rPr>
                <w:rFonts w:ascii="GHEA Grapalat" w:hAnsi="GHEA Grapalat"/>
                <w:b/>
                <w:bCs/>
                <w:i/>
                <w:sz w:val="22"/>
                <w:szCs w:val="22"/>
              </w:rPr>
              <w:t>ԱՍՖԱԼՏԱՊԱՏՄԱՆ</w:t>
            </w:r>
            <w:r w:rsidRPr="00A96912">
              <w:rPr>
                <w:rFonts w:ascii="GHEA Grapalat" w:hAnsi="GHEA Grapalat"/>
                <w:b/>
                <w:bCs/>
                <w:i/>
                <w:sz w:val="22"/>
                <w:szCs w:val="22"/>
                <w:lang w:val="en-US"/>
              </w:rPr>
              <w:t xml:space="preserve"> </w:t>
            </w:r>
            <w:r w:rsidRPr="00A96912">
              <w:rPr>
                <w:rFonts w:ascii="GHEA Grapalat" w:hAnsi="GHEA Grapalat"/>
                <w:b/>
                <w:bCs/>
                <w:i/>
                <w:sz w:val="22"/>
                <w:szCs w:val="22"/>
              </w:rPr>
              <w:t>ԱՇԽԱՏԱՆՔՆԵՐԻ</w:t>
            </w:r>
            <w:r w:rsidRPr="00A96912">
              <w:rPr>
                <w:rFonts w:ascii="GHEA Grapalat" w:hAnsi="GHEA Grapalat"/>
                <w:b/>
                <w:bCs/>
                <w:i/>
                <w:sz w:val="22"/>
                <w:szCs w:val="22"/>
                <w:lang w:val="en-US"/>
              </w:rPr>
              <w:t xml:space="preserve"> </w:t>
            </w:r>
          </w:p>
        </w:tc>
        <w:tc>
          <w:tcPr>
            <w:tcW w:w="1154" w:type="dxa"/>
            <w:hideMark/>
          </w:tcPr>
          <w:p w:rsidR="007640F1" w:rsidRPr="00A96912" w:rsidRDefault="007640F1" w:rsidP="007640F1">
            <w:pPr>
              <w:widowControl w:val="0"/>
              <w:spacing w:after="160" w:line="360" w:lineRule="auto"/>
              <w:rPr>
                <w:rFonts w:ascii="GHEA Grapalat" w:hAnsi="GHEA Grapalat"/>
                <w:b/>
                <w:bCs/>
                <w:i/>
                <w:sz w:val="22"/>
                <w:szCs w:val="22"/>
                <w:lang w:val="en-US"/>
              </w:rPr>
            </w:pPr>
          </w:p>
        </w:tc>
      </w:tr>
      <w:tr w:rsidR="007640F1" w:rsidRPr="00A96912" w:rsidTr="007640F1">
        <w:trPr>
          <w:trHeight w:val="945"/>
        </w:trPr>
        <w:tc>
          <w:tcPr>
            <w:tcW w:w="10326" w:type="dxa"/>
            <w:gridSpan w:val="6"/>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Объемная ведомость-смета                                                                                   Ծավալաթերթ-նախահաշիվ</w:t>
            </w:r>
          </w:p>
        </w:tc>
        <w:tc>
          <w:tcPr>
            <w:tcW w:w="1154" w:type="dxa"/>
            <w:noWrap/>
            <w:hideMark/>
          </w:tcPr>
          <w:p w:rsidR="007640F1" w:rsidRPr="00A96912" w:rsidRDefault="007640F1" w:rsidP="007640F1">
            <w:pPr>
              <w:widowControl w:val="0"/>
              <w:spacing w:after="160" w:line="360" w:lineRule="auto"/>
              <w:rPr>
                <w:rFonts w:ascii="GHEA Grapalat" w:hAnsi="GHEA Grapalat"/>
                <w:i/>
                <w:sz w:val="22"/>
                <w:szCs w:val="22"/>
              </w:rPr>
            </w:pPr>
          </w:p>
        </w:tc>
      </w:tr>
      <w:tr w:rsidR="007640F1" w:rsidRPr="00A96912" w:rsidTr="007640F1">
        <w:trPr>
          <w:trHeight w:val="3285"/>
        </w:trPr>
        <w:tc>
          <w:tcPr>
            <w:tcW w:w="471" w:type="dxa"/>
            <w:noWrap/>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N/N</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Название работы                                                                                          Աշխատանքի անվանումը</w:t>
            </w:r>
          </w:p>
        </w:tc>
        <w:tc>
          <w:tcPr>
            <w:tcW w:w="1072"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Единица измерения Չափման միավորը</w:t>
            </w:r>
          </w:p>
        </w:tc>
        <w:tc>
          <w:tcPr>
            <w:tcW w:w="1113"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Объем                 Քանակը</w:t>
            </w:r>
          </w:p>
        </w:tc>
        <w:tc>
          <w:tcPr>
            <w:tcW w:w="122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Общая стоимость 1   единиа /тыс. драм/   միավորի արժեքը                        /հազ.դրամ/</w:t>
            </w:r>
          </w:p>
        </w:tc>
        <w:tc>
          <w:tcPr>
            <w:tcW w:w="15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Общая стоимость  /тыс. драм/   Ընդհանուր արժեքը                        /հազ.դրամ/</w:t>
            </w:r>
          </w:p>
        </w:tc>
        <w:tc>
          <w:tcPr>
            <w:tcW w:w="11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Общая стоимость (%) Ընդհանուր արժեքը (%)</w:t>
            </w:r>
          </w:p>
        </w:tc>
      </w:tr>
      <w:tr w:rsidR="007640F1" w:rsidRPr="00A96912" w:rsidTr="007640F1">
        <w:trPr>
          <w:trHeight w:val="34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7</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 xml:space="preserve">I. Работы по сносу                                                                     I. Քանդման </w:t>
            </w:r>
            <w:r w:rsidRPr="00A96912">
              <w:rPr>
                <w:rFonts w:ascii="GHEA Grapalat" w:hAnsi="GHEA Grapalat"/>
                <w:b/>
                <w:bCs/>
                <w:i/>
                <w:sz w:val="22"/>
                <w:szCs w:val="22"/>
              </w:rPr>
              <w:lastRenderedPageBreak/>
              <w:t>աշխատանքներ</w:t>
            </w:r>
          </w:p>
        </w:tc>
        <w:tc>
          <w:tcPr>
            <w:tcW w:w="1072"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lastRenderedPageBreak/>
              <w:t> </w:t>
            </w:r>
          </w:p>
        </w:tc>
        <w:tc>
          <w:tcPr>
            <w:tcW w:w="1113"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4888" w:type="dxa"/>
            <w:hideMark/>
          </w:tcPr>
          <w:p w:rsidR="007640F1" w:rsidRPr="00A96912" w:rsidRDefault="007640F1" w:rsidP="007640F1">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Дорожны часть                   </w:t>
            </w:r>
            <w:r w:rsidRPr="00A96912">
              <w:rPr>
                <w:rFonts w:ascii="GHEA Grapalat" w:hAnsi="GHEA Grapalat"/>
                <w:b/>
                <w:bCs/>
                <w:i/>
                <w:iCs/>
                <w:sz w:val="22"/>
                <w:szCs w:val="22"/>
              </w:rPr>
              <w:br/>
              <w:t>Երթևեկելի մաս</w:t>
            </w:r>
          </w:p>
        </w:tc>
        <w:tc>
          <w:tcPr>
            <w:tcW w:w="1072"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113"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244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III (6в) обработка земли экскаватором (емкость ковша 0,65 м 3 ), погрузка в автосамосвалы</w:t>
            </w:r>
            <w:r w:rsidRPr="00A96912">
              <w:rPr>
                <w:rFonts w:ascii="GHEA Grapalat" w:hAnsi="GHEA Grapalat"/>
                <w:i/>
                <w:sz w:val="22"/>
                <w:szCs w:val="22"/>
              </w:rPr>
              <w:br/>
              <w:t>III (6в) գրունտի մշակում էքսկավատորով (0.65մ3   շերեփի տարողությամբ), բարձում ավտոինքնաթափեր</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754,47</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78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То же самое вручную</w:t>
            </w:r>
            <w:r w:rsidRPr="00A96912">
              <w:rPr>
                <w:rFonts w:ascii="GHEA Grapalat" w:hAnsi="GHEA Grapalat"/>
                <w:i/>
                <w:sz w:val="22"/>
                <w:szCs w:val="22"/>
              </w:rPr>
              <w:br/>
              <w:t>Նույնը ձեռքի աշխատանքով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83,83</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253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III (6в) обработка земли экскаватором (емкость ковша 0,65 м 3 ), с накоплением для  заполнения обочин</w:t>
            </w:r>
            <w:r w:rsidRPr="00A96912">
              <w:rPr>
                <w:rFonts w:ascii="GHEA Grapalat" w:hAnsi="GHEA Grapalat"/>
                <w:i/>
                <w:sz w:val="22"/>
                <w:szCs w:val="22"/>
              </w:rPr>
              <w:br/>
              <w:t xml:space="preserve">III (6в) գրունտի մշակում էքսկավատորով (0.65մ3   շերեփի տարողությամբ), կողքի կուտակումով </w:t>
            </w:r>
            <w:r w:rsidRPr="00A96912">
              <w:rPr>
                <w:rFonts w:ascii="GHEA Grapalat" w:hAnsi="GHEA Grapalat"/>
                <w:i/>
                <w:sz w:val="22"/>
                <w:szCs w:val="22"/>
              </w:rPr>
              <w:lastRenderedPageBreak/>
              <w:t>կողնակների լրացման համար</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50,8</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262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4</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Демонтаж существующего оголовка бетонной трубы экскаватором (вместимость ковша 0,65 м 3 ), погрузка самосвалами</w:t>
            </w:r>
            <w:r w:rsidRPr="00A96912">
              <w:rPr>
                <w:rFonts w:ascii="GHEA Grapalat" w:hAnsi="GHEA Grapalat"/>
                <w:i/>
                <w:sz w:val="22"/>
                <w:szCs w:val="22"/>
              </w:rPr>
              <w:br/>
              <w:t>Գոյություն ունեցող խողովակի բետոնե գլխադիրի քանդում էքսկավատորով             (0.65մ3   շերեփի տարողությամբ), բարձում ավտոինքնաթափեր</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0,5</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Транспортировка на свалку 2,0 км</w:t>
            </w:r>
            <w:r w:rsidRPr="00A96912">
              <w:rPr>
                <w:rFonts w:ascii="GHEA Grapalat" w:hAnsi="GHEA Grapalat"/>
                <w:i/>
                <w:sz w:val="22"/>
                <w:szCs w:val="22"/>
              </w:rPr>
              <w:br/>
              <w:t>Տեղափոխում  լցակույտ 2,0կմ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1635,66</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87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Работа на свалке</w:t>
            </w:r>
            <w:r w:rsidRPr="00A96912">
              <w:rPr>
                <w:rFonts w:ascii="GHEA Grapalat" w:hAnsi="GHEA Grapalat"/>
                <w:i/>
                <w:sz w:val="22"/>
                <w:szCs w:val="22"/>
              </w:rPr>
              <w:br/>
              <w:t>Աշխատանք լցակույտում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838,30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08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7</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бульдозерами</w:t>
            </w:r>
            <w:r w:rsidRPr="00A96912">
              <w:rPr>
                <w:rFonts w:ascii="GHEA Grapalat" w:hAnsi="GHEA Grapalat"/>
                <w:i/>
                <w:sz w:val="22"/>
                <w:szCs w:val="22"/>
              </w:rPr>
              <w:br/>
              <w:t>Հողային պաստառի հարթեցում բուլդոզերով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6361,00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56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8</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Уплотнение грунта катком массой 25 тонн за 6 проходов по 1 следу</w:t>
            </w:r>
            <w:r w:rsidRPr="00A96912">
              <w:rPr>
                <w:rFonts w:ascii="GHEA Grapalat" w:hAnsi="GHEA Grapalat"/>
                <w:i/>
                <w:sz w:val="22"/>
                <w:szCs w:val="22"/>
              </w:rPr>
              <w:br w:type="page"/>
              <w:t>Գրունտի խտացում  գլդոնով 25տ քաշով 6 անցումով 1 հետքի վրայով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636,1</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Съезды </w:t>
            </w:r>
            <w:r w:rsidRPr="00A96912">
              <w:rPr>
                <w:rFonts w:ascii="GHEA Grapalat" w:hAnsi="GHEA Grapalat"/>
                <w:b/>
                <w:bCs/>
                <w:i/>
                <w:iCs/>
                <w:sz w:val="22"/>
                <w:szCs w:val="22"/>
              </w:rPr>
              <w:br/>
              <w:t>Իջատեղեր</w:t>
            </w:r>
          </w:p>
        </w:tc>
        <w:tc>
          <w:tcPr>
            <w:tcW w:w="1072"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211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III (6в) обработка земли экскаватором (емкость ковша 0,65 м 3 ), погрузка в автосамосвалы</w:t>
            </w:r>
            <w:r w:rsidRPr="00A96912">
              <w:rPr>
                <w:rFonts w:ascii="GHEA Grapalat" w:hAnsi="GHEA Grapalat"/>
                <w:i/>
                <w:sz w:val="22"/>
                <w:szCs w:val="22"/>
              </w:rPr>
              <w:br/>
              <w:t>III (6в) գրունտի մշակում էքսկավատորով (0.65մ3   շերեփի տարողությամբ), բարձում ավտոինքնաթափեր</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163,08</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78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То же самое вручную</w:t>
            </w:r>
            <w:r w:rsidRPr="00A96912">
              <w:rPr>
                <w:rFonts w:ascii="GHEA Grapalat" w:hAnsi="GHEA Grapalat"/>
                <w:i/>
                <w:sz w:val="22"/>
                <w:szCs w:val="22"/>
              </w:rPr>
              <w:br/>
              <w:t xml:space="preserve">Նույնը ձեռքի </w:t>
            </w:r>
            <w:r w:rsidRPr="00A96912">
              <w:rPr>
                <w:rFonts w:ascii="GHEA Grapalat" w:hAnsi="GHEA Grapalat"/>
                <w:i/>
                <w:sz w:val="22"/>
                <w:szCs w:val="22"/>
              </w:rPr>
              <w:lastRenderedPageBreak/>
              <w:t>աշխատանքով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18,1</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82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3</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Транспортировка на свалку 2,0 км</w:t>
            </w:r>
            <w:r w:rsidRPr="00A96912">
              <w:rPr>
                <w:rFonts w:ascii="GHEA Grapalat" w:hAnsi="GHEA Grapalat"/>
                <w:i/>
                <w:sz w:val="22"/>
                <w:szCs w:val="22"/>
              </w:rPr>
              <w:br/>
              <w:t>Տեղափոխում  լցակույտ 2,0կմ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353,34</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78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Работа на свалке</w:t>
            </w:r>
            <w:r w:rsidRPr="00A96912">
              <w:rPr>
                <w:rFonts w:ascii="GHEA Grapalat" w:hAnsi="GHEA Grapalat"/>
                <w:i/>
                <w:sz w:val="22"/>
                <w:szCs w:val="22"/>
              </w:rPr>
              <w:br/>
              <w:t>Աշխատանք լցակույտում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181,20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03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бульдозерами</w:t>
            </w:r>
            <w:r w:rsidRPr="00A96912">
              <w:rPr>
                <w:rFonts w:ascii="GHEA Grapalat" w:hAnsi="GHEA Grapalat"/>
                <w:i/>
                <w:sz w:val="22"/>
                <w:szCs w:val="22"/>
              </w:rPr>
              <w:br/>
              <w:t>Հողային պաստառի հարթեցում բուլդոզերով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905,8</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38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Уплотнение грунта катком массой 25 тонн за 6 проходов по 1 следу</w:t>
            </w:r>
            <w:r w:rsidRPr="00A96912">
              <w:rPr>
                <w:rFonts w:ascii="GHEA Grapalat" w:hAnsi="GHEA Grapalat"/>
                <w:i/>
                <w:sz w:val="22"/>
                <w:szCs w:val="22"/>
              </w:rPr>
              <w:br/>
              <w:t>Գրունտի խտացում  գլդոնով 25տ քաշով 6 անցումով 1 հետքի վրայով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90,6</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81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w:t>
            </w:r>
            <w:r w:rsidRPr="00A96912">
              <w:rPr>
                <w:rFonts w:ascii="GHEA Grapalat" w:hAnsi="GHEA Grapalat"/>
                <w:b/>
                <w:bCs/>
                <w:i/>
                <w:sz w:val="22"/>
                <w:szCs w:val="22"/>
              </w:rPr>
              <w:br/>
              <w:t>Ընդամենը ըստ I բաժնի</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5,32</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II. Строительные работы</w:t>
            </w:r>
            <w:r w:rsidRPr="00A96912">
              <w:rPr>
                <w:rFonts w:ascii="GHEA Grapalat" w:hAnsi="GHEA Grapalat"/>
                <w:b/>
                <w:bCs/>
                <w:i/>
                <w:sz w:val="22"/>
                <w:szCs w:val="22"/>
              </w:rPr>
              <w:br/>
              <w:t xml:space="preserve">II. Կառուցման  </w:t>
            </w:r>
            <w:r w:rsidRPr="00A96912">
              <w:rPr>
                <w:rFonts w:ascii="GHEA Grapalat" w:hAnsi="GHEA Grapalat"/>
                <w:b/>
                <w:bCs/>
                <w:i/>
                <w:sz w:val="22"/>
                <w:szCs w:val="22"/>
              </w:rPr>
              <w:lastRenderedPageBreak/>
              <w:t>աշխատանքներ</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4888" w:type="dxa"/>
            <w:hideMark/>
          </w:tcPr>
          <w:p w:rsidR="007640F1" w:rsidRPr="00A96912" w:rsidRDefault="007640F1" w:rsidP="007640F1">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Дорожны часть                   </w:t>
            </w:r>
            <w:r w:rsidRPr="00A96912">
              <w:rPr>
                <w:rFonts w:ascii="GHEA Grapalat" w:hAnsi="GHEA Grapalat"/>
                <w:b/>
                <w:bCs/>
                <w:i/>
                <w:iCs/>
                <w:sz w:val="22"/>
                <w:szCs w:val="22"/>
              </w:rPr>
              <w:br/>
              <w:t>Երթևեկելի մաս</w:t>
            </w:r>
          </w:p>
        </w:tc>
        <w:tc>
          <w:tcPr>
            <w:tcW w:w="1072"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113"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60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Выполнение слоя подготовки базальтового щебня толщиной h = 15 см. </w:t>
            </w:r>
            <w:r w:rsidRPr="00A96912">
              <w:rPr>
                <w:rFonts w:ascii="GHEA Grapalat" w:hAnsi="GHEA Grapalat"/>
                <w:i/>
                <w:sz w:val="22"/>
                <w:szCs w:val="22"/>
              </w:rPr>
              <w:br/>
              <w:t>Խճի նախապատրաստական շերտի իրականացում, h=15սմ հաստությամբ</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6361,0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81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Битумная заливка 4.12т /1000м2</w:t>
            </w:r>
            <w:r w:rsidRPr="00A96912">
              <w:rPr>
                <w:rFonts w:ascii="GHEA Grapalat" w:hAnsi="GHEA Grapalat"/>
                <w:i/>
                <w:sz w:val="22"/>
                <w:szCs w:val="22"/>
              </w:rPr>
              <w:br/>
              <w:t>Բիտումի լցաբաշխում 4.12տ /1000մ2/</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26,21</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80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покрытия из мелкозернистого асфальтобетона толщиной h=5 см типа «Б»</w:t>
            </w:r>
            <w:r w:rsidRPr="00A96912">
              <w:rPr>
                <w:rFonts w:ascii="GHEA Grapalat" w:hAnsi="GHEA Grapalat"/>
                <w:i/>
                <w:sz w:val="22"/>
                <w:szCs w:val="22"/>
              </w:rPr>
              <w:br/>
              <w:t xml:space="preserve">Տաք մանրահատիկ ասֆալտբետոնե ծածկույթի իրականացում, h=5սմ հաստությամբ,  </w:t>
            </w:r>
            <w:r w:rsidRPr="00A96912">
              <w:rPr>
                <w:rFonts w:ascii="GHEA Grapalat" w:hAnsi="GHEA Grapalat"/>
                <w:i/>
                <w:sz w:val="22"/>
                <w:szCs w:val="22"/>
              </w:rPr>
              <w:lastRenderedPageBreak/>
              <w:t xml:space="preserve">„Բ”տիպ  </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6361,00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38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4</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Устройство искусственных неровностей а/бетоном</w:t>
            </w:r>
            <w:r w:rsidRPr="00A96912">
              <w:rPr>
                <w:rFonts w:ascii="GHEA Grapalat" w:hAnsi="GHEA Grapalat"/>
                <w:i/>
                <w:sz w:val="22"/>
                <w:szCs w:val="22"/>
              </w:rPr>
              <w:br/>
              <w:t xml:space="preserve">Արհեստական անհարթությունների կառուցում ա/բետոնով  </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2,30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Съезды </w:t>
            </w:r>
            <w:r w:rsidRPr="00A96912">
              <w:rPr>
                <w:rFonts w:ascii="GHEA Grapalat" w:hAnsi="GHEA Grapalat"/>
                <w:b/>
                <w:bCs/>
                <w:i/>
                <w:iCs/>
                <w:sz w:val="22"/>
                <w:szCs w:val="22"/>
              </w:rPr>
              <w:br/>
              <w:t>Իջատեղեր</w:t>
            </w:r>
          </w:p>
        </w:tc>
        <w:tc>
          <w:tcPr>
            <w:tcW w:w="1072"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113"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47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Выполнение слоя подготовки базальтового щебня толщиной h = 15 см. </w:t>
            </w:r>
            <w:r w:rsidRPr="00A96912">
              <w:rPr>
                <w:rFonts w:ascii="GHEA Grapalat" w:hAnsi="GHEA Grapalat"/>
                <w:i/>
                <w:sz w:val="22"/>
                <w:szCs w:val="22"/>
              </w:rPr>
              <w:br/>
              <w:t>Խճի նախապատրաստական շերտի իրականացում, h=15սմ հաստությամբ</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905,8</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76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Битумная заливка 4.12т /1000м2</w:t>
            </w:r>
            <w:r w:rsidRPr="00A96912">
              <w:rPr>
                <w:rFonts w:ascii="GHEA Grapalat" w:hAnsi="GHEA Grapalat"/>
                <w:i/>
                <w:sz w:val="22"/>
                <w:szCs w:val="22"/>
              </w:rPr>
              <w:br/>
              <w:t>Բիտումի լցաբաշխում 4.12տ /1000մ2/</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3,73</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77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3</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покрытия из мелкозернистого асфальтобетона толщиной h=5 см типа «Б»</w:t>
            </w:r>
            <w:r w:rsidRPr="00A96912">
              <w:rPr>
                <w:rFonts w:ascii="GHEA Grapalat" w:hAnsi="GHEA Grapalat"/>
                <w:i/>
                <w:sz w:val="22"/>
                <w:szCs w:val="22"/>
              </w:rPr>
              <w:br w:type="page"/>
              <w:t xml:space="preserve">Տաք մանրահատիկ ասֆալտբետոնե ծածկույթի իրականացում, h=5սմ հաստությամբ,  „Բ”տիպ  </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905,80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II.</w:t>
            </w:r>
            <w:r w:rsidRPr="00A96912">
              <w:rPr>
                <w:rFonts w:ascii="GHEA Grapalat" w:hAnsi="GHEA Grapalat"/>
                <w:b/>
                <w:bCs/>
                <w:i/>
                <w:sz w:val="22"/>
                <w:szCs w:val="22"/>
              </w:rPr>
              <w:br/>
              <w:t>Ընդամենը ըստ II բաժնի</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89,47</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III. Металлические трубы</w:t>
            </w:r>
            <w:r w:rsidRPr="00A96912">
              <w:rPr>
                <w:rFonts w:ascii="GHEA Grapalat" w:hAnsi="GHEA Grapalat"/>
                <w:b/>
                <w:bCs/>
                <w:i/>
                <w:sz w:val="22"/>
                <w:szCs w:val="22"/>
              </w:rPr>
              <w:br/>
              <w:t>III. Մետաղական խողովակներ</w:t>
            </w:r>
          </w:p>
        </w:tc>
        <w:tc>
          <w:tcPr>
            <w:tcW w:w="1072"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113"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87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Демонтаж существующих металлических труб и передача заказчику</w:t>
            </w:r>
            <w:r w:rsidRPr="00A96912">
              <w:rPr>
                <w:rFonts w:ascii="GHEA Grapalat" w:hAnsi="GHEA Grapalat"/>
                <w:i/>
                <w:sz w:val="22"/>
                <w:szCs w:val="22"/>
              </w:rPr>
              <w:br/>
              <w:t xml:space="preserve">Գոյություն ունեցող մետաղական խողովակների ապամոնտաժում և հանձնում </w:t>
            </w:r>
            <w:r w:rsidRPr="00A96912">
              <w:rPr>
                <w:rFonts w:ascii="GHEA Grapalat" w:hAnsi="GHEA Grapalat"/>
                <w:i/>
                <w:sz w:val="22"/>
                <w:szCs w:val="22"/>
              </w:rPr>
              <w:lastRenderedPageBreak/>
              <w:t>պատվիրատուին</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  </w:t>
            </w:r>
            <w:r w:rsidRPr="00A96912">
              <w:rPr>
                <w:rFonts w:ascii="GHEA Grapalat" w:hAnsi="GHEA Grapalat"/>
                <w:i/>
                <w:sz w:val="22"/>
                <w:szCs w:val="22"/>
              </w:rPr>
              <w:t xml:space="preserve">                  մ</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22,0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56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2</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песчано-гравийного слоя под трубы 10 см</w:t>
            </w:r>
            <w:r w:rsidRPr="00A96912">
              <w:rPr>
                <w:rFonts w:ascii="GHEA Grapalat" w:hAnsi="GHEA Grapalat"/>
                <w:i/>
                <w:sz w:val="22"/>
                <w:szCs w:val="22"/>
              </w:rPr>
              <w:br/>
              <w:t>Ավազակոպճային շերտի իրականացում 10սմ խողովակների տակ</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2,72</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50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Гидроизоляция металлических труб двумя слоями горячего битума</w:t>
            </w:r>
            <w:r w:rsidRPr="00A96912">
              <w:rPr>
                <w:rFonts w:ascii="GHEA Grapalat" w:hAnsi="GHEA Grapalat"/>
                <w:i/>
                <w:sz w:val="22"/>
                <w:szCs w:val="22"/>
              </w:rPr>
              <w:br/>
              <w:t>Մետաղական խողովակների ջրամեկուսացում երկշերտ տաք բիտումով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53,9</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03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Монтаж металлической трубы d=530х6 мм</w:t>
            </w:r>
            <w:r w:rsidRPr="00A96912">
              <w:rPr>
                <w:rFonts w:ascii="GHEA Grapalat" w:hAnsi="GHEA Grapalat"/>
                <w:i/>
                <w:sz w:val="22"/>
                <w:szCs w:val="22"/>
              </w:rPr>
              <w:br/>
              <w:t>Մետաղական d=530х6  խողովակի տեղադրում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  </w:t>
            </w:r>
            <w:r w:rsidRPr="00A96912">
              <w:rPr>
                <w:rFonts w:ascii="GHEA Grapalat" w:hAnsi="GHEA Grapalat"/>
                <w:i/>
                <w:sz w:val="22"/>
                <w:szCs w:val="22"/>
              </w:rPr>
              <w:t xml:space="preserve">                  մ</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25,0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18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Монтаж металлической трубы d=325х5 мм</w:t>
            </w:r>
            <w:r w:rsidRPr="00A96912">
              <w:rPr>
                <w:rFonts w:ascii="GHEA Grapalat" w:hAnsi="GHEA Grapalat"/>
                <w:i/>
                <w:sz w:val="22"/>
                <w:szCs w:val="22"/>
              </w:rPr>
              <w:br/>
              <w:t xml:space="preserve">Մետաղական </w:t>
            </w:r>
            <w:r w:rsidRPr="00A96912">
              <w:rPr>
                <w:rFonts w:ascii="GHEA Grapalat" w:hAnsi="GHEA Grapalat"/>
                <w:i/>
                <w:sz w:val="22"/>
                <w:szCs w:val="22"/>
              </w:rPr>
              <w:lastRenderedPageBreak/>
              <w:t>d=325x5մմ խողովակի տեղադրում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  </w:t>
            </w:r>
            <w:r w:rsidRPr="00A96912">
              <w:rPr>
                <w:rFonts w:ascii="GHEA Grapalat" w:hAnsi="GHEA Grapalat"/>
                <w:i/>
                <w:sz w:val="22"/>
                <w:szCs w:val="22"/>
              </w:rPr>
              <w:t xml:space="preserve">                  մ</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12,0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38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6</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Строительство монолитных бетонных оголовек из бетона марки В-15</w:t>
            </w:r>
            <w:r w:rsidRPr="00A96912">
              <w:rPr>
                <w:rFonts w:ascii="GHEA Grapalat" w:hAnsi="GHEA Grapalat"/>
                <w:i/>
                <w:sz w:val="22"/>
                <w:szCs w:val="22"/>
              </w:rPr>
              <w:br/>
              <w:t>Միաձույլ բետոնով գլխադիրների կառուցում B-15 դասի բետոնով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2,800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66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7</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Гидроизоляция бетонных оголовек двухслойным горячим битумом</w:t>
            </w:r>
            <w:r w:rsidRPr="00A96912">
              <w:rPr>
                <w:rFonts w:ascii="GHEA Grapalat" w:hAnsi="GHEA Grapalat"/>
                <w:i/>
                <w:sz w:val="22"/>
                <w:szCs w:val="22"/>
              </w:rPr>
              <w:br/>
              <w:t>Բետոնե գլխադիրների ջրամեկուսացում երկշերտ տաք բիտումով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17,60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06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8</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Исправление  отметок люков бетоном марки Б-15</w:t>
            </w:r>
            <w:r w:rsidRPr="00A96912">
              <w:rPr>
                <w:rFonts w:ascii="GHEA Grapalat" w:hAnsi="GHEA Grapalat"/>
                <w:i/>
                <w:sz w:val="22"/>
                <w:szCs w:val="22"/>
              </w:rPr>
              <w:br/>
              <w:t xml:space="preserve">Դիտահորի նիշի ուղղում (բետոն B-15դասի) </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1,00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III.</w:t>
            </w:r>
            <w:r w:rsidRPr="00A96912">
              <w:rPr>
                <w:rFonts w:ascii="GHEA Grapalat" w:hAnsi="GHEA Grapalat"/>
                <w:b/>
                <w:bCs/>
                <w:i/>
                <w:sz w:val="22"/>
                <w:szCs w:val="22"/>
              </w:rPr>
              <w:br/>
              <w:t xml:space="preserve">Ընդամենը ըստ III </w:t>
            </w:r>
            <w:r w:rsidRPr="00A96912">
              <w:rPr>
                <w:rFonts w:ascii="GHEA Grapalat" w:hAnsi="GHEA Grapalat"/>
                <w:b/>
                <w:bCs/>
                <w:i/>
                <w:sz w:val="22"/>
                <w:szCs w:val="22"/>
              </w:rPr>
              <w:lastRenderedPageBreak/>
              <w:t>բաժնի</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4,02</w:t>
            </w:r>
          </w:p>
        </w:tc>
      </w:tr>
      <w:tr w:rsidR="007640F1" w:rsidRPr="00A96912" w:rsidTr="007640F1">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IV. Обочинa</w:t>
            </w:r>
            <w:r w:rsidRPr="00A96912">
              <w:rPr>
                <w:rFonts w:ascii="GHEA Grapalat" w:hAnsi="GHEA Grapalat"/>
                <w:b/>
                <w:bCs/>
                <w:i/>
                <w:sz w:val="22"/>
                <w:szCs w:val="22"/>
              </w:rPr>
              <w:br/>
              <w:t>IV.Կողնակներ</w:t>
            </w:r>
          </w:p>
        </w:tc>
        <w:tc>
          <w:tcPr>
            <w:tcW w:w="1072"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113" w:type="dxa"/>
            <w:noWrap/>
            <w:hideMark/>
          </w:tcPr>
          <w:p w:rsidR="007640F1" w:rsidRPr="00A96912" w:rsidRDefault="007640F1" w:rsidP="007640F1">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54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Засыпка oбочин из предварительно насыпанного грунта հ</w:t>
            </w:r>
            <w:r w:rsidRPr="00A96912">
              <w:rPr>
                <w:rFonts w:ascii="GHEA Grapalat" w:hAnsi="GHEA Grapalat"/>
                <w:i/>
                <w:sz w:val="22"/>
                <w:szCs w:val="22"/>
                <w:vertAlign w:val="subscript"/>
              </w:rPr>
              <w:t>в среднем</w:t>
            </w:r>
            <w:r w:rsidRPr="00A96912">
              <w:rPr>
                <w:rFonts w:ascii="GHEA Grapalat" w:hAnsi="GHEA Grapalat"/>
                <w:i/>
                <w:sz w:val="22"/>
                <w:szCs w:val="22"/>
              </w:rPr>
              <w:t>= 5 см</w:t>
            </w:r>
            <w:r w:rsidRPr="00A96912">
              <w:rPr>
                <w:rFonts w:ascii="GHEA Grapalat" w:hAnsi="GHEA Grapalat"/>
                <w:i/>
                <w:sz w:val="22"/>
                <w:szCs w:val="22"/>
              </w:rPr>
              <w:br/>
              <w:t>Կողնակների լրացում նախօրոք կուտակված բնահողից հ</w:t>
            </w:r>
            <w:r w:rsidRPr="00A96912">
              <w:rPr>
                <w:rFonts w:ascii="GHEA Grapalat" w:hAnsi="GHEA Grapalat"/>
                <w:i/>
                <w:sz w:val="22"/>
                <w:szCs w:val="22"/>
                <w:vertAlign w:val="subscript"/>
              </w:rPr>
              <w:t>միջ</w:t>
            </w:r>
            <w:r w:rsidRPr="00A96912">
              <w:rPr>
                <w:rFonts w:ascii="GHEA Grapalat" w:hAnsi="GHEA Grapalat"/>
                <w:i/>
                <w:sz w:val="22"/>
                <w:szCs w:val="22"/>
              </w:rPr>
              <w:t xml:space="preserve">=5սմ </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50,82</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79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и уплотнение</w:t>
            </w:r>
            <w:r w:rsidRPr="00A96912">
              <w:rPr>
                <w:rFonts w:ascii="GHEA Grapalat" w:hAnsi="GHEA Grapalat"/>
                <w:i/>
                <w:sz w:val="22"/>
                <w:szCs w:val="22"/>
              </w:rPr>
              <w:br/>
              <w:t>Գրունտի հարթեցում և խտացում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50,82</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73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Полив грунта </w:t>
            </w:r>
            <w:r w:rsidRPr="00A96912">
              <w:rPr>
                <w:rFonts w:ascii="GHEA Grapalat" w:hAnsi="GHEA Grapalat"/>
                <w:i/>
                <w:sz w:val="22"/>
                <w:szCs w:val="22"/>
              </w:rPr>
              <w:br/>
              <w:t>Գրունտի ջրում</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50,82</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14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бульдозерами</w:t>
            </w:r>
            <w:r w:rsidRPr="00A96912">
              <w:rPr>
                <w:rFonts w:ascii="GHEA Grapalat" w:hAnsi="GHEA Grapalat"/>
                <w:i/>
                <w:sz w:val="22"/>
                <w:szCs w:val="22"/>
              </w:rPr>
              <w:br/>
              <w:t>Հողային պաստառի հարթեցում բուլդոզերով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1447,0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66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Уплотнение грунта катком массой 25 тонн за 4 проходов по 1 следу</w:t>
            </w:r>
            <w:r w:rsidRPr="00A96912">
              <w:rPr>
                <w:rFonts w:ascii="GHEA Grapalat" w:hAnsi="GHEA Grapalat"/>
                <w:i/>
                <w:sz w:val="22"/>
                <w:szCs w:val="22"/>
              </w:rPr>
              <w:br w:type="page"/>
              <w:t xml:space="preserve">Գրունտի խտացում  գլդոնով 25տ քաշով 4 </w:t>
            </w:r>
            <w:r w:rsidRPr="00A96912">
              <w:rPr>
                <w:rFonts w:ascii="GHEA Grapalat" w:hAnsi="GHEA Grapalat"/>
                <w:i/>
                <w:sz w:val="22"/>
                <w:szCs w:val="22"/>
              </w:rPr>
              <w:lastRenderedPageBreak/>
              <w:t>անցումով 1 հետքի վրայով</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144,7</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166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6</w:t>
            </w:r>
          </w:p>
        </w:tc>
        <w:tc>
          <w:tcPr>
            <w:tcW w:w="488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Крепление oбочин песчано-гравийной смесью h </w:t>
            </w:r>
            <w:r w:rsidRPr="00A96912">
              <w:rPr>
                <w:rFonts w:ascii="GHEA Grapalat" w:hAnsi="GHEA Grapalat"/>
                <w:i/>
                <w:sz w:val="22"/>
                <w:szCs w:val="22"/>
                <w:vertAlign w:val="subscript"/>
              </w:rPr>
              <w:t>в среднем</w:t>
            </w:r>
            <w:r w:rsidRPr="00A96912">
              <w:rPr>
                <w:rFonts w:ascii="GHEA Grapalat" w:hAnsi="GHEA Grapalat"/>
                <w:i/>
                <w:sz w:val="22"/>
                <w:szCs w:val="22"/>
              </w:rPr>
              <w:t xml:space="preserve"> = 5 см</w:t>
            </w:r>
            <w:r w:rsidRPr="00A96912">
              <w:rPr>
                <w:rFonts w:ascii="GHEA Grapalat" w:hAnsi="GHEA Grapalat"/>
                <w:i/>
                <w:sz w:val="22"/>
                <w:szCs w:val="22"/>
              </w:rPr>
              <w:br/>
              <w:t>Կողնակների ամրացում ավազակոպիճով h</w:t>
            </w:r>
            <w:r w:rsidRPr="00A96912">
              <w:rPr>
                <w:rFonts w:ascii="GHEA Grapalat" w:hAnsi="GHEA Grapalat"/>
                <w:i/>
                <w:sz w:val="22"/>
                <w:szCs w:val="22"/>
                <w:vertAlign w:val="subscript"/>
              </w:rPr>
              <w:t>միջ</w:t>
            </w:r>
            <w:r w:rsidRPr="00A96912">
              <w:rPr>
                <w:rFonts w:ascii="GHEA Grapalat" w:hAnsi="GHEA Grapalat"/>
                <w:i/>
                <w:sz w:val="22"/>
                <w:szCs w:val="22"/>
              </w:rPr>
              <w:t xml:space="preserve">.=5 սմ </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GHEA Grapalat" w:hAnsi="GHEA Grapalat"/>
                <w:i/>
                <w:sz w:val="22"/>
                <w:szCs w:val="22"/>
              </w:rPr>
              <w:t>1447,0</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7640F1">
        <w:trPr>
          <w:trHeight w:val="70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IV.</w:t>
            </w:r>
            <w:r w:rsidRPr="00A96912">
              <w:rPr>
                <w:rFonts w:ascii="GHEA Grapalat" w:hAnsi="GHEA Grapalat"/>
                <w:b/>
                <w:bCs/>
                <w:i/>
                <w:sz w:val="22"/>
                <w:szCs w:val="22"/>
              </w:rPr>
              <w:br/>
              <w:t>Ընդամենը ըստ IV բաժնի</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1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1,20</w:t>
            </w:r>
          </w:p>
        </w:tc>
      </w:tr>
      <w:tr w:rsidR="007640F1" w:rsidRPr="00A96912" w:rsidTr="00B8528E">
        <w:trPr>
          <w:trHeight w:val="76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w:t>
            </w:r>
            <w:r w:rsidRPr="00A96912">
              <w:rPr>
                <w:rFonts w:ascii="GHEA Grapalat" w:hAnsi="GHEA Grapalat"/>
                <w:b/>
                <w:bCs/>
                <w:i/>
                <w:sz w:val="22"/>
                <w:szCs w:val="22"/>
              </w:rPr>
              <w:br/>
              <w:t>ԸՆԴԱՄԵՆԸ</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tcPr>
          <w:p w:rsidR="007640F1" w:rsidRPr="00A96912" w:rsidRDefault="007640F1" w:rsidP="007640F1">
            <w:pPr>
              <w:widowControl w:val="0"/>
              <w:spacing w:after="160" w:line="360" w:lineRule="auto"/>
              <w:rPr>
                <w:rFonts w:ascii="GHEA Grapalat" w:hAnsi="GHEA Grapalat"/>
                <w:b/>
                <w:bCs/>
                <w:i/>
                <w:sz w:val="22"/>
                <w:szCs w:val="22"/>
              </w:rPr>
            </w:pPr>
          </w:p>
        </w:tc>
        <w:tc>
          <w:tcPr>
            <w:tcW w:w="1154"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100,00</w:t>
            </w:r>
          </w:p>
        </w:tc>
      </w:tr>
      <w:tr w:rsidR="007640F1" w:rsidRPr="00A96912" w:rsidTr="00B8528E">
        <w:trPr>
          <w:trHeight w:val="795"/>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 xml:space="preserve"> НДС - 20%</w:t>
            </w:r>
            <w:r w:rsidRPr="00A96912">
              <w:rPr>
                <w:rFonts w:ascii="GHEA Grapalat" w:hAnsi="GHEA Grapalat"/>
                <w:b/>
                <w:bCs/>
                <w:i/>
                <w:sz w:val="22"/>
                <w:szCs w:val="22"/>
              </w:rPr>
              <w:br/>
              <w:t xml:space="preserve">ԱԱՀ - 20%  </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tcPr>
          <w:p w:rsidR="007640F1" w:rsidRPr="00A96912" w:rsidRDefault="007640F1" w:rsidP="007640F1">
            <w:pPr>
              <w:widowControl w:val="0"/>
              <w:spacing w:after="160" w:line="360" w:lineRule="auto"/>
              <w:rPr>
                <w:rFonts w:ascii="GHEA Grapalat" w:hAnsi="GHEA Grapalat"/>
                <w:b/>
                <w:bCs/>
                <w:i/>
                <w:sz w:val="22"/>
                <w:szCs w:val="22"/>
              </w:rPr>
            </w:pP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7640F1" w:rsidRPr="00A96912" w:rsidTr="00B8528E">
        <w:trPr>
          <w:trHeight w:val="690"/>
        </w:trPr>
        <w:tc>
          <w:tcPr>
            <w:tcW w:w="471"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4888" w:type="dxa"/>
            <w:hideMark/>
          </w:tcPr>
          <w:p w:rsidR="007640F1" w:rsidRPr="00A96912" w:rsidRDefault="007640F1" w:rsidP="007640F1">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w:t>
            </w:r>
            <w:r w:rsidRPr="00A96912">
              <w:rPr>
                <w:rFonts w:ascii="GHEA Grapalat" w:hAnsi="GHEA Grapalat"/>
                <w:b/>
                <w:bCs/>
                <w:i/>
                <w:sz w:val="22"/>
                <w:szCs w:val="22"/>
              </w:rPr>
              <w:br/>
              <w:t>ԸՆԴԱՄԵՆԸ</w:t>
            </w:r>
          </w:p>
        </w:tc>
        <w:tc>
          <w:tcPr>
            <w:tcW w:w="1072"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113"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228"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554" w:type="dxa"/>
          </w:tcPr>
          <w:p w:rsidR="007640F1" w:rsidRPr="00A96912" w:rsidRDefault="007640F1" w:rsidP="007640F1">
            <w:pPr>
              <w:widowControl w:val="0"/>
              <w:spacing w:after="160" w:line="360" w:lineRule="auto"/>
              <w:rPr>
                <w:rFonts w:ascii="GHEA Grapalat" w:hAnsi="GHEA Grapalat"/>
                <w:b/>
                <w:bCs/>
                <w:i/>
                <w:sz w:val="22"/>
                <w:szCs w:val="22"/>
              </w:rPr>
            </w:pPr>
          </w:p>
        </w:tc>
        <w:tc>
          <w:tcPr>
            <w:tcW w:w="1154" w:type="dxa"/>
            <w:hideMark/>
          </w:tcPr>
          <w:p w:rsidR="007640F1" w:rsidRPr="00A96912" w:rsidRDefault="007640F1" w:rsidP="007640F1">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bl>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A96912" w:rsidRPr="009F3DC7" w:rsidRDefault="00A96912" w:rsidP="00A96912">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A96912" w:rsidRPr="009F3DC7" w:rsidRDefault="00A96912" w:rsidP="00A96912">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A96912" w:rsidRPr="009F3DC7" w:rsidRDefault="00A96912" w:rsidP="00A96912">
      <w:pPr>
        <w:widowControl w:val="0"/>
        <w:spacing w:after="160" w:line="360" w:lineRule="auto"/>
        <w:ind w:firstLine="567"/>
        <w:jc w:val="center"/>
        <w:rPr>
          <w:rFonts w:ascii="GHEA Grapalat" w:hAnsi="GHEA Grapalat" w:cs="Sylfaen"/>
          <w:b/>
        </w:rPr>
      </w:pPr>
    </w:p>
    <w:p w:rsidR="00A96912" w:rsidRPr="009F3DC7" w:rsidRDefault="00A96912" w:rsidP="00A96912">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A96912" w:rsidRPr="002F3BAD" w:rsidRDefault="00A96912" w:rsidP="00A96912">
      <w:pPr>
        <w:widowControl w:val="0"/>
        <w:spacing w:after="160" w:line="360" w:lineRule="auto"/>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Pr="008D7960">
        <w:rPr>
          <w:rFonts w:ascii="GHEA Grapalat" w:hAnsi="GHEA Grapalat"/>
          <w:b/>
        </w:rPr>
        <w:t xml:space="preserve"> </w:t>
      </w:r>
      <w:r w:rsidR="002F3BAD" w:rsidRPr="002F3BAD">
        <w:rPr>
          <w:rFonts w:ascii="GHEA Grapalat" w:hAnsi="GHEA Grapalat"/>
          <w:b/>
          <w:bCs/>
          <w:i/>
        </w:rPr>
        <w:t>РАБОТЫ ПО АСФАЛЬТИРОВАНИЮ МОЛОДЕЖНЫХ И МАЙСКИХ УЛИЦ СЕЛО АЙГЕШАТ, МУНИЦИПАЛИТЕТ  ОБЩИНЫ  ХОЙ АРМАВИРСКАЯ ОБЛАСТЬ РА</w:t>
      </w:r>
      <w:r w:rsidR="002F3BAD" w:rsidRPr="002F3BAD">
        <w:rPr>
          <w:rFonts w:ascii="GHEA Grapalat" w:hAnsi="GHEA Grapalat"/>
          <w:b/>
        </w:rPr>
        <w:t xml:space="preserve"> </w:t>
      </w:r>
      <w:r w:rsidRPr="009F3DC7">
        <w:rPr>
          <w:rFonts w:ascii="GHEA Grapalat" w:hAnsi="GHEA Grapalat"/>
        </w:rPr>
        <w:t>"</w:t>
      </w:r>
    </w:p>
    <w:p w:rsidR="00B8528E" w:rsidRPr="002F3BAD" w:rsidRDefault="00B8528E" w:rsidP="00A96912">
      <w:pPr>
        <w:widowControl w:val="0"/>
        <w:spacing w:after="160" w:line="360" w:lineRule="auto"/>
        <w:ind w:firstLine="567"/>
        <w:jc w:val="center"/>
        <w:rPr>
          <w:rFonts w:ascii="GHEA Grapalat" w:hAnsi="GHEA Grapalat"/>
        </w:rPr>
      </w:pPr>
    </w:p>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3"/>
        <w:gridCol w:w="4601"/>
        <w:gridCol w:w="2174"/>
        <w:gridCol w:w="1872"/>
      </w:tblGrid>
      <w:tr w:rsidR="002F3BAD" w:rsidRPr="002F3BAD" w:rsidTr="00A22BB2">
        <w:trPr>
          <w:cantSplit/>
          <w:jc w:val="center"/>
        </w:trPr>
        <w:tc>
          <w:tcPr>
            <w:tcW w:w="863" w:type="dxa"/>
            <w:vMerge w:val="restart"/>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Н Н / Н :</w:t>
            </w:r>
          </w:p>
        </w:tc>
        <w:tc>
          <w:tcPr>
            <w:tcW w:w="4601" w:type="dxa"/>
            <w:vMerge w:val="restart"/>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подрядчика из быть сделано работ отдельно типы</w:t>
            </w:r>
          </w:p>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имена</w:t>
            </w: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Работает  производительность срок **</w:t>
            </w:r>
          </w:p>
        </w:tc>
      </w:tr>
      <w:tr w:rsidR="002F3BAD" w:rsidRPr="002F3BAD" w:rsidTr="00A22BB2">
        <w:trPr>
          <w:cantSplit/>
          <w:trHeight w:val="586"/>
          <w:jc w:val="center"/>
        </w:trPr>
        <w:tc>
          <w:tcPr>
            <w:tcW w:w="5464" w:type="dxa"/>
            <w:vMerge/>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4601" w:type="dxa"/>
            <w:vMerge/>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2174"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Начало</w:t>
            </w:r>
          </w:p>
        </w:tc>
        <w:tc>
          <w:tcPr>
            <w:tcW w:w="1872"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Конец</w:t>
            </w:r>
          </w:p>
        </w:tc>
      </w:tr>
      <w:tr w:rsidR="002F3BAD" w:rsidRPr="002F3BAD"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1:</w:t>
            </w:r>
          </w:p>
        </w:tc>
        <w:tc>
          <w:tcPr>
            <w:tcW w:w="4601"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en-US"/>
              </w:rPr>
              <w:t>Лаборатория работает</w:t>
            </w:r>
          </w:p>
        </w:tc>
        <w:tc>
          <w:tcPr>
            <w:tcW w:w="2174" w:type="dxa"/>
            <w:tcBorders>
              <w:top w:val="single" w:sz="4" w:space="0" w:color="auto"/>
              <w:left w:val="single" w:sz="4" w:space="0" w:color="auto"/>
              <w:bottom w:val="single" w:sz="4" w:space="0" w:color="auto"/>
              <w:right w:val="single" w:sz="4" w:space="0" w:color="auto"/>
            </w:tcBorders>
            <w:vAlign w:val="center"/>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3 месяца</w:t>
            </w:r>
          </w:p>
        </w:tc>
      </w:tr>
      <w:tr w:rsidR="002F3BAD" w:rsidRPr="002F3BAD"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2:</w:t>
            </w:r>
          </w:p>
        </w:tc>
        <w:tc>
          <w:tcPr>
            <w:tcW w:w="4601"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en-US"/>
              </w:rPr>
              <w:t>Земной работает</w:t>
            </w:r>
          </w:p>
        </w:tc>
        <w:tc>
          <w:tcPr>
            <w:tcW w:w="2174" w:type="dxa"/>
            <w:tcBorders>
              <w:top w:val="single" w:sz="4" w:space="0" w:color="auto"/>
              <w:left w:val="single" w:sz="4" w:space="0" w:color="auto"/>
              <w:bottom w:val="single" w:sz="4" w:space="0" w:color="auto"/>
              <w:right w:val="single" w:sz="4" w:space="0" w:color="auto"/>
            </w:tcBorders>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3 месяца</w:t>
            </w:r>
          </w:p>
        </w:tc>
      </w:tr>
      <w:tr w:rsidR="002F3BAD" w:rsidRPr="002F3BAD"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3:</w:t>
            </w:r>
          </w:p>
        </w:tc>
        <w:tc>
          <w:tcPr>
            <w:tcW w:w="4601"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en-US"/>
              </w:rPr>
              <w:t>Дорога покрытие</w:t>
            </w:r>
          </w:p>
        </w:tc>
        <w:tc>
          <w:tcPr>
            <w:tcW w:w="2174" w:type="dxa"/>
            <w:tcBorders>
              <w:top w:val="single" w:sz="4" w:space="0" w:color="auto"/>
              <w:left w:val="single" w:sz="4" w:space="0" w:color="auto"/>
              <w:bottom w:val="single" w:sz="4" w:space="0" w:color="auto"/>
              <w:right w:val="single" w:sz="4" w:space="0" w:color="auto"/>
            </w:tcBorders>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901F69" w:rsidP="002F3BAD">
            <w:pPr>
              <w:widowControl w:val="0"/>
              <w:spacing w:after="160" w:line="360" w:lineRule="auto"/>
              <w:ind w:firstLine="567"/>
              <w:jc w:val="both"/>
              <w:outlineLvl w:val="3"/>
              <w:rPr>
                <w:rFonts w:ascii="GHEA Grapalat" w:hAnsi="GHEA Grapalat"/>
                <w:b/>
                <w:bCs/>
                <w:i/>
                <w:lang w:val="pt-BR"/>
              </w:rPr>
            </w:pPr>
            <w:r>
              <w:rPr>
                <w:rFonts w:ascii="GHEA Grapalat" w:hAnsi="GHEA Grapalat"/>
                <w:b/>
                <w:bCs/>
                <w:i/>
                <w:lang w:val="pt-BR"/>
              </w:rPr>
              <w:t>4</w:t>
            </w:r>
            <w:r w:rsidR="002F3BAD" w:rsidRPr="002F3BAD">
              <w:rPr>
                <w:rFonts w:ascii="GHEA Grapalat" w:hAnsi="GHEA Grapalat"/>
                <w:b/>
                <w:bCs/>
                <w:i/>
                <w:lang w:val="pt-BR"/>
              </w:rPr>
              <w:t>месяца</w:t>
            </w:r>
          </w:p>
        </w:tc>
      </w:tr>
      <w:tr w:rsidR="002F3BAD" w:rsidRPr="002F3BAD"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4:</w:t>
            </w:r>
          </w:p>
        </w:tc>
        <w:tc>
          <w:tcPr>
            <w:tcW w:w="4601"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en-US"/>
              </w:rPr>
            </w:pPr>
            <w:r w:rsidRPr="002F3BAD">
              <w:rPr>
                <w:rFonts w:ascii="GHEA Grapalat" w:hAnsi="GHEA Grapalat"/>
                <w:b/>
                <w:bCs/>
                <w:i/>
                <w:lang w:val="en-US"/>
              </w:rPr>
              <w:t>Трубы</w:t>
            </w:r>
          </w:p>
        </w:tc>
        <w:tc>
          <w:tcPr>
            <w:tcW w:w="2174" w:type="dxa"/>
            <w:tcBorders>
              <w:top w:val="single" w:sz="4" w:space="0" w:color="auto"/>
              <w:left w:val="single" w:sz="4" w:space="0" w:color="auto"/>
              <w:bottom w:val="single" w:sz="4" w:space="0" w:color="auto"/>
              <w:right w:val="single" w:sz="4" w:space="0" w:color="auto"/>
            </w:tcBorders>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1872" w:type="dxa"/>
            <w:tcBorders>
              <w:top w:val="single" w:sz="4" w:space="0" w:color="auto"/>
              <w:left w:val="single" w:sz="4" w:space="0" w:color="auto"/>
              <w:bottom w:val="single" w:sz="4" w:space="0" w:color="auto"/>
              <w:right w:val="single" w:sz="4" w:space="0" w:color="auto"/>
            </w:tcBorders>
            <w:hideMark/>
          </w:tcPr>
          <w:p w:rsidR="002F3BAD" w:rsidRPr="002F3BAD" w:rsidRDefault="00901F69" w:rsidP="002F3BAD">
            <w:pPr>
              <w:widowControl w:val="0"/>
              <w:spacing w:after="160" w:line="360" w:lineRule="auto"/>
              <w:ind w:firstLine="567"/>
              <w:jc w:val="both"/>
              <w:outlineLvl w:val="3"/>
              <w:rPr>
                <w:rFonts w:ascii="GHEA Grapalat" w:hAnsi="GHEA Grapalat"/>
                <w:b/>
                <w:bCs/>
                <w:i/>
                <w:lang w:val="pt-BR"/>
              </w:rPr>
            </w:pPr>
            <w:r>
              <w:rPr>
                <w:rFonts w:ascii="GHEA Grapalat" w:hAnsi="GHEA Grapalat"/>
                <w:b/>
                <w:bCs/>
                <w:i/>
                <w:lang w:val="pt-BR"/>
              </w:rPr>
              <w:t>4</w:t>
            </w:r>
            <w:r w:rsidR="002F3BAD" w:rsidRPr="002F3BAD">
              <w:rPr>
                <w:rFonts w:ascii="GHEA Grapalat" w:hAnsi="GHEA Grapalat"/>
                <w:b/>
                <w:bCs/>
                <w:i/>
                <w:lang w:val="pt-BR"/>
              </w:rPr>
              <w:t xml:space="preserve"> месяца</w:t>
            </w:r>
          </w:p>
        </w:tc>
      </w:tr>
      <w:tr w:rsidR="002F3BAD" w:rsidRPr="002F3BAD"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 xml:space="preserve">5 </w:t>
            </w:r>
            <w:r w:rsidRPr="002F3BAD">
              <w:rPr>
                <w:rFonts w:ascii="GHEA Grapalat" w:hAnsi="GHEA Grapalat"/>
                <w:b/>
                <w:bCs/>
                <w:i/>
                <w:lang w:val="pt-BR"/>
              </w:rPr>
              <w:lastRenderedPageBreak/>
              <w:t>часов</w:t>
            </w:r>
          </w:p>
        </w:tc>
        <w:tc>
          <w:tcPr>
            <w:tcW w:w="4601"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en-US"/>
              </w:rPr>
            </w:pPr>
            <w:r w:rsidRPr="002F3BAD">
              <w:rPr>
                <w:rFonts w:ascii="GHEA Grapalat" w:hAnsi="GHEA Grapalat"/>
                <w:b/>
                <w:bCs/>
                <w:i/>
                <w:lang w:val="en-US"/>
              </w:rPr>
              <w:lastRenderedPageBreak/>
              <w:t>Места</w:t>
            </w:r>
          </w:p>
        </w:tc>
        <w:tc>
          <w:tcPr>
            <w:tcW w:w="2174" w:type="dxa"/>
            <w:tcBorders>
              <w:top w:val="single" w:sz="4" w:space="0" w:color="auto"/>
              <w:left w:val="single" w:sz="4" w:space="0" w:color="auto"/>
              <w:bottom w:val="single" w:sz="4" w:space="0" w:color="auto"/>
              <w:right w:val="single" w:sz="4" w:space="0" w:color="auto"/>
            </w:tcBorders>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1872" w:type="dxa"/>
            <w:tcBorders>
              <w:top w:val="single" w:sz="4" w:space="0" w:color="auto"/>
              <w:left w:val="single" w:sz="4" w:space="0" w:color="auto"/>
              <w:bottom w:val="single" w:sz="4" w:space="0" w:color="auto"/>
              <w:right w:val="single" w:sz="4" w:space="0" w:color="auto"/>
            </w:tcBorders>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3 месяца</w:t>
            </w:r>
          </w:p>
        </w:tc>
      </w:tr>
      <w:tr w:rsidR="002F3BAD" w:rsidRPr="002F3BAD" w:rsidTr="00A22BB2">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lastRenderedPageBreak/>
              <w:t>6:00</w:t>
            </w:r>
          </w:p>
        </w:tc>
        <w:tc>
          <w:tcPr>
            <w:tcW w:w="4601"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en-US"/>
              </w:rPr>
            </w:pPr>
            <w:r w:rsidRPr="002F3BAD">
              <w:rPr>
                <w:rFonts w:ascii="GHEA Grapalat" w:hAnsi="GHEA Grapalat"/>
                <w:b/>
                <w:bCs/>
                <w:i/>
                <w:lang w:val="en-US"/>
              </w:rPr>
              <w:t>Компаньоны</w:t>
            </w:r>
          </w:p>
        </w:tc>
        <w:tc>
          <w:tcPr>
            <w:tcW w:w="2174" w:type="dxa"/>
            <w:tcBorders>
              <w:top w:val="single" w:sz="4" w:space="0" w:color="auto"/>
              <w:left w:val="single" w:sz="4" w:space="0" w:color="auto"/>
              <w:bottom w:val="single" w:sz="4" w:space="0" w:color="auto"/>
              <w:right w:val="single" w:sz="4" w:space="0" w:color="auto"/>
            </w:tcBorders>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p>
        </w:tc>
        <w:tc>
          <w:tcPr>
            <w:tcW w:w="1872" w:type="dxa"/>
            <w:tcBorders>
              <w:top w:val="single" w:sz="4" w:space="0" w:color="auto"/>
              <w:left w:val="single" w:sz="4" w:space="0" w:color="auto"/>
              <w:bottom w:val="single" w:sz="4" w:space="0" w:color="auto"/>
              <w:right w:val="single" w:sz="4" w:space="0" w:color="auto"/>
            </w:tcBorders>
            <w:hideMark/>
          </w:tcPr>
          <w:p w:rsidR="002F3BAD" w:rsidRPr="002F3BAD" w:rsidRDefault="00901F69" w:rsidP="002F3BAD">
            <w:pPr>
              <w:widowControl w:val="0"/>
              <w:spacing w:after="160" w:line="360" w:lineRule="auto"/>
              <w:ind w:firstLine="567"/>
              <w:jc w:val="both"/>
              <w:outlineLvl w:val="3"/>
              <w:rPr>
                <w:rFonts w:ascii="GHEA Grapalat" w:hAnsi="GHEA Grapalat"/>
                <w:b/>
                <w:bCs/>
                <w:i/>
                <w:lang w:val="pt-BR"/>
              </w:rPr>
            </w:pPr>
            <w:r>
              <w:rPr>
                <w:rFonts w:ascii="GHEA Grapalat" w:hAnsi="GHEA Grapalat"/>
                <w:b/>
                <w:bCs/>
                <w:i/>
                <w:lang w:val="pt-BR"/>
              </w:rPr>
              <w:t>1</w:t>
            </w:r>
            <w:r w:rsidR="002F3BAD" w:rsidRPr="002F3BAD">
              <w:rPr>
                <w:rFonts w:ascii="GHEA Grapalat" w:hAnsi="GHEA Grapalat"/>
                <w:b/>
                <w:bCs/>
                <w:i/>
                <w:lang w:val="pt-BR"/>
              </w:rPr>
              <w:t xml:space="preserve"> месяца</w:t>
            </w:r>
          </w:p>
        </w:tc>
      </w:tr>
      <w:tr w:rsidR="002F3BAD" w:rsidRPr="002F3BAD" w:rsidTr="00A22BB2">
        <w:trPr>
          <w:cantSplit/>
          <w:trHeight w:val="586"/>
          <w:jc w:val="center"/>
        </w:trPr>
        <w:tc>
          <w:tcPr>
            <w:tcW w:w="5464" w:type="dxa"/>
            <w:gridSpan w:val="2"/>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lang w:val="pt-BR"/>
              </w:rPr>
              <w:t>ПОЛНОСТЬЮ</w:t>
            </w:r>
          </w:p>
        </w:tc>
        <w:tc>
          <w:tcPr>
            <w:tcW w:w="2174"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2F3BAD" w:rsidP="002F3BAD">
            <w:pPr>
              <w:widowControl w:val="0"/>
              <w:spacing w:after="160" w:line="360" w:lineRule="auto"/>
              <w:ind w:firstLine="567"/>
              <w:jc w:val="both"/>
              <w:outlineLvl w:val="3"/>
              <w:rPr>
                <w:rFonts w:ascii="GHEA Grapalat" w:hAnsi="GHEA Grapalat"/>
                <w:b/>
                <w:bCs/>
                <w:i/>
                <w:lang w:val="pt-BR"/>
              </w:rPr>
            </w:pPr>
            <w:r w:rsidRPr="002F3BAD">
              <w:rPr>
                <w:rFonts w:ascii="GHEA Grapalat" w:hAnsi="GHEA Grapalat"/>
                <w:b/>
                <w:bCs/>
                <w:i/>
                <w:iCs/>
                <w:lang w:val="hy-AM"/>
              </w:rPr>
              <w:t>Финансовый: фонды подтвердить так как , запечатанный соглашение в пределах</w:t>
            </w:r>
          </w:p>
        </w:tc>
        <w:tc>
          <w:tcPr>
            <w:tcW w:w="1872" w:type="dxa"/>
            <w:tcBorders>
              <w:top w:val="single" w:sz="4" w:space="0" w:color="auto"/>
              <w:left w:val="single" w:sz="4" w:space="0" w:color="auto"/>
              <w:bottom w:val="single" w:sz="4" w:space="0" w:color="auto"/>
              <w:right w:val="single" w:sz="4" w:space="0" w:color="auto"/>
            </w:tcBorders>
            <w:vAlign w:val="center"/>
            <w:hideMark/>
          </w:tcPr>
          <w:p w:rsidR="002F3BAD" w:rsidRPr="002F3BAD" w:rsidRDefault="003B09BA" w:rsidP="002F3BAD">
            <w:pPr>
              <w:widowControl w:val="0"/>
              <w:spacing w:after="160" w:line="360" w:lineRule="auto"/>
              <w:ind w:firstLine="567"/>
              <w:jc w:val="both"/>
              <w:outlineLvl w:val="3"/>
              <w:rPr>
                <w:rFonts w:ascii="GHEA Grapalat" w:hAnsi="GHEA Grapalat"/>
                <w:b/>
                <w:bCs/>
                <w:i/>
                <w:lang w:val="pt-BR"/>
              </w:rPr>
            </w:pPr>
            <w:r w:rsidRPr="003B09BA">
              <w:rPr>
                <w:rFonts w:ascii="GHEA Grapalat" w:hAnsi="GHEA Grapalat"/>
                <w:b/>
                <w:bCs/>
                <w:i/>
                <w:lang w:val="pt-BR"/>
              </w:rPr>
              <w:t>4месяца</w:t>
            </w:r>
          </w:p>
        </w:tc>
      </w:tr>
    </w:tbl>
    <w:p w:rsidR="00A96912" w:rsidRPr="009F3DC7" w:rsidRDefault="00A96912" w:rsidP="00A96912">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A96912" w:rsidRPr="009F3DC7" w:rsidTr="00A96912">
        <w:trPr>
          <w:jc w:val="center"/>
        </w:trPr>
        <w:tc>
          <w:tcPr>
            <w:tcW w:w="4536" w:type="dxa"/>
          </w:tcPr>
          <w:p w:rsidR="00A96912" w:rsidRPr="009F3DC7" w:rsidRDefault="00A96912" w:rsidP="00A96912">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A96912" w:rsidRPr="00517562" w:rsidRDefault="00A96912" w:rsidP="00A96912">
            <w:pPr>
              <w:widowControl w:val="0"/>
              <w:jc w:val="center"/>
              <w:rPr>
                <w:rFonts w:ascii="GHEA Grapalat" w:hAnsi="GHEA Grapalat"/>
                <w:lang w:val="en-US"/>
              </w:rPr>
            </w:pPr>
            <w:r>
              <w:rPr>
                <w:rFonts w:ascii="GHEA Grapalat" w:hAnsi="GHEA Grapalat"/>
                <w:lang w:val="en-US"/>
              </w:rPr>
              <w:t>______________________</w:t>
            </w:r>
          </w:p>
          <w:p w:rsidR="00A96912" w:rsidRPr="00517562" w:rsidRDefault="00A96912" w:rsidP="00A96912">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A96912" w:rsidRPr="009F3DC7" w:rsidRDefault="00A96912" w:rsidP="00A96912">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A96912" w:rsidRPr="009F3DC7" w:rsidRDefault="00A96912" w:rsidP="00A96912">
            <w:pPr>
              <w:widowControl w:val="0"/>
              <w:spacing w:after="160" w:line="360" w:lineRule="auto"/>
              <w:jc w:val="center"/>
              <w:rPr>
                <w:rFonts w:ascii="GHEA Grapalat" w:hAnsi="GHEA Grapalat"/>
              </w:rPr>
            </w:pPr>
          </w:p>
        </w:tc>
        <w:tc>
          <w:tcPr>
            <w:tcW w:w="4343" w:type="dxa"/>
          </w:tcPr>
          <w:p w:rsidR="00A96912" w:rsidRPr="009F3DC7" w:rsidRDefault="00A96912" w:rsidP="00A9691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A96912" w:rsidRPr="00517562" w:rsidRDefault="00A96912" w:rsidP="00A96912">
            <w:pPr>
              <w:widowControl w:val="0"/>
              <w:jc w:val="center"/>
              <w:rPr>
                <w:rFonts w:ascii="GHEA Grapalat" w:hAnsi="GHEA Grapalat"/>
                <w:lang w:val="en-US"/>
              </w:rPr>
            </w:pPr>
            <w:r>
              <w:rPr>
                <w:rFonts w:ascii="GHEA Grapalat" w:hAnsi="GHEA Grapalat"/>
                <w:lang w:val="en-US"/>
              </w:rPr>
              <w:t>_____________________</w:t>
            </w:r>
          </w:p>
          <w:p w:rsidR="00A96912" w:rsidRPr="00517562" w:rsidRDefault="00A96912" w:rsidP="00A96912">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A96912" w:rsidRPr="009F3DC7" w:rsidRDefault="00A96912" w:rsidP="00A96912">
            <w:pPr>
              <w:widowControl w:val="0"/>
              <w:spacing w:after="160" w:line="360" w:lineRule="auto"/>
              <w:jc w:val="center"/>
              <w:rPr>
                <w:rFonts w:ascii="GHEA Grapalat" w:hAnsi="GHEA Grapalat"/>
              </w:rPr>
            </w:pPr>
            <w:r w:rsidRPr="009F3DC7">
              <w:rPr>
                <w:rFonts w:ascii="GHEA Grapalat" w:hAnsi="GHEA Grapalat"/>
              </w:rPr>
              <w:t>М. П.</w:t>
            </w:r>
          </w:p>
        </w:tc>
      </w:tr>
    </w:tbl>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p w:rsidR="007640F1" w:rsidRPr="00A96912" w:rsidRDefault="007640F1" w:rsidP="008D7960">
      <w:pPr>
        <w:widowControl w:val="0"/>
        <w:spacing w:after="160" w:line="360" w:lineRule="auto"/>
        <w:rPr>
          <w:rFonts w:ascii="GHEA Grapalat" w:hAnsi="GHEA Grapalat"/>
          <w:i/>
          <w:sz w:val="22"/>
          <w:szCs w:val="22"/>
          <w:lang w:val="en-US"/>
        </w:rPr>
      </w:pPr>
    </w:p>
    <w:tbl>
      <w:tblPr>
        <w:tblStyle w:val="aff2"/>
        <w:tblW w:w="0" w:type="auto"/>
        <w:tblLook w:val="04A0"/>
      </w:tblPr>
      <w:tblGrid>
        <w:gridCol w:w="497"/>
        <w:gridCol w:w="1915"/>
        <w:gridCol w:w="992"/>
        <w:gridCol w:w="852"/>
        <w:gridCol w:w="1118"/>
        <w:gridCol w:w="1118"/>
        <w:gridCol w:w="1073"/>
        <w:gridCol w:w="426"/>
        <w:gridCol w:w="426"/>
        <w:gridCol w:w="415"/>
        <w:gridCol w:w="455"/>
      </w:tblGrid>
      <w:tr w:rsidR="00A96912" w:rsidRPr="00A96912" w:rsidTr="0026196E">
        <w:trPr>
          <w:trHeight w:val="1905"/>
        </w:trPr>
        <w:tc>
          <w:tcPr>
            <w:tcW w:w="6156" w:type="dxa"/>
            <w:gridSpan w:val="6"/>
            <w:hideMark/>
          </w:tcPr>
          <w:p w:rsidR="00A96912" w:rsidRPr="00A96912" w:rsidRDefault="00A96912" w:rsidP="00A96912">
            <w:pPr>
              <w:widowControl w:val="0"/>
              <w:spacing w:after="160" w:line="360" w:lineRule="auto"/>
              <w:rPr>
                <w:rFonts w:ascii="GHEA Grapalat" w:hAnsi="GHEA Grapalat"/>
                <w:b/>
                <w:bCs/>
                <w:i/>
                <w:sz w:val="22"/>
                <w:szCs w:val="22"/>
              </w:rPr>
            </w:pPr>
            <w:bookmarkStart w:id="5" w:name="RANGE!A1:G79"/>
            <w:bookmarkStart w:id="6" w:name="_GoBack"/>
            <w:bookmarkEnd w:id="5"/>
            <w:bookmarkEnd w:id="6"/>
            <w:r w:rsidRPr="00A96912">
              <w:rPr>
                <w:rFonts w:ascii="GHEA Grapalat" w:hAnsi="GHEA Grapalat"/>
                <w:b/>
                <w:bCs/>
                <w:i/>
                <w:sz w:val="22"/>
                <w:szCs w:val="22"/>
              </w:rPr>
              <w:lastRenderedPageBreak/>
              <w:t xml:space="preserve">РАБОТЫ ПО АСФАЛЬТИРОВАНИЮ В СЕЛЕ ДОГС՝ ДОРОГА МЕЖДУ ДОГС-АГАВНАТУН, МУНИЦИПАЛИТЕТ  ОБЩИНЫ  ХОЙ АРМАВИРСКАЯ ОБЛАСТЬ РА,          </w:t>
            </w:r>
            <w:r w:rsidRPr="00A96912">
              <w:rPr>
                <w:rFonts w:ascii="GHEA Grapalat" w:hAnsi="GHEA Grapalat"/>
                <w:b/>
                <w:bCs/>
                <w:i/>
                <w:sz w:val="22"/>
                <w:szCs w:val="22"/>
              </w:rPr>
              <w:br/>
              <w:t>ՀՀ ԱՐՄԱՎԻՐԻ ՄԱՐԶ ԽՈՅԻ ՀԱՄԱՅՆՔԱՊԵՏԱՐԱՆ</w:t>
            </w:r>
            <w:r w:rsidRPr="00A96912">
              <w:rPr>
                <w:rFonts w:ascii="GHEA Grapalat" w:hAnsi="GHEA Grapalat"/>
                <w:b/>
                <w:bCs/>
                <w:i/>
                <w:sz w:val="22"/>
                <w:szCs w:val="22"/>
              </w:rPr>
              <w:br/>
              <w:t xml:space="preserve"> ԴՈՂՍ ԳՅՈՒՂՈՒՄ` ԴՈՂՍ-ԱՂԱՎՆԱՏՈՒՆ ՏԱՆՈՂ ՃԱՆԱՊԱՐՀԻ ԱՍՖԱԼՏԱՊԱՏՄԱՆ ԱՇԽԱՏԱՆՔՆԵՐԻ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35"/>
        </w:trPr>
        <w:tc>
          <w:tcPr>
            <w:tcW w:w="6156" w:type="dxa"/>
            <w:gridSpan w:val="6"/>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Объемная ведомость-смета                                                                                   Ծավալաթերթ-նախահաշիվ</w:t>
            </w:r>
          </w:p>
        </w:tc>
        <w:tc>
          <w:tcPr>
            <w:tcW w:w="1017"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3135"/>
        </w:trPr>
        <w:tc>
          <w:tcPr>
            <w:tcW w:w="479" w:type="dxa"/>
            <w:noWrap/>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N/N</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Название работы                                                                                          Աշխատանքի անվանումը</w:t>
            </w:r>
          </w:p>
        </w:tc>
        <w:tc>
          <w:tcPr>
            <w:tcW w:w="942"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Единица измерения Չափման միավորը</w:t>
            </w:r>
          </w:p>
        </w:tc>
        <w:tc>
          <w:tcPr>
            <w:tcW w:w="81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Объем                 Քանակը</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Общая стоимость 1   единиа /тыс. драм/   միավորի արժեքը                        /հազ.դրամ/</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Общая стоимость  /тыс. драм/   Ընդհանուր արժեքը                        /հազ.դրամ/</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Общая стоимость (%) Ընդհանուր արժեքը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34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I. Работы по сносу                                                                     I. Քանդման աշխատանքներ</w:t>
            </w:r>
          </w:p>
        </w:tc>
        <w:tc>
          <w:tcPr>
            <w:tcW w:w="942"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Дорожны часть                   </w:t>
            </w:r>
            <w:r w:rsidRPr="00A96912">
              <w:rPr>
                <w:rFonts w:ascii="GHEA Grapalat" w:hAnsi="GHEA Grapalat"/>
                <w:b/>
                <w:bCs/>
                <w:i/>
                <w:iCs/>
                <w:sz w:val="22"/>
                <w:szCs w:val="22"/>
              </w:rPr>
              <w:br/>
              <w:t>Երթևեկելի մաս</w:t>
            </w:r>
          </w:p>
        </w:tc>
        <w:tc>
          <w:tcPr>
            <w:tcW w:w="942"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310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Снятие существующего а/бетонного покрытия методом фрезерования толщиной h = 3 - 4 см, погрузка автосамосвалами (передача заказчику)</w:t>
            </w:r>
            <w:r w:rsidRPr="00A96912">
              <w:rPr>
                <w:rFonts w:ascii="GHEA Grapalat" w:hAnsi="GHEA Grapalat"/>
                <w:i/>
                <w:sz w:val="22"/>
                <w:szCs w:val="22"/>
              </w:rPr>
              <w:br/>
              <w:t>Առկա քայքայված ա/բետոնե ծածկի հեռացում ֆրեզավորման եղանակով h= 3 - 4 սմ հաստությամբ, բարձելով ավտոինքնաթափեր ( հանձնում պատվիրատույին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1200,00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207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IV (13) обработка земли экскаватором (емкость ковша 0,65 м 3 ), погрузка в автосамосвалы</w:t>
            </w:r>
            <w:r w:rsidRPr="00A96912">
              <w:rPr>
                <w:rFonts w:ascii="GHEA Grapalat" w:hAnsi="GHEA Grapalat"/>
                <w:i/>
                <w:sz w:val="22"/>
                <w:szCs w:val="22"/>
              </w:rPr>
              <w:br/>
            </w:r>
            <w:r w:rsidRPr="00A96912">
              <w:rPr>
                <w:rFonts w:ascii="GHEA Grapalat" w:hAnsi="GHEA Grapalat"/>
                <w:i/>
                <w:sz w:val="22"/>
                <w:szCs w:val="22"/>
              </w:rPr>
              <w:lastRenderedPageBreak/>
              <w:t>IV (13) գրունտի մշակում էքսկավատորով ( 0.65մ3   շերեփի տարողությամբ), բարձում ավտոինքնաթափեր</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609,14</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То же самое вручную</w:t>
            </w:r>
            <w:r w:rsidRPr="00A96912">
              <w:rPr>
                <w:rFonts w:ascii="GHEA Grapalat" w:hAnsi="GHEA Grapalat"/>
                <w:i/>
                <w:sz w:val="22"/>
                <w:szCs w:val="22"/>
              </w:rPr>
              <w:br/>
              <w:t>Նույնը ձեռքի աշխատանքով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32,06</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207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IV (13 обработка земли экскаватором (емкость ковша 0,65 м 3 ), с накоплением для  заполнения обочин</w:t>
            </w:r>
            <w:r w:rsidRPr="00A96912">
              <w:rPr>
                <w:rFonts w:ascii="GHEA Grapalat" w:hAnsi="GHEA Grapalat"/>
                <w:i/>
                <w:sz w:val="22"/>
                <w:szCs w:val="22"/>
              </w:rPr>
              <w:br/>
              <w:t xml:space="preserve">IV (13) գրունտի մշակում էքսկավատորով ( 0.65մ3   շերեփի տարողությամբ), կողքի կուտակումով կողնակների </w:t>
            </w:r>
            <w:r w:rsidRPr="00A96912">
              <w:rPr>
                <w:rFonts w:ascii="GHEA Grapalat" w:hAnsi="GHEA Grapalat"/>
                <w:i/>
                <w:sz w:val="22"/>
                <w:szCs w:val="22"/>
              </w:rPr>
              <w:lastRenderedPageBreak/>
              <w:t>լրացման համար</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132,40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5</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Демонтаж старых ветхих плит, погрузка самосвалов</w:t>
            </w:r>
            <w:r w:rsidRPr="00A96912">
              <w:rPr>
                <w:rFonts w:ascii="GHEA Grapalat" w:hAnsi="GHEA Grapalat"/>
                <w:i/>
                <w:sz w:val="22"/>
                <w:szCs w:val="22"/>
              </w:rPr>
              <w:br/>
              <w:t xml:space="preserve">Հին քայքայված սալերի ապամոնտաժում, բարձում ավտոինքնաթափեր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1,80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Транспортировка на свалку 2,0 км</w:t>
            </w:r>
            <w:r w:rsidRPr="00A96912">
              <w:rPr>
                <w:rFonts w:ascii="GHEA Grapalat" w:hAnsi="GHEA Grapalat"/>
                <w:i/>
                <w:sz w:val="22"/>
                <w:szCs w:val="22"/>
              </w:rPr>
              <w:br/>
              <w:t>Տեղափոխում  լցակույտ 2,0կմ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1335,75</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Работа на свалке</w:t>
            </w:r>
            <w:r w:rsidRPr="00A96912">
              <w:rPr>
                <w:rFonts w:ascii="GHEA Grapalat" w:hAnsi="GHEA Grapalat"/>
                <w:i/>
                <w:sz w:val="22"/>
                <w:szCs w:val="22"/>
              </w:rPr>
              <w:br/>
              <w:t>Աշխատանք լցակույտում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641,20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03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8</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бульдозерами</w:t>
            </w:r>
            <w:r w:rsidRPr="00A96912">
              <w:rPr>
                <w:rFonts w:ascii="GHEA Grapalat" w:hAnsi="GHEA Grapalat"/>
                <w:i/>
                <w:sz w:val="22"/>
                <w:szCs w:val="22"/>
              </w:rPr>
              <w:br/>
              <w:t>Հողային պաստառի հարթեցում բուլդոզերով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7887,00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9</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Уплотнение грунта катком массой 25 тонн за 6 проходов по 1 следу</w:t>
            </w:r>
            <w:r w:rsidRPr="00A96912">
              <w:rPr>
                <w:rFonts w:ascii="GHEA Grapalat" w:hAnsi="GHEA Grapalat"/>
                <w:i/>
                <w:sz w:val="22"/>
                <w:szCs w:val="22"/>
              </w:rPr>
              <w:br w:type="page"/>
              <w:t>Գրունտի խտացում  գլդոնով 25տ քաշով 6 անցումով 1 հետքի վրայով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788,70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Съезды </w:t>
            </w:r>
            <w:r w:rsidRPr="00A96912">
              <w:rPr>
                <w:rFonts w:ascii="GHEA Grapalat" w:hAnsi="GHEA Grapalat"/>
                <w:b/>
                <w:bCs/>
                <w:i/>
                <w:iCs/>
                <w:sz w:val="22"/>
                <w:szCs w:val="22"/>
              </w:rPr>
              <w:br/>
              <w:t>Իջատեղեր</w:t>
            </w:r>
          </w:p>
        </w:tc>
        <w:tc>
          <w:tcPr>
            <w:tcW w:w="942"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207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IV (13)обработка земли экскаватором (емкость ковша 0,65 м 3 ), погрузка в автосамосвалы </w:t>
            </w:r>
            <w:r w:rsidRPr="00A96912">
              <w:rPr>
                <w:rFonts w:ascii="GHEA Grapalat" w:hAnsi="GHEA Grapalat"/>
                <w:i/>
                <w:sz w:val="22"/>
                <w:szCs w:val="22"/>
              </w:rPr>
              <w:br/>
              <w:t>IV (13) գրունտի մշակում էքսկավատորով ( 0.65մ3   շերեփի տարողությամբ), բարձում ավտոինքնաթափեր</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88,20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То же самое вручную</w:t>
            </w:r>
            <w:r w:rsidRPr="00A96912">
              <w:rPr>
                <w:rFonts w:ascii="GHEA Grapalat" w:hAnsi="GHEA Grapalat"/>
                <w:i/>
                <w:sz w:val="22"/>
                <w:szCs w:val="22"/>
              </w:rPr>
              <w:br/>
              <w:t>Նույնը ձեռքի աշխատանքով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9,80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Транспортировка на свалку 2,0 км</w:t>
            </w:r>
            <w:r w:rsidRPr="00A96912">
              <w:rPr>
                <w:rFonts w:ascii="GHEA Grapalat" w:hAnsi="GHEA Grapalat"/>
                <w:i/>
                <w:sz w:val="22"/>
                <w:szCs w:val="22"/>
              </w:rPr>
              <w:br/>
              <w:t>Տեղափոխում  լցակույտ 2,0կմ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191,10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Работа на свалке</w:t>
            </w:r>
            <w:r w:rsidRPr="00A96912">
              <w:rPr>
                <w:rFonts w:ascii="GHEA Grapalat" w:hAnsi="GHEA Grapalat"/>
                <w:i/>
                <w:sz w:val="22"/>
                <w:szCs w:val="22"/>
              </w:rPr>
              <w:br/>
              <w:t>Աշխատանք լցակույտում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98,00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03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бульдозерами</w:t>
            </w:r>
            <w:r w:rsidRPr="00A96912">
              <w:rPr>
                <w:rFonts w:ascii="GHEA Grapalat" w:hAnsi="GHEA Grapalat"/>
                <w:i/>
                <w:sz w:val="22"/>
                <w:szCs w:val="22"/>
              </w:rPr>
              <w:br/>
              <w:t>Հողային պաստառի հարթեցում բուլդոզերով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490,00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Уплотнение грунта катком массой 25 тонн за 6 проходов по 1 следу</w:t>
            </w:r>
            <w:r w:rsidRPr="00A96912">
              <w:rPr>
                <w:rFonts w:ascii="GHEA Grapalat" w:hAnsi="GHEA Grapalat"/>
                <w:i/>
                <w:sz w:val="22"/>
                <w:szCs w:val="22"/>
              </w:rPr>
              <w:br/>
              <w:t xml:space="preserve">Գրունտի խտացում  գլդոնով 25տ քաշով 6 անցումով 1 </w:t>
            </w:r>
            <w:r w:rsidRPr="00A96912">
              <w:rPr>
                <w:rFonts w:ascii="GHEA Grapalat" w:hAnsi="GHEA Grapalat"/>
                <w:i/>
                <w:sz w:val="22"/>
                <w:szCs w:val="22"/>
              </w:rPr>
              <w:lastRenderedPageBreak/>
              <w:t>հետքի վրայով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49,00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w:t>
            </w:r>
            <w:r w:rsidRPr="00A96912">
              <w:rPr>
                <w:rFonts w:ascii="GHEA Grapalat" w:hAnsi="GHEA Grapalat"/>
                <w:b/>
                <w:bCs/>
                <w:i/>
                <w:sz w:val="22"/>
                <w:szCs w:val="22"/>
              </w:rPr>
              <w:br/>
              <w:t>Ընդամենը ըստ I բաժնի</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4,95</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II. Строительные работы</w:t>
            </w:r>
            <w:r w:rsidRPr="00A96912">
              <w:rPr>
                <w:rFonts w:ascii="GHEA Grapalat" w:hAnsi="GHEA Grapalat"/>
                <w:b/>
                <w:bCs/>
                <w:i/>
                <w:sz w:val="22"/>
                <w:szCs w:val="22"/>
              </w:rPr>
              <w:br/>
              <w:t>II. Կառուցման  աշխատանքներ</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Дорожны часть                   </w:t>
            </w:r>
            <w:r w:rsidRPr="00A96912">
              <w:rPr>
                <w:rFonts w:ascii="GHEA Grapalat" w:hAnsi="GHEA Grapalat"/>
                <w:b/>
                <w:bCs/>
                <w:i/>
                <w:iCs/>
                <w:sz w:val="22"/>
                <w:szCs w:val="22"/>
              </w:rPr>
              <w:br/>
              <w:t>Երթևեկելի մաս</w:t>
            </w:r>
          </w:p>
        </w:tc>
        <w:tc>
          <w:tcPr>
            <w:tcW w:w="942"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Выполнение слоя подготовки базальтового щебня толщиной h = 15 см. </w:t>
            </w:r>
            <w:r w:rsidRPr="00A96912">
              <w:rPr>
                <w:rFonts w:ascii="GHEA Grapalat" w:hAnsi="GHEA Grapalat"/>
                <w:i/>
                <w:sz w:val="22"/>
                <w:szCs w:val="22"/>
              </w:rPr>
              <w:br/>
              <w:t>Խճի նախապատրաստական շերտի իրականացում, h=15սմ հաստությամբ</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7887,0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Битумная заливка 4.12т </w:t>
            </w:r>
            <w:r w:rsidRPr="00A96912">
              <w:rPr>
                <w:rFonts w:ascii="GHEA Grapalat" w:hAnsi="GHEA Grapalat"/>
                <w:i/>
                <w:sz w:val="22"/>
                <w:szCs w:val="22"/>
              </w:rPr>
              <w:lastRenderedPageBreak/>
              <w:t>/1000м2</w:t>
            </w:r>
            <w:r w:rsidRPr="00A96912">
              <w:rPr>
                <w:rFonts w:ascii="GHEA Grapalat" w:hAnsi="GHEA Grapalat"/>
                <w:i/>
                <w:sz w:val="22"/>
                <w:szCs w:val="22"/>
              </w:rPr>
              <w:br/>
              <w:t>Բիտումի լցաբաշխում 4.12տ /1000մ2/</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т                            տ</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32,49</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покрытия из мелкозернистого асфальтобетона толщиной h=5 см типа «Б»</w:t>
            </w:r>
            <w:r w:rsidRPr="00A96912">
              <w:rPr>
                <w:rFonts w:ascii="GHEA Grapalat" w:hAnsi="GHEA Grapalat"/>
                <w:i/>
                <w:sz w:val="22"/>
                <w:szCs w:val="22"/>
              </w:rPr>
              <w:br/>
              <w:t xml:space="preserve">Տաք մանրահատիկ ասֆալտբետոնե ծածկույթի իրականացում, h=5սմ հաստությամբ,  „Բ”տիպ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7944,00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Устройство искусственных неровностей а/бетоном</w:t>
            </w:r>
            <w:r w:rsidRPr="00A96912">
              <w:rPr>
                <w:rFonts w:ascii="GHEA Grapalat" w:hAnsi="GHEA Grapalat"/>
                <w:i/>
                <w:sz w:val="22"/>
                <w:szCs w:val="22"/>
              </w:rPr>
              <w:br/>
              <w:t xml:space="preserve">Արհեստական անհարթությունների կառուցում ա/բետոնով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3,45</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iCs/>
                <w:sz w:val="22"/>
                <w:szCs w:val="22"/>
              </w:rPr>
            </w:pPr>
            <w:r w:rsidRPr="00A96912">
              <w:rPr>
                <w:rFonts w:ascii="GHEA Grapalat" w:hAnsi="GHEA Grapalat"/>
                <w:b/>
                <w:bCs/>
                <w:i/>
                <w:iCs/>
                <w:sz w:val="22"/>
                <w:szCs w:val="22"/>
              </w:rPr>
              <w:t xml:space="preserve">Съезды </w:t>
            </w:r>
            <w:r w:rsidRPr="00A96912">
              <w:rPr>
                <w:rFonts w:ascii="GHEA Grapalat" w:hAnsi="GHEA Grapalat"/>
                <w:b/>
                <w:bCs/>
                <w:i/>
                <w:iCs/>
                <w:sz w:val="22"/>
                <w:szCs w:val="22"/>
              </w:rPr>
              <w:br/>
              <w:t>Իջատեղեր</w:t>
            </w:r>
          </w:p>
        </w:tc>
        <w:tc>
          <w:tcPr>
            <w:tcW w:w="942"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41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песчано-гравийного фундамента h в среднем =15см</w:t>
            </w:r>
            <w:r w:rsidRPr="00A96912">
              <w:rPr>
                <w:rFonts w:ascii="GHEA Grapalat" w:hAnsi="GHEA Grapalat"/>
                <w:i/>
                <w:sz w:val="22"/>
                <w:szCs w:val="22"/>
              </w:rPr>
              <w:br/>
              <w:t>Ավազակոպճային հիմքի իրականացում h</w:t>
            </w:r>
            <w:r w:rsidRPr="00A96912">
              <w:rPr>
                <w:rFonts w:ascii="GHEA Grapalat" w:hAnsi="GHEA Grapalat"/>
                <w:i/>
                <w:sz w:val="22"/>
                <w:szCs w:val="22"/>
                <w:vertAlign w:val="subscript"/>
              </w:rPr>
              <w:t>միջ</w:t>
            </w:r>
            <w:r w:rsidRPr="00A96912">
              <w:rPr>
                <w:rFonts w:ascii="GHEA Grapalat" w:hAnsi="GHEA Grapalat"/>
                <w:i/>
                <w:sz w:val="22"/>
                <w:szCs w:val="22"/>
              </w:rPr>
              <w:t xml:space="preserve">=15սմ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7,20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Выполнение слоя подготовки базальтового щебня толщиной h = 15 см. </w:t>
            </w:r>
            <w:r w:rsidRPr="00A96912">
              <w:rPr>
                <w:rFonts w:ascii="GHEA Grapalat" w:hAnsi="GHEA Grapalat"/>
                <w:i/>
                <w:sz w:val="22"/>
                <w:szCs w:val="22"/>
              </w:rPr>
              <w:br/>
              <w:t>Խճի նախապատրաստական շերտի իրականացում, h=15սմ հաստությամբ</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490,0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Битумная заливка 4.12т /1000м2</w:t>
            </w:r>
            <w:r w:rsidRPr="00A96912">
              <w:rPr>
                <w:rFonts w:ascii="GHEA Grapalat" w:hAnsi="GHEA Grapalat"/>
                <w:i/>
                <w:sz w:val="22"/>
                <w:szCs w:val="22"/>
              </w:rPr>
              <w:br/>
              <w:t>Բիտումի լցաբաշխում 4.12տ /1000մ2/</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                            տ</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2,02</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покрытия из мелкозернистого асфальтобетона толщиной h=5 см типа «Б»</w:t>
            </w:r>
            <w:r w:rsidRPr="00A96912">
              <w:rPr>
                <w:rFonts w:ascii="GHEA Grapalat" w:hAnsi="GHEA Grapalat"/>
                <w:i/>
                <w:sz w:val="22"/>
                <w:szCs w:val="22"/>
              </w:rPr>
              <w:br w:type="page"/>
              <w:t xml:space="preserve">Տաք մանրահատիկ ասֆալտբետոնե ծածկույթի իրականացում, h=5սմ հաստությամբ,  „Բ”տիպ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490,00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II.</w:t>
            </w:r>
            <w:r w:rsidRPr="00A96912">
              <w:rPr>
                <w:rFonts w:ascii="GHEA Grapalat" w:hAnsi="GHEA Grapalat"/>
                <w:b/>
                <w:bCs/>
                <w:i/>
                <w:sz w:val="22"/>
                <w:szCs w:val="22"/>
              </w:rPr>
              <w:br/>
              <w:t>Ընդամենը ըստ II բաժնի</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88,57</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III. Металлические трубы</w:t>
            </w:r>
            <w:r w:rsidRPr="00A96912">
              <w:rPr>
                <w:rFonts w:ascii="GHEA Grapalat" w:hAnsi="GHEA Grapalat"/>
                <w:b/>
                <w:bCs/>
                <w:i/>
                <w:sz w:val="22"/>
                <w:szCs w:val="22"/>
              </w:rPr>
              <w:br/>
              <w:t>III. Մետաղական խողովակներ</w:t>
            </w:r>
          </w:p>
        </w:tc>
        <w:tc>
          <w:tcPr>
            <w:tcW w:w="942"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Демонтаж существующих металлических труб и передача заказчику</w:t>
            </w:r>
            <w:r w:rsidRPr="00A96912">
              <w:rPr>
                <w:rFonts w:ascii="GHEA Grapalat" w:hAnsi="GHEA Grapalat"/>
                <w:i/>
                <w:sz w:val="22"/>
                <w:szCs w:val="22"/>
              </w:rPr>
              <w:br/>
            </w:r>
            <w:r w:rsidRPr="00A96912">
              <w:rPr>
                <w:rFonts w:ascii="GHEA Grapalat" w:hAnsi="GHEA Grapalat"/>
                <w:i/>
                <w:sz w:val="22"/>
                <w:szCs w:val="22"/>
              </w:rPr>
              <w:lastRenderedPageBreak/>
              <w:t>Գոյություն ունեցող մետաղական խողովակների ապամոնտաժում և հանձնում պատվիրատուին</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                                              մ</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16,00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песчано-гравийного слоя под трубы 10 см</w:t>
            </w:r>
            <w:r w:rsidRPr="00A96912">
              <w:rPr>
                <w:rFonts w:ascii="GHEA Grapalat" w:hAnsi="GHEA Grapalat"/>
                <w:i/>
                <w:sz w:val="22"/>
                <w:szCs w:val="22"/>
              </w:rPr>
              <w:br/>
              <w:t>Ավազակոպճային շերտի իրականացում 10սմ խողովակների տակ</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1,44</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Гидроизоляция металлических труб двумя слоями горячего битума</w:t>
            </w:r>
            <w:r w:rsidRPr="00A96912">
              <w:rPr>
                <w:rFonts w:ascii="GHEA Grapalat" w:hAnsi="GHEA Grapalat"/>
                <w:i/>
                <w:sz w:val="22"/>
                <w:szCs w:val="22"/>
              </w:rPr>
              <w:br/>
              <w:t>Մետաղական խողովակների ջրամեկուսացում երկշերտ տաք բիտումով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30,00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03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Монтаж металлической </w:t>
            </w:r>
            <w:r w:rsidRPr="00A96912">
              <w:rPr>
                <w:rFonts w:ascii="GHEA Grapalat" w:hAnsi="GHEA Grapalat"/>
                <w:i/>
                <w:sz w:val="22"/>
                <w:szCs w:val="22"/>
              </w:rPr>
              <w:lastRenderedPageBreak/>
              <w:t>трубы d=530х6 мм</w:t>
            </w:r>
            <w:r w:rsidRPr="00A96912">
              <w:rPr>
                <w:rFonts w:ascii="GHEA Grapalat" w:hAnsi="GHEA Grapalat"/>
                <w:i/>
                <w:sz w:val="22"/>
                <w:szCs w:val="22"/>
              </w:rPr>
              <w:br/>
              <w:t>Մետաղական d=530x6մմ խողովակի տեղադրում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                                              մ</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18,00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5</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Строительство монолитных бетонных оголовек из бетона марки В-15</w:t>
            </w:r>
            <w:r w:rsidRPr="00A96912">
              <w:rPr>
                <w:rFonts w:ascii="GHEA Grapalat" w:hAnsi="GHEA Grapalat"/>
                <w:i/>
                <w:sz w:val="22"/>
                <w:szCs w:val="22"/>
              </w:rPr>
              <w:br/>
              <w:t>Միաձույլ բետոնով գլխադիրների կառուցում B-15 դասի բետոնով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1,80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Гидроизоляция бетонных оголовек двухслойным горячим битумом</w:t>
            </w:r>
            <w:r w:rsidRPr="00A96912">
              <w:rPr>
                <w:rFonts w:ascii="GHEA Grapalat" w:hAnsi="GHEA Grapalat"/>
                <w:i/>
                <w:sz w:val="22"/>
                <w:szCs w:val="22"/>
              </w:rPr>
              <w:br/>
              <w:t>Բետոնե գլխադիրների ջրամեկուսացում երկշերտ տաք բիտումով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12,00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III.</w:t>
            </w:r>
            <w:r w:rsidRPr="00A96912">
              <w:rPr>
                <w:rFonts w:ascii="GHEA Grapalat" w:hAnsi="GHEA Grapalat"/>
                <w:b/>
                <w:bCs/>
                <w:i/>
                <w:sz w:val="22"/>
                <w:szCs w:val="22"/>
              </w:rPr>
              <w:br/>
              <w:t xml:space="preserve">Ընդամենը ըստ </w:t>
            </w:r>
            <w:r w:rsidRPr="00A96912">
              <w:rPr>
                <w:rFonts w:ascii="GHEA Grapalat" w:hAnsi="GHEA Grapalat"/>
                <w:b/>
                <w:bCs/>
                <w:i/>
                <w:sz w:val="22"/>
                <w:szCs w:val="22"/>
              </w:rPr>
              <w:lastRenderedPageBreak/>
              <w:t>III բաժնի</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1,95</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IV.  Строительство ж/б переезда для сельхозтехники КМ 0+851</w:t>
            </w:r>
            <w:r w:rsidRPr="00A96912">
              <w:rPr>
                <w:rFonts w:ascii="GHEA Grapalat" w:hAnsi="GHEA Grapalat"/>
                <w:b/>
                <w:bCs/>
                <w:i/>
                <w:sz w:val="22"/>
                <w:szCs w:val="22"/>
              </w:rPr>
              <w:br/>
              <w:t>IV. Գյուղտեխնիկայի համար ե/բ անցման կառուցում ԿՄ0+851</w:t>
            </w:r>
          </w:p>
        </w:tc>
        <w:tc>
          <w:tcPr>
            <w:tcW w:w="942" w:type="dxa"/>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Выполнение подготовительного слоя песка толщиной h=150 мм</w:t>
            </w:r>
            <w:r w:rsidRPr="00A96912">
              <w:rPr>
                <w:rFonts w:ascii="GHEA Grapalat" w:hAnsi="GHEA Grapalat"/>
                <w:i/>
                <w:sz w:val="22"/>
                <w:szCs w:val="22"/>
              </w:rPr>
              <w:br/>
              <w:t>Նախապատրաստական շերտի իրականացում ավազից h=150մմ հաստությամբ</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3,60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Монтаж дорожных предварительно напряженных ПДН-14 (6х2х0,14) ж/бетонных </w:t>
            </w:r>
            <w:r w:rsidRPr="00A96912">
              <w:rPr>
                <w:rFonts w:ascii="GHEA Grapalat" w:hAnsi="GHEA Grapalat"/>
                <w:i/>
                <w:sz w:val="22"/>
                <w:szCs w:val="22"/>
              </w:rPr>
              <w:lastRenderedPageBreak/>
              <w:t xml:space="preserve">плит </w:t>
            </w:r>
            <w:r w:rsidRPr="00A96912">
              <w:rPr>
                <w:rFonts w:ascii="GHEA Grapalat" w:hAnsi="GHEA Grapalat"/>
                <w:i/>
                <w:sz w:val="22"/>
                <w:szCs w:val="22"/>
              </w:rPr>
              <w:br/>
              <w:t>Ճանապարհային, նախալարված ПДН-14 (6x2x0,14) ե/բետոնե սալերի տեղադրում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шт. հատ</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Укрепление плит с бетоном марки В-20 </w:t>
            </w:r>
            <w:r w:rsidRPr="00A96912">
              <w:rPr>
                <w:rFonts w:ascii="GHEA Grapalat" w:hAnsi="GHEA Grapalat"/>
                <w:i/>
                <w:sz w:val="22"/>
                <w:szCs w:val="22"/>
              </w:rPr>
              <w:br/>
              <w:t>Սալերի ամրացում  B-20 դասի բետոնով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0,40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Реализация переходных бетонов класса В-20 /на съездах/ </w:t>
            </w:r>
            <w:r w:rsidRPr="00A96912">
              <w:rPr>
                <w:rFonts w:ascii="GHEA Grapalat" w:hAnsi="GHEA Grapalat"/>
                <w:i/>
                <w:sz w:val="22"/>
                <w:szCs w:val="22"/>
              </w:rPr>
              <w:br/>
              <w:t>Անցումային բետոնների իրականացում B-20 դասի / իջատեղերում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0,88</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IV.</w:t>
            </w:r>
            <w:r w:rsidRPr="00A96912">
              <w:rPr>
                <w:rFonts w:ascii="GHEA Grapalat" w:hAnsi="GHEA Grapalat"/>
                <w:b/>
                <w:bCs/>
                <w:i/>
                <w:sz w:val="22"/>
                <w:szCs w:val="22"/>
              </w:rPr>
              <w:br/>
              <w:t>Ընդամենը ըստ IV բաժնի</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0,99</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V. Ремонт мостового перехода км 1 + 313 и км 1 + 326</w:t>
            </w:r>
            <w:r w:rsidRPr="00A96912">
              <w:rPr>
                <w:rFonts w:ascii="GHEA Grapalat" w:hAnsi="GHEA Grapalat"/>
                <w:b/>
                <w:bCs/>
                <w:i/>
                <w:sz w:val="22"/>
                <w:szCs w:val="22"/>
              </w:rPr>
              <w:br w:type="page"/>
              <w:t>V. Կամրջային անցման նորոգում ԿՄ1+313 և ԿՄ 1+326</w:t>
            </w:r>
          </w:p>
        </w:tc>
        <w:tc>
          <w:tcPr>
            <w:tcW w:w="942" w:type="dxa"/>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276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Разборка пневмомолотом а/б пакрытии проезжей части моста, ручная погрузка в автосамосвалы</w:t>
            </w:r>
            <w:r w:rsidRPr="00A96912">
              <w:rPr>
                <w:rFonts w:ascii="GHEA Grapalat" w:hAnsi="GHEA Grapalat"/>
                <w:i/>
                <w:sz w:val="22"/>
                <w:szCs w:val="22"/>
              </w:rPr>
              <w:br/>
              <w:t>Կամրջի երթ. մասի</w:t>
            </w:r>
            <w:r w:rsidRPr="00A96912">
              <w:rPr>
                <w:rFonts w:ascii="GHEA Grapalat" w:hAnsi="GHEA Grapalat"/>
                <w:i/>
                <w:sz w:val="22"/>
                <w:szCs w:val="22"/>
              </w:rPr>
              <w:br/>
              <w:t>ա/բետոնե ծածկի կազմատում</w:t>
            </w:r>
            <w:r w:rsidRPr="00A96912">
              <w:rPr>
                <w:rFonts w:ascii="GHEA Grapalat" w:hAnsi="GHEA Grapalat"/>
                <w:i/>
                <w:sz w:val="22"/>
                <w:szCs w:val="22"/>
              </w:rPr>
              <w:br/>
              <w:t>պնևմագործիքով</w:t>
            </w:r>
            <w:r w:rsidRPr="00A96912">
              <w:rPr>
                <w:rFonts w:ascii="GHEA Grapalat" w:hAnsi="GHEA Grapalat"/>
                <w:i/>
                <w:sz w:val="22"/>
                <w:szCs w:val="22"/>
              </w:rPr>
              <w:br/>
              <w:t>կույտավորումով և բարձում</w:t>
            </w:r>
            <w:r w:rsidRPr="00A96912">
              <w:rPr>
                <w:rFonts w:ascii="GHEA Grapalat" w:hAnsi="GHEA Grapalat"/>
                <w:i/>
                <w:sz w:val="22"/>
                <w:szCs w:val="22"/>
              </w:rPr>
              <w:br/>
              <w:t>ինքնաթափ ձեռքով։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2,40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Транспортировка на свалку 2,0 км</w:t>
            </w:r>
            <w:r w:rsidRPr="00A96912">
              <w:rPr>
                <w:rFonts w:ascii="GHEA Grapalat" w:hAnsi="GHEA Grapalat"/>
                <w:i/>
                <w:sz w:val="22"/>
                <w:szCs w:val="22"/>
              </w:rPr>
              <w:br/>
            </w:r>
            <w:r w:rsidRPr="00A96912">
              <w:rPr>
                <w:rFonts w:ascii="GHEA Grapalat" w:hAnsi="GHEA Grapalat"/>
                <w:i/>
                <w:sz w:val="22"/>
                <w:szCs w:val="22"/>
              </w:rPr>
              <w:lastRenderedPageBreak/>
              <w:t>Տեղափոխում  լցակույտ 2,0կմ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т                            տ</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4,80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210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Монолитный бетон сточного треугольника  B20, Морозостойкость F100, h </w:t>
            </w:r>
            <w:r w:rsidRPr="00A96912">
              <w:rPr>
                <w:rFonts w:ascii="GHEA Grapalat" w:hAnsi="GHEA Grapalat"/>
                <w:i/>
                <w:sz w:val="22"/>
                <w:szCs w:val="22"/>
                <w:vertAlign w:val="subscript"/>
              </w:rPr>
              <w:t>в среднем</w:t>
            </w:r>
            <w:r w:rsidRPr="00A96912">
              <w:rPr>
                <w:rFonts w:ascii="GHEA Grapalat" w:hAnsi="GHEA Grapalat"/>
                <w:i/>
                <w:sz w:val="22"/>
                <w:szCs w:val="22"/>
              </w:rPr>
              <w:t xml:space="preserve"> = 6,0см</w:t>
            </w:r>
            <w:r w:rsidRPr="00A96912">
              <w:rPr>
                <w:rFonts w:ascii="GHEA Grapalat" w:hAnsi="GHEA Grapalat"/>
                <w:i/>
                <w:sz w:val="22"/>
                <w:szCs w:val="22"/>
              </w:rPr>
              <w:br/>
              <w:t>Հոսքային եռանկյունու իրականացում միաձույլ բետոնից B-20 դասի, սառնակայունությունը F100։ Hմիջ=6,0սմ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1,50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Устройство гидроизоляция мостового перехода из двухслойного изогама Н=0,8см</w:t>
            </w:r>
            <w:r w:rsidRPr="00A96912">
              <w:rPr>
                <w:rFonts w:ascii="GHEA Grapalat" w:hAnsi="GHEA Grapalat"/>
                <w:i/>
                <w:sz w:val="22"/>
                <w:szCs w:val="22"/>
              </w:rPr>
              <w:br/>
              <w:t xml:space="preserve">Կամրջային անցման սոսնձային ջրամեկուսացում երկշերտ իզոգամից  </w:t>
            </w:r>
            <w:r w:rsidRPr="00A96912">
              <w:rPr>
                <w:rFonts w:ascii="GHEA Grapalat" w:hAnsi="GHEA Grapalat"/>
                <w:i/>
                <w:sz w:val="22"/>
                <w:szCs w:val="22"/>
              </w:rPr>
              <w:lastRenderedPageBreak/>
              <w:t>H=0.8 սմ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49,60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5</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Бетонный защитный  слой B25 W6 h=4см сарматурной сеткой (100x100мм) Ø4 Вр-I</w:t>
            </w:r>
            <w:r w:rsidRPr="00A96912">
              <w:rPr>
                <w:rFonts w:ascii="GHEA Grapalat" w:hAnsi="GHEA Grapalat"/>
                <w:i/>
                <w:sz w:val="22"/>
                <w:szCs w:val="22"/>
              </w:rPr>
              <w:br/>
              <w:t>Պաշտպանիչ շերտի միաձույլ բետոն W6,  H=4սմ` ամրանային ցանցով (100x100 մմ) Ø4 Вр-I, P=43,6կգ: B25, F200</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1,98</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Арматурная сетка(100x100мм) Ø4 Вр-1</w:t>
            </w:r>
            <w:r w:rsidRPr="00A96912">
              <w:rPr>
                <w:rFonts w:ascii="GHEA Grapalat" w:hAnsi="GHEA Grapalat"/>
                <w:i/>
                <w:sz w:val="22"/>
                <w:szCs w:val="22"/>
              </w:rPr>
              <w:br/>
              <w:t>Ամրանային ցանց (100x100)մմ Ø4 Bp- I</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49,60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7</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Монтаж новых  ж/бетонных плит</w:t>
            </w:r>
            <w:r w:rsidRPr="00A96912">
              <w:rPr>
                <w:rFonts w:ascii="GHEA Grapalat" w:hAnsi="GHEA Grapalat"/>
                <w:i/>
                <w:sz w:val="22"/>
                <w:szCs w:val="22"/>
              </w:rPr>
              <w:br/>
              <w:t xml:space="preserve">Նոր ե/բետոնե </w:t>
            </w:r>
            <w:r w:rsidRPr="00A96912">
              <w:rPr>
                <w:rFonts w:ascii="GHEA Grapalat" w:hAnsi="GHEA Grapalat"/>
                <w:i/>
                <w:sz w:val="22"/>
                <w:szCs w:val="22"/>
              </w:rPr>
              <w:lastRenderedPageBreak/>
              <w:t>ծածկի սալերի տեղադրում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1,80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8</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Укрепление плит с бетоном марки В-20 </w:t>
            </w:r>
            <w:r w:rsidRPr="00A96912">
              <w:rPr>
                <w:rFonts w:ascii="GHEA Grapalat" w:hAnsi="GHEA Grapalat"/>
                <w:i/>
                <w:sz w:val="22"/>
                <w:szCs w:val="22"/>
              </w:rPr>
              <w:br/>
              <w:t>Սալերի ամրացում  B-20 դասի բետոնով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0,80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72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9</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Бетонный защитный  слой B25 W6 h=4см сарматурной сеткой (100x100мм) Ø4 Вр-I</w:t>
            </w:r>
            <w:r w:rsidRPr="00A96912">
              <w:rPr>
                <w:rFonts w:ascii="GHEA Grapalat" w:hAnsi="GHEA Grapalat"/>
                <w:i/>
                <w:sz w:val="22"/>
                <w:szCs w:val="22"/>
              </w:rPr>
              <w:br/>
              <w:t>Պաշտպանիչ շերտի միաձույլ բետոն W6,  H=4սմ` ամրանային ցանցով (100x100 մմ) Ø4 Вр-I, P=43,6կգ: B25, F200</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1,98</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10</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Арматурная сетка(100x100мм) Ø4 Вр-1</w:t>
            </w:r>
            <w:r w:rsidRPr="00A96912">
              <w:rPr>
                <w:rFonts w:ascii="GHEA Grapalat" w:hAnsi="GHEA Grapalat"/>
                <w:i/>
                <w:sz w:val="22"/>
                <w:szCs w:val="22"/>
              </w:rPr>
              <w:br/>
              <w:t>Ամրանային ցանց (100x100)մմ Ø4 Bp- I</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12,00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03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11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Гидроизоляция двумя слоями горячего битума</w:t>
            </w:r>
            <w:r w:rsidRPr="00A96912">
              <w:rPr>
                <w:rFonts w:ascii="GHEA Grapalat" w:hAnsi="GHEA Grapalat"/>
                <w:i/>
                <w:sz w:val="22"/>
                <w:szCs w:val="22"/>
              </w:rPr>
              <w:br/>
              <w:t>Ջրամեկուսացում երկշերտ տաք բիտումով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12,00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V.</w:t>
            </w:r>
            <w:r w:rsidRPr="00A96912">
              <w:rPr>
                <w:rFonts w:ascii="GHEA Grapalat" w:hAnsi="GHEA Grapalat"/>
                <w:b/>
                <w:bCs/>
                <w:i/>
                <w:sz w:val="22"/>
                <w:szCs w:val="22"/>
              </w:rPr>
              <w:br/>
              <w:t>Ընդամենը ըստ V բաժնի</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1,70</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VI. Обочинa</w:t>
            </w:r>
            <w:r w:rsidRPr="00A96912">
              <w:rPr>
                <w:rFonts w:ascii="GHEA Grapalat" w:hAnsi="GHEA Grapalat"/>
                <w:b/>
                <w:bCs/>
                <w:i/>
                <w:sz w:val="22"/>
                <w:szCs w:val="22"/>
              </w:rPr>
              <w:br/>
              <w:t>VI.Կողնակներ</w:t>
            </w:r>
          </w:p>
        </w:tc>
        <w:tc>
          <w:tcPr>
            <w:tcW w:w="942"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810" w:type="dxa"/>
            <w:noWrap/>
            <w:hideMark/>
          </w:tcPr>
          <w:p w:rsidR="00A96912" w:rsidRPr="00A96912" w:rsidRDefault="00A96912" w:rsidP="00A96912">
            <w:pPr>
              <w:widowControl w:val="0"/>
              <w:spacing w:after="160" w:line="360" w:lineRule="auto"/>
              <w:rPr>
                <w:rFonts w:ascii="GHEA Grapalat" w:hAnsi="GHEA Grapalat"/>
                <w:i/>
                <w:iCs/>
                <w:sz w:val="22"/>
                <w:szCs w:val="22"/>
              </w:rPr>
            </w:pPr>
            <w:r w:rsidRPr="00A96912">
              <w:rPr>
                <w:rFonts w:ascii="Courier New" w:hAnsi="Courier New" w:cs="Courier New"/>
                <w:i/>
                <w:iCs/>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r>
      <w:tr w:rsidR="00A96912" w:rsidRPr="00A96912" w:rsidTr="0026196E">
        <w:trPr>
          <w:trHeight w:val="144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Засыпка oбочин из предварительно насыпанного грунта հ</w:t>
            </w:r>
            <w:r w:rsidRPr="00A96912">
              <w:rPr>
                <w:rFonts w:ascii="GHEA Grapalat" w:hAnsi="GHEA Grapalat"/>
                <w:i/>
                <w:sz w:val="22"/>
                <w:szCs w:val="22"/>
                <w:vertAlign w:val="subscript"/>
              </w:rPr>
              <w:t>в среднем</w:t>
            </w:r>
            <w:r w:rsidRPr="00A96912">
              <w:rPr>
                <w:rFonts w:ascii="GHEA Grapalat" w:hAnsi="GHEA Grapalat"/>
                <w:i/>
                <w:sz w:val="22"/>
                <w:szCs w:val="22"/>
              </w:rPr>
              <w:t>= 5 см</w:t>
            </w:r>
            <w:r w:rsidRPr="00A96912">
              <w:rPr>
                <w:rFonts w:ascii="GHEA Grapalat" w:hAnsi="GHEA Grapalat"/>
                <w:i/>
                <w:sz w:val="22"/>
                <w:szCs w:val="22"/>
              </w:rPr>
              <w:br/>
              <w:t>Կողնակների լրացում նախօրոք կուտակված բնահողից հ</w:t>
            </w:r>
            <w:r w:rsidRPr="00A96912">
              <w:rPr>
                <w:rFonts w:ascii="GHEA Grapalat" w:hAnsi="GHEA Grapalat"/>
                <w:i/>
                <w:sz w:val="22"/>
                <w:szCs w:val="22"/>
                <w:vertAlign w:val="subscript"/>
              </w:rPr>
              <w:t>միջ</w:t>
            </w:r>
            <w:r w:rsidRPr="00A96912">
              <w:rPr>
                <w:rFonts w:ascii="GHEA Grapalat" w:hAnsi="GHEA Grapalat"/>
                <w:i/>
                <w:sz w:val="22"/>
                <w:szCs w:val="22"/>
              </w:rPr>
              <w:t xml:space="preserve">=5սմ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132,4</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и уплотнение</w:t>
            </w:r>
            <w:r w:rsidRPr="00A96912">
              <w:rPr>
                <w:rFonts w:ascii="GHEA Grapalat" w:hAnsi="GHEA Grapalat"/>
                <w:i/>
                <w:sz w:val="22"/>
                <w:szCs w:val="22"/>
              </w:rPr>
              <w:br/>
              <w:t>Գրունտի հարթեցում և խտացում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133,40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7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lastRenderedPageBreak/>
              <w:t>3</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Полив грунта </w:t>
            </w:r>
            <w:r w:rsidRPr="00A96912">
              <w:rPr>
                <w:rFonts w:ascii="GHEA Grapalat" w:hAnsi="GHEA Grapalat"/>
                <w:i/>
                <w:sz w:val="22"/>
                <w:szCs w:val="22"/>
              </w:rPr>
              <w:br w:type="page"/>
              <w:t>Գրունտի ջրում</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134,40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035"/>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4</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Выравнивание грунта бульдозерами</w:t>
            </w:r>
            <w:r w:rsidRPr="00A96912">
              <w:rPr>
                <w:rFonts w:ascii="GHEA Grapalat" w:hAnsi="GHEA Grapalat"/>
                <w:i/>
                <w:sz w:val="22"/>
                <w:szCs w:val="22"/>
              </w:rPr>
              <w:br/>
              <w:t>Հողային պաստառի հարթեցում բուլդոզերով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2553,0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38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5</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Уплотнение грунта катком массой 25 тонн за 4 проходов по 1 следу</w:t>
            </w:r>
            <w:r w:rsidRPr="00A96912">
              <w:rPr>
                <w:rFonts w:ascii="GHEA Grapalat" w:hAnsi="GHEA Grapalat"/>
                <w:i/>
                <w:sz w:val="22"/>
                <w:szCs w:val="22"/>
              </w:rPr>
              <w:br/>
              <w:t>Գրունտի խտացում  գլդոնով 25տ քաշով 4 անցումով 1 հետքի վրայով</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 xml:space="preserve">3  </w:t>
            </w:r>
            <w:r w:rsidRPr="00A96912">
              <w:rPr>
                <w:rFonts w:ascii="GHEA Grapalat" w:hAnsi="GHEA Grapalat"/>
                <w:i/>
                <w:sz w:val="22"/>
                <w:szCs w:val="22"/>
              </w:rPr>
              <w:t xml:space="preserve">                  մ</w:t>
            </w:r>
            <w:r w:rsidRPr="00A96912">
              <w:rPr>
                <w:rFonts w:ascii="GHEA Grapalat" w:hAnsi="GHEA Grapalat"/>
                <w:i/>
                <w:sz w:val="22"/>
                <w:szCs w:val="22"/>
                <w:vertAlign w:val="superscript"/>
              </w:rPr>
              <w:t>3</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255,3</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144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6</w:t>
            </w:r>
          </w:p>
        </w:tc>
        <w:tc>
          <w:tcPr>
            <w:tcW w:w="1805"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 xml:space="preserve">Крепление oбочин песчано-гравийной смесью h </w:t>
            </w:r>
            <w:r w:rsidRPr="00A96912">
              <w:rPr>
                <w:rFonts w:ascii="GHEA Grapalat" w:hAnsi="GHEA Grapalat"/>
                <w:i/>
                <w:sz w:val="22"/>
                <w:szCs w:val="22"/>
                <w:vertAlign w:val="subscript"/>
              </w:rPr>
              <w:t>в среднем</w:t>
            </w:r>
            <w:r w:rsidRPr="00A96912">
              <w:rPr>
                <w:rFonts w:ascii="GHEA Grapalat" w:hAnsi="GHEA Grapalat"/>
                <w:i/>
                <w:sz w:val="22"/>
                <w:szCs w:val="22"/>
              </w:rPr>
              <w:t xml:space="preserve"> = 5 см</w:t>
            </w:r>
            <w:r w:rsidRPr="00A96912">
              <w:rPr>
                <w:rFonts w:ascii="GHEA Grapalat" w:hAnsi="GHEA Grapalat"/>
                <w:i/>
                <w:sz w:val="22"/>
                <w:szCs w:val="22"/>
              </w:rPr>
              <w:br/>
              <w:t>Կողնակների ամրացում ավազակոպիճով h</w:t>
            </w:r>
            <w:r w:rsidRPr="00A96912">
              <w:rPr>
                <w:rFonts w:ascii="GHEA Grapalat" w:hAnsi="GHEA Grapalat"/>
                <w:i/>
                <w:sz w:val="22"/>
                <w:szCs w:val="22"/>
                <w:vertAlign w:val="subscript"/>
              </w:rPr>
              <w:t>միջ</w:t>
            </w:r>
            <w:r w:rsidRPr="00A96912">
              <w:rPr>
                <w:rFonts w:ascii="GHEA Grapalat" w:hAnsi="GHEA Grapalat"/>
                <w:i/>
                <w:sz w:val="22"/>
                <w:szCs w:val="22"/>
              </w:rPr>
              <w:t xml:space="preserve">.=5 սմ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м</w:t>
            </w:r>
            <w:r w:rsidRPr="00A96912">
              <w:rPr>
                <w:rFonts w:ascii="GHEA Grapalat" w:hAnsi="GHEA Grapalat"/>
                <w:i/>
                <w:sz w:val="22"/>
                <w:szCs w:val="22"/>
                <w:vertAlign w:val="superscript"/>
              </w:rPr>
              <w:t>2</w:t>
            </w:r>
            <w:r w:rsidRPr="00A96912">
              <w:rPr>
                <w:rFonts w:ascii="GHEA Grapalat" w:hAnsi="GHEA Grapalat"/>
                <w:i/>
                <w:sz w:val="22"/>
                <w:szCs w:val="22"/>
              </w:rPr>
              <w:t xml:space="preserve">                                              մ</w:t>
            </w:r>
            <w:r w:rsidRPr="00A96912">
              <w:rPr>
                <w:rFonts w:ascii="GHEA Grapalat" w:hAnsi="GHEA Grapalat"/>
                <w:i/>
                <w:sz w:val="22"/>
                <w:szCs w:val="22"/>
                <w:vertAlign w:val="superscript"/>
              </w:rPr>
              <w:t>2</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GHEA Grapalat" w:hAnsi="GHEA Grapalat"/>
                <w:i/>
                <w:sz w:val="22"/>
                <w:szCs w:val="22"/>
              </w:rPr>
              <w:t>2553,0</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 согласно разделу VI.</w:t>
            </w:r>
            <w:r w:rsidRPr="00A96912">
              <w:rPr>
                <w:rFonts w:ascii="GHEA Grapalat" w:hAnsi="GHEA Grapalat"/>
                <w:b/>
                <w:bCs/>
                <w:i/>
                <w:sz w:val="22"/>
                <w:szCs w:val="22"/>
              </w:rPr>
              <w:br/>
            </w:r>
            <w:r w:rsidRPr="00A96912">
              <w:rPr>
                <w:rFonts w:ascii="GHEA Grapalat" w:hAnsi="GHEA Grapalat"/>
                <w:b/>
                <w:bCs/>
                <w:i/>
                <w:sz w:val="22"/>
                <w:szCs w:val="22"/>
              </w:rPr>
              <w:lastRenderedPageBreak/>
              <w:t>Ընդամենը ըստ VI բաժնի</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Courier New" w:hAnsi="Courier New" w:cs="Courier New"/>
                <w:b/>
                <w:bCs/>
                <w:i/>
                <w:sz w:val="22"/>
                <w:szCs w:val="22"/>
              </w:rPr>
              <w:t> </w:t>
            </w: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1,84</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lastRenderedPageBreak/>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w:t>
            </w:r>
            <w:r w:rsidRPr="00A96912">
              <w:rPr>
                <w:rFonts w:ascii="GHEA Grapalat" w:hAnsi="GHEA Grapalat"/>
                <w:b/>
                <w:bCs/>
                <w:i/>
                <w:sz w:val="22"/>
                <w:szCs w:val="22"/>
              </w:rPr>
              <w:br/>
              <w:t>ԸՆԴԱՄԵՆԸ</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tcPr>
          <w:p w:rsidR="00A96912" w:rsidRPr="00A96912" w:rsidRDefault="00A96912" w:rsidP="00A96912">
            <w:pPr>
              <w:widowControl w:val="0"/>
              <w:spacing w:after="160" w:line="360" w:lineRule="auto"/>
              <w:rPr>
                <w:rFonts w:ascii="GHEA Grapalat" w:hAnsi="GHEA Grapalat"/>
                <w:b/>
                <w:bCs/>
                <w:i/>
                <w:sz w:val="22"/>
                <w:szCs w:val="22"/>
              </w:rPr>
            </w:pPr>
          </w:p>
        </w:tc>
        <w:tc>
          <w:tcPr>
            <w:tcW w:w="1017"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100,00</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 xml:space="preserve"> НДС - 20%</w:t>
            </w:r>
            <w:r w:rsidRPr="00A96912">
              <w:rPr>
                <w:rFonts w:ascii="GHEA Grapalat" w:hAnsi="GHEA Grapalat"/>
                <w:b/>
                <w:bCs/>
                <w:i/>
                <w:sz w:val="22"/>
                <w:szCs w:val="22"/>
              </w:rPr>
              <w:br/>
              <w:t xml:space="preserve">ԱԱՀ - 20%  </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tcPr>
          <w:p w:rsidR="00A96912" w:rsidRPr="00A96912" w:rsidRDefault="00A96912" w:rsidP="00A96912">
            <w:pPr>
              <w:widowControl w:val="0"/>
              <w:spacing w:after="160" w:line="360" w:lineRule="auto"/>
              <w:rPr>
                <w:rFonts w:ascii="GHEA Grapalat" w:hAnsi="GHEA Grapalat"/>
                <w:b/>
                <w:bCs/>
                <w:i/>
                <w:sz w:val="22"/>
                <w:szCs w:val="22"/>
              </w:rPr>
            </w:pP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r w:rsidR="00A96912" w:rsidRPr="00A96912" w:rsidTr="0026196E">
        <w:trPr>
          <w:trHeight w:val="690"/>
        </w:trPr>
        <w:tc>
          <w:tcPr>
            <w:tcW w:w="479"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805" w:type="dxa"/>
            <w:hideMark/>
          </w:tcPr>
          <w:p w:rsidR="00A96912" w:rsidRPr="00A96912" w:rsidRDefault="00A96912" w:rsidP="00A96912">
            <w:pPr>
              <w:widowControl w:val="0"/>
              <w:spacing w:after="160" w:line="360" w:lineRule="auto"/>
              <w:rPr>
                <w:rFonts w:ascii="GHEA Grapalat" w:hAnsi="GHEA Grapalat"/>
                <w:b/>
                <w:bCs/>
                <w:i/>
                <w:sz w:val="22"/>
                <w:szCs w:val="22"/>
              </w:rPr>
            </w:pPr>
            <w:r w:rsidRPr="00A96912">
              <w:rPr>
                <w:rFonts w:ascii="GHEA Grapalat" w:hAnsi="GHEA Grapalat"/>
                <w:b/>
                <w:bCs/>
                <w:i/>
                <w:sz w:val="22"/>
                <w:szCs w:val="22"/>
              </w:rPr>
              <w:t>ИТОГО</w:t>
            </w:r>
            <w:r w:rsidRPr="00A96912">
              <w:rPr>
                <w:rFonts w:ascii="GHEA Grapalat" w:hAnsi="GHEA Grapalat"/>
                <w:b/>
                <w:bCs/>
                <w:i/>
                <w:sz w:val="22"/>
                <w:szCs w:val="22"/>
              </w:rPr>
              <w:br/>
              <w:t>ԸՆԴԱՄԵՆԸ</w:t>
            </w:r>
          </w:p>
        </w:tc>
        <w:tc>
          <w:tcPr>
            <w:tcW w:w="942"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81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1060" w:type="dxa"/>
          </w:tcPr>
          <w:p w:rsidR="00A96912" w:rsidRPr="00A96912" w:rsidRDefault="00A96912" w:rsidP="00A96912">
            <w:pPr>
              <w:widowControl w:val="0"/>
              <w:spacing w:after="160" w:line="360" w:lineRule="auto"/>
              <w:rPr>
                <w:rFonts w:ascii="GHEA Grapalat" w:hAnsi="GHEA Grapalat"/>
                <w:b/>
                <w:bCs/>
                <w:i/>
                <w:sz w:val="22"/>
                <w:szCs w:val="22"/>
              </w:rPr>
            </w:pPr>
          </w:p>
        </w:tc>
        <w:tc>
          <w:tcPr>
            <w:tcW w:w="1017" w:type="dxa"/>
            <w:hideMark/>
          </w:tcPr>
          <w:p w:rsidR="00A96912" w:rsidRPr="00A96912" w:rsidRDefault="00A96912" w:rsidP="00A96912">
            <w:pPr>
              <w:widowControl w:val="0"/>
              <w:spacing w:after="160" w:line="360" w:lineRule="auto"/>
              <w:rPr>
                <w:rFonts w:ascii="GHEA Grapalat" w:hAnsi="GHEA Grapalat"/>
                <w:i/>
                <w:sz w:val="22"/>
                <w:szCs w:val="22"/>
              </w:rPr>
            </w:pPr>
            <w:r w:rsidRPr="00A96912">
              <w:rPr>
                <w:rFonts w:ascii="Courier New" w:hAnsi="Courier New" w:cs="Courier New"/>
                <w:i/>
                <w:sz w:val="22"/>
                <w:szCs w:val="22"/>
              </w:rPr>
              <w:t> </w:t>
            </w: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22"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06" w:type="dxa"/>
            <w:noWrap/>
            <w:hideMark/>
          </w:tcPr>
          <w:p w:rsidR="00A96912" w:rsidRPr="00A96912" w:rsidRDefault="00A96912" w:rsidP="00A96912">
            <w:pPr>
              <w:widowControl w:val="0"/>
              <w:spacing w:after="160" w:line="360" w:lineRule="auto"/>
              <w:rPr>
                <w:rFonts w:ascii="GHEA Grapalat" w:hAnsi="GHEA Grapalat"/>
                <w:i/>
                <w:sz w:val="22"/>
                <w:szCs w:val="22"/>
              </w:rPr>
            </w:pPr>
          </w:p>
        </w:tc>
        <w:tc>
          <w:tcPr>
            <w:tcW w:w="564" w:type="dxa"/>
            <w:noWrap/>
            <w:hideMark/>
          </w:tcPr>
          <w:p w:rsidR="00A96912" w:rsidRPr="00A96912" w:rsidRDefault="00A96912" w:rsidP="00A96912">
            <w:pPr>
              <w:widowControl w:val="0"/>
              <w:spacing w:after="160" w:line="360" w:lineRule="auto"/>
              <w:rPr>
                <w:rFonts w:ascii="GHEA Grapalat" w:hAnsi="GHEA Grapalat"/>
                <w:i/>
                <w:sz w:val="22"/>
                <w:szCs w:val="22"/>
              </w:rPr>
            </w:pPr>
          </w:p>
        </w:tc>
      </w:tr>
    </w:tbl>
    <w:p w:rsidR="007640F1" w:rsidRPr="00A96912" w:rsidRDefault="007640F1" w:rsidP="008D7960">
      <w:pPr>
        <w:widowControl w:val="0"/>
        <w:spacing w:after="160" w:line="360" w:lineRule="auto"/>
        <w:rPr>
          <w:rFonts w:ascii="GHEA Grapalat" w:hAnsi="GHEA Grapalat"/>
          <w:i/>
          <w:sz w:val="22"/>
          <w:szCs w:val="22"/>
          <w:lang w:val="en-US"/>
        </w:rPr>
      </w:pPr>
    </w:p>
    <w:p w:rsidR="007640F1" w:rsidRPr="00797407" w:rsidRDefault="007640F1" w:rsidP="008D7960">
      <w:pPr>
        <w:widowControl w:val="0"/>
        <w:spacing w:after="160" w:line="360" w:lineRule="auto"/>
        <w:rPr>
          <w:rFonts w:ascii="GHEA Grapalat" w:hAnsi="GHEA Grapalat"/>
          <w:i/>
        </w:rPr>
      </w:pPr>
    </w:p>
    <w:p w:rsidR="007640F1" w:rsidRPr="00797407" w:rsidRDefault="007640F1" w:rsidP="008D7960">
      <w:pPr>
        <w:widowControl w:val="0"/>
        <w:spacing w:after="160" w:line="360" w:lineRule="auto"/>
        <w:rPr>
          <w:rFonts w:ascii="GHEA Grapalat" w:hAnsi="GHEA Grapalat"/>
          <w:i/>
        </w:rPr>
      </w:pPr>
    </w:p>
    <w:p w:rsidR="007640F1" w:rsidRPr="00797407" w:rsidRDefault="007640F1" w:rsidP="008D7960">
      <w:pPr>
        <w:widowControl w:val="0"/>
        <w:spacing w:after="160" w:line="360" w:lineRule="auto"/>
        <w:rPr>
          <w:rFonts w:ascii="GHEA Grapalat" w:hAnsi="GHEA Grapalat"/>
          <w:i/>
        </w:rPr>
      </w:pPr>
    </w:p>
    <w:p w:rsidR="007640F1" w:rsidRPr="00797407" w:rsidRDefault="007640F1" w:rsidP="00B8528E">
      <w:pPr>
        <w:widowControl w:val="0"/>
        <w:spacing w:after="160" w:line="360" w:lineRule="auto"/>
        <w:jc w:val="right"/>
        <w:rPr>
          <w:rFonts w:ascii="GHEA Grapalat" w:hAnsi="GHEA Grapalat"/>
          <w:i/>
        </w:rPr>
      </w:pPr>
    </w:p>
    <w:p w:rsidR="00797407" w:rsidRPr="00797407" w:rsidRDefault="00797407" w:rsidP="00B8528E">
      <w:pPr>
        <w:widowControl w:val="0"/>
        <w:spacing w:after="160" w:line="360" w:lineRule="auto"/>
        <w:jc w:val="right"/>
        <w:rPr>
          <w:rFonts w:ascii="GHEA Grapalat" w:hAnsi="GHEA Grapalat"/>
          <w:i/>
        </w:rPr>
      </w:pPr>
      <w:r w:rsidRPr="00797407">
        <w:rPr>
          <w:rFonts w:ascii="GHEA Grapalat" w:hAnsi="GHEA Grapalat"/>
          <w:i/>
        </w:rPr>
        <w:t>Приложение № 2</w:t>
      </w:r>
    </w:p>
    <w:p w:rsidR="00797407" w:rsidRPr="00797407" w:rsidRDefault="00797407" w:rsidP="00B8528E">
      <w:pPr>
        <w:widowControl w:val="0"/>
        <w:spacing w:after="160" w:line="360" w:lineRule="auto"/>
        <w:jc w:val="right"/>
        <w:rPr>
          <w:rFonts w:ascii="GHEA Grapalat" w:hAnsi="GHEA Grapalat"/>
          <w:i/>
        </w:rPr>
      </w:pPr>
      <w:r w:rsidRPr="00797407">
        <w:rPr>
          <w:rFonts w:ascii="GHEA Grapalat" w:hAnsi="GHEA Grapalat"/>
          <w:i/>
        </w:rPr>
        <w:t xml:space="preserve">к Договору под кодом </w:t>
      </w:r>
      <w:r w:rsidRPr="00797407">
        <w:rPr>
          <w:rFonts w:ascii="GHEA Grapalat" w:hAnsi="GHEA Grapalat"/>
          <w:i/>
        </w:rPr>
        <w:br/>
        <w:t xml:space="preserve">заключенному " </w:t>
      </w:r>
      <w:r w:rsidRPr="00797407">
        <w:rPr>
          <w:rFonts w:ascii="GHEA Grapalat" w:hAnsi="GHEA Grapalat"/>
          <w:i/>
        </w:rPr>
        <w:tab/>
        <w:t xml:space="preserve">"  </w:t>
      </w:r>
      <w:r w:rsidRPr="00797407">
        <w:rPr>
          <w:rFonts w:ascii="GHEA Grapalat" w:hAnsi="GHEA Grapalat"/>
          <w:i/>
        </w:rPr>
        <w:tab/>
        <w:t>20</w:t>
      </w:r>
      <w:r w:rsidRPr="00797407">
        <w:rPr>
          <w:rFonts w:ascii="GHEA Grapalat" w:hAnsi="GHEA Grapalat"/>
          <w:i/>
        </w:rPr>
        <w:tab/>
        <w:t>г.</w:t>
      </w:r>
    </w:p>
    <w:p w:rsidR="00797407" w:rsidRPr="00797407" w:rsidRDefault="00797407" w:rsidP="00797407">
      <w:pPr>
        <w:widowControl w:val="0"/>
        <w:spacing w:after="160" w:line="360" w:lineRule="auto"/>
        <w:rPr>
          <w:rFonts w:ascii="GHEA Grapalat" w:hAnsi="GHEA Grapalat"/>
          <w:b/>
          <w:i/>
        </w:rPr>
      </w:pPr>
    </w:p>
    <w:p w:rsidR="00797407" w:rsidRPr="00797407" w:rsidRDefault="00797407" w:rsidP="00B8528E">
      <w:pPr>
        <w:widowControl w:val="0"/>
        <w:spacing w:after="160" w:line="360" w:lineRule="auto"/>
        <w:jc w:val="center"/>
        <w:rPr>
          <w:rFonts w:ascii="GHEA Grapalat" w:hAnsi="GHEA Grapalat"/>
          <w:b/>
          <w:i/>
        </w:rPr>
      </w:pPr>
      <w:r w:rsidRPr="00797407">
        <w:rPr>
          <w:rFonts w:ascii="GHEA Grapalat" w:hAnsi="GHEA Grapalat"/>
          <w:b/>
          <w:i/>
        </w:rPr>
        <w:t>КАЛЕНДАРНЫЙ ГРАФИК</w:t>
      </w:r>
    </w:p>
    <w:p w:rsidR="00B8528E" w:rsidRPr="00B8528E" w:rsidRDefault="00797407" w:rsidP="00B8528E">
      <w:pPr>
        <w:rPr>
          <w:rFonts w:ascii="Calibri" w:eastAsia="Calibri" w:hAnsi="Calibri"/>
          <w:b/>
          <w:bCs/>
          <w:i/>
          <w:sz w:val="22"/>
          <w:szCs w:val="22"/>
          <w:lang w:val="pt-BR" w:eastAsia="en-US" w:bidi="ar-SA"/>
        </w:rPr>
      </w:pPr>
      <w:r w:rsidRPr="00797407">
        <w:rPr>
          <w:rFonts w:ascii="GHEA Grapalat" w:hAnsi="GHEA Grapalat"/>
          <w:b/>
          <w:i/>
        </w:rPr>
        <w:t>ВЫПОЛНЕНИЯ РАБОТ</w:t>
      </w:r>
      <w:r w:rsidRPr="00797407">
        <w:rPr>
          <w:rFonts w:ascii="GHEA Grapalat" w:hAnsi="GHEA Grapalat"/>
          <w:i/>
        </w:rPr>
        <w:t xml:space="preserve"> "</w:t>
      </w:r>
      <w:r w:rsidRPr="00797407">
        <w:rPr>
          <w:rFonts w:ascii="GHEA Grapalat" w:hAnsi="GHEA Grapalat"/>
          <w:b/>
          <w:i/>
        </w:rPr>
        <w:t xml:space="preserve"> </w:t>
      </w:r>
      <w:r w:rsidR="00CE5626" w:rsidRPr="00CE5626">
        <w:rPr>
          <w:rFonts w:ascii="GHEA Grapalat" w:hAnsi="GHEA Grapalat"/>
          <w:b/>
          <w:bCs/>
          <w:i/>
        </w:rPr>
        <w:t>РАБОТЫ ПО АСФАЛЬТИРОВАНИЮ В СЕЛЕ ДОГС՝ ДОРОГА МЕЖДУ ДОГС-АГАВНАТУН, МУНИЦИПАЛИТЕТ  ОБЩИНЫ  ХОЙ АРМАВИРСКАЯ ОБЛАСТЬ РА</w:t>
      </w:r>
      <w:r w:rsidR="00CE5626" w:rsidRPr="00CE5626">
        <w:rPr>
          <w:rFonts w:ascii="GHEA Grapalat" w:hAnsi="GHEA Grapalat"/>
          <w:b/>
          <w:bCs/>
          <w:i/>
          <w:lang w:val="pt-BR"/>
        </w:rPr>
        <w:t xml:space="preserve"> </w:t>
      </w:r>
      <w:r w:rsidR="00B8528E" w:rsidRPr="00CE5626">
        <w:rPr>
          <w:rFonts w:ascii="Sylfaen" w:eastAsia="Calibri" w:hAnsi="Sylfaen" w:cs="Sylfaen"/>
          <w:b/>
          <w:bCs/>
          <w:i/>
          <w:sz w:val="22"/>
          <w:szCs w:val="22"/>
          <w:lang w:val="pt-BR" w:eastAsia="en-US" w:bidi="ar-SA"/>
        </w:rPr>
        <w:t>КАЛЕНДАРЬ</w:t>
      </w:r>
      <w:r w:rsidR="00B8528E" w:rsidRPr="00CE5626">
        <w:rPr>
          <w:rFonts w:ascii="Calibri" w:eastAsia="Calibri" w:hAnsi="Calibri"/>
          <w:b/>
          <w:bCs/>
          <w:i/>
          <w:sz w:val="22"/>
          <w:szCs w:val="22"/>
          <w:lang w:val="pt-BR" w:eastAsia="en-US" w:bidi="ar-SA"/>
        </w:rPr>
        <w:t xml:space="preserve"> </w:t>
      </w:r>
      <w:r w:rsidR="00B8528E" w:rsidRPr="00CE5626">
        <w:rPr>
          <w:rFonts w:ascii="Sylfaen" w:eastAsia="Calibri" w:hAnsi="Sylfaen" w:cs="Sylfaen"/>
          <w:b/>
          <w:bCs/>
          <w:i/>
          <w:sz w:val="22"/>
          <w:szCs w:val="22"/>
          <w:lang w:val="pt-BR" w:eastAsia="en-US" w:bidi="ar-SA"/>
        </w:rPr>
        <w:t>ДИАГРАММА</w:t>
      </w:r>
      <w:r w:rsidR="00B8528E" w:rsidRPr="00B8528E">
        <w:rPr>
          <w:rFonts w:ascii="Sylfaen" w:eastAsia="Calibri" w:hAnsi="Sylfaen" w:cs="Sylfaen"/>
          <w:b/>
          <w:bCs/>
          <w:i/>
          <w:sz w:val="22"/>
          <w:szCs w:val="22"/>
          <w:lang w:val="pt-BR" w:eastAsia="en-US" w:bidi="ar-SA"/>
        </w:rPr>
        <w:t>:</w:t>
      </w:r>
    </w:p>
    <w:p w:rsidR="00B8528E" w:rsidRPr="00B8528E" w:rsidRDefault="00B8528E" w:rsidP="00B8528E">
      <w:pPr>
        <w:spacing w:after="200" w:line="276" w:lineRule="auto"/>
        <w:rPr>
          <w:rFonts w:ascii="Calibri" w:eastAsia="Calibri" w:hAnsi="Calibri"/>
          <w:b/>
          <w:bCs/>
          <w:i/>
          <w:sz w:val="22"/>
          <w:szCs w:val="22"/>
          <w:lang w:val="af-ZA" w:eastAsia="en-US" w:bidi="ar-SA"/>
        </w:rPr>
      </w:pPr>
    </w:p>
    <w:p w:rsidR="00B8528E" w:rsidRPr="00B8528E" w:rsidRDefault="00B8528E" w:rsidP="00B8528E">
      <w:pPr>
        <w:spacing w:after="200" w:line="276" w:lineRule="auto"/>
        <w:rPr>
          <w:rFonts w:ascii="Calibri" w:eastAsia="Calibri" w:hAnsi="Calibri"/>
          <w:b/>
          <w:bCs/>
          <w:i/>
          <w:sz w:val="22"/>
          <w:szCs w:val="22"/>
          <w:lang w:val="af-ZA" w:eastAsia="en-US" w:bidi="ar-SA"/>
        </w:rPr>
      </w:pPr>
    </w:p>
    <w:p w:rsidR="00B8528E" w:rsidRPr="00B8528E" w:rsidRDefault="00B8528E" w:rsidP="00B8528E">
      <w:pPr>
        <w:spacing w:after="200" w:line="276" w:lineRule="auto"/>
        <w:rPr>
          <w:rFonts w:ascii="Calibri" w:eastAsia="Calibri" w:hAnsi="Calibri"/>
          <w:b/>
          <w:bCs/>
          <w:i/>
          <w:sz w:val="22"/>
          <w:szCs w:val="22"/>
          <w:lang w:val="pt-BR" w:eastAsia="en-US"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3"/>
        <w:gridCol w:w="4601"/>
        <w:gridCol w:w="2174"/>
        <w:gridCol w:w="1872"/>
      </w:tblGrid>
      <w:tr w:rsidR="00B8528E" w:rsidRPr="00B8528E" w:rsidTr="00B8528E">
        <w:trPr>
          <w:cantSplit/>
          <w:jc w:val="center"/>
        </w:trPr>
        <w:tc>
          <w:tcPr>
            <w:tcW w:w="863" w:type="dxa"/>
            <w:vMerge w:val="restart"/>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Н </w:t>
            </w:r>
            <w:r w:rsidRPr="00B8528E">
              <w:rPr>
                <w:rFonts w:ascii="Sylfaen" w:eastAsia="Calibri" w:hAnsi="Sylfaen" w:cs="Sylfaen"/>
                <w:b/>
                <w:bCs/>
                <w:i/>
                <w:sz w:val="22"/>
                <w:szCs w:val="22"/>
                <w:lang w:val="pt-BR" w:eastAsia="en-US" w:bidi="ar-SA"/>
              </w:rPr>
              <w:t xml:space="preserve">Н </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Н :</w:t>
            </w:r>
          </w:p>
        </w:tc>
        <w:tc>
          <w:tcPr>
            <w:tcW w:w="4601" w:type="dxa"/>
            <w:vMerge w:val="restart"/>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подрядчика</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из</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быть сделано</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работ</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отдельно</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типы</w:t>
            </w:r>
          </w:p>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имена</w:t>
            </w: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Работает</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производительность</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 xml:space="preserve">срок </w:t>
            </w:r>
            <w:r w:rsidRPr="00B8528E">
              <w:rPr>
                <w:rFonts w:ascii="Calibri" w:eastAsia="Calibri" w:hAnsi="Calibri"/>
                <w:b/>
                <w:bCs/>
                <w:i/>
                <w:sz w:val="22"/>
                <w:szCs w:val="22"/>
                <w:lang w:val="pt-BR" w:eastAsia="en-US" w:bidi="ar-SA"/>
              </w:rPr>
              <w:t>**</w:t>
            </w:r>
          </w:p>
        </w:tc>
      </w:tr>
      <w:tr w:rsidR="00B8528E" w:rsidRPr="00B8528E" w:rsidTr="00B8528E">
        <w:trPr>
          <w:cantSplit/>
          <w:trHeight w:val="586"/>
          <w:jc w:val="center"/>
        </w:trPr>
        <w:tc>
          <w:tcPr>
            <w:tcW w:w="5464" w:type="dxa"/>
            <w:vMerge/>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rPr>
                <w:rFonts w:ascii="Calibri" w:eastAsia="Calibri" w:hAnsi="Calibri"/>
                <w:b/>
                <w:bCs/>
                <w:i/>
                <w:sz w:val="22"/>
                <w:szCs w:val="22"/>
                <w:lang w:val="pt-BR" w:eastAsia="en-US" w:bidi="ar-SA"/>
              </w:rPr>
            </w:pPr>
          </w:p>
        </w:tc>
        <w:tc>
          <w:tcPr>
            <w:tcW w:w="4601" w:type="dxa"/>
            <w:vMerge/>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rPr>
                <w:rFonts w:ascii="Calibri" w:eastAsia="Calibri" w:hAnsi="Calibri"/>
                <w:b/>
                <w:bCs/>
                <w:i/>
                <w:sz w:val="22"/>
                <w:szCs w:val="22"/>
                <w:lang w:val="pt-BR" w:eastAsia="en-US" w:bidi="ar-SA"/>
              </w:rPr>
            </w:pPr>
          </w:p>
        </w:tc>
        <w:tc>
          <w:tcPr>
            <w:tcW w:w="2174"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Начало</w:t>
            </w: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Конец</w:t>
            </w:r>
          </w:p>
        </w:tc>
      </w:tr>
      <w:tr w:rsidR="00B8528E" w:rsidRPr="00B8528E" w:rsidTr="00B8528E">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lastRenderedPageBreak/>
              <w:t>1:</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Лаборатория</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работает</w:t>
            </w:r>
          </w:p>
        </w:tc>
        <w:tc>
          <w:tcPr>
            <w:tcW w:w="2174" w:type="dxa"/>
            <w:tcBorders>
              <w:top w:val="single" w:sz="4" w:space="0" w:color="auto"/>
              <w:left w:val="single" w:sz="4" w:space="0" w:color="auto"/>
              <w:bottom w:val="single" w:sz="4" w:space="0" w:color="auto"/>
              <w:right w:val="single" w:sz="4" w:space="0" w:color="auto"/>
            </w:tcBorders>
            <w:vAlign w:val="center"/>
          </w:tcPr>
          <w:p w:rsidR="00B8528E" w:rsidRPr="00B8528E" w:rsidRDefault="00B8528E" w:rsidP="00B8528E">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3 </w:t>
            </w:r>
            <w:r w:rsidRPr="00B8528E">
              <w:rPr>
                <w:rFonts w:ascii="Sylfaen" w:eastAsia="Calibri" w:hAnsi="Sylfaen" w:cs="Sylfaen"/>
                <w:b/>
                <w:bCs/>
                <w:i/>
                <w:sz w:val="22"/>
                <w:szCs w:val="22"/>
                <w:lang w:val="pt-BR" w:eastAsia="en-US" w:bidi="ar-SA"/>
              </w:rPr>
              <w:t>месяца</w:t>
            </w:r>
          </w:p>
        </w:tc>
      </w:tr>
      <w:tr w:rsidR="00B8528E" w:rsidRPr="00B8528E" w:rsidTr="00B8528E">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2:</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Земной</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работает</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B8528E">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3 </w:t>
            </w:r>
            <w:r w:rsidRPr="00B8528E">
              <w:rPr>
                <w:rFonts w:ascii="Sylfaen" w:eastAsia="Calibri" w:hAnsi="Sylfaen" w:cs="Sylfaen"/>
                <w:b/>
                <w:bCs/>
                <w:i/>
                <w:sz w:val="22"/>
                <w:szCs w:val="22"/>
                <w:lang w:val="pt-BR" w:eastAsia="en-US" w:bidi="ar-SA"/>
              </w:rPr>
              <w:t>месяца</w:t>
            </w:r>
          </w:p>
        </w:tc>
      </w:tr>
      <w:tr w:rsidR="00B8528E" w:rsidRPr="00B8528E" w:rsidTr="00B8528E">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3:</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en-US" w:eastAsia="en-US" w:bidi="ar-SA"/>
              </w:rPr>
              <w:t>Дорога</w:t>
            </w:r>
            <w:r w:rsidRPr="00B8528E">
              <w:rPr>
                <w:rFonts w:ascii="Calibri" w:eastAsia="Calibri" w:hAnsi="Calibri"/>
                <w:b/>
                <w:bCs/>
                <w:i/>
                <w:sz w:val="22"/>
                <w:szCs w:val="22"/>
                <w:lang w:val="en-US" w:eastAsia="en-US" w:bidi="ar-SA"/>
              </w:rPr>
              <w:t xml:space="preserve"> </w:t>
            </w:r>
            <w:r w:rsidRPr="00B8528E">
              <w:rPr>
                <w:rFonts w:ascii="Sylfaen" w:eastAsia="Calibri" w:hAnsi="Sylfaen" w:cs="Sylfaen"/>
                <w:b/>
                <w:bCs/>
                <w:i/>
                <w:sz w:val="22"/>
                <w:szCs w:val="22"/>
                <w:lang w:val="en-US" w:eastAsia="en-US" w:bidi="ar-SA"/>
              </w:rPr>
              <w:t>покрытие</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B8528E">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3 </w:t>
            </w:r>
            <w:r w:rsidRPr="00B8528E">
              <w:rPr>
                <w:rFonts w:ascii="Sylfaen" w:eastAsia="Calibri" w:hAnsi="Sylfaen" w:cs="Sylfaen"/>
                <w:b/>
                <w:bCs/>
                <w:i/>
                <w:sz w:val="22"/>
                <w:szCs w:val="22"/>
                <w:lang w:val="pt-BR" w:eastAsia="en-US" w:bidi="ar-SA"/>
              </w:rPr>
              <w:t>месяца</w:t>
            </w:r>
          </w:p>
        </w:tc>
      </w:tr>
      <w:tr w:rsidR="00B8528E" w:rsidRPr="00B8528E" w:rsidTr="00B8528E">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4:</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Трубы</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B8528E">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CE5626" w:rsidP="00B8528E">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1</w:t>
            </w:r>
            <w:r w:rsidR="00B8528E" w:rsidRPr="00B8528E">
              <w:rPr>
                <w:rFonts w:ascii="Sylfaen" w:eastAsia="Calibri" w:hAnsi="Sylfaen" w:cs="Sylfaen"/>
                <w:b/>
                <w:bCs/>
                <w:i/>
                <w:sz w:val="22"/>
                <w:szCs w:val="22"/>
                <w:lang w:val="pt-BR" w:eastAsia="en-US" w:bidi="ar-SA"/>
              </w:rPr>
              <w:t>месяца</w:t>
            </w:r>
          </w:p>
        </w:tc>
      </w:tr>
      <w:tr w:rsidR="00B8528E" w:rsidRPr="00B8528E" w:rsidTr="00B8528E">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96739A">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5 </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Места</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B8528E">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3 </w:t>
            </w:r>
            <w:r w:rsidRPr="00B8528E">
              <w:rPr>
                <w:rFonts w:ascii="Sylfaen" w:eastAsia="Calibri" w:hAnsi="Sylfaen" w:cs="Sylfaen"/>
                <w:b/>
                <w:bCs/>
                <w:i/>
                <w:sz w:val="22"/>
                <w:szCs w:val="22"/>
                <w:lang w:val="pt-BR" w:eastAsia="en-US" w:bidi="ar-SA"/>
              </w:rPr>
              <w:t>месяца</w:t>
            </w:r>
          </w:p>
        </w:tc>
      </w:tr>
      <w:tr w:rsidR="00B8528E" w:rsidRPr="00B8528E" w:rsidTr="00B8528E">
        <w:trPr>
          <w:trHeight w:val="586"/>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96739A">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6</w:t>
            </w:r>
          </w:p>
        </w:tc>
        <w:tc>
          <w:tcPr>
            <w:tcW w:w="4601"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en-US" w:eastAsia="en-US" w:bidi="ar-SA"/>
              </w:rPr>
            </w:pPr>
            <w:r w:rsidRPr="00B8528E">
              <w:rPr>
                <w:rFonts w:ascii="Sylfaen" w:eastAsia="Calibri" w:hAnsi="Sylfaen" w:cs="Sylfaen"/>
                <w:b/>
                <w:bCs/>
                <w:i/>
                <w:sz w:val="22"/>
                <w:szCs w:val="22"/>
                <w:lang w:val="en-US" w:eastAsia="en-US" w:bidi="ar-SA"/>
              </w:rPr>
              <w:t>Компаньоны</w:t>
            </w:r>
          </w:p>
        </w:tc>
        <w:tc>
          <w:tcPr>
            <w:tcW w:w="2174" w:type="dxa"/>
            <w:tcBorders>
              <w:top w:val="single" w:sz="4" w:space="0" w:color="auto"/>
              <w:left w:val="single" w:sz="4" w:space="0" w:color="auto"/>
              <w:bottom w:val="single" w:sz="4" w:space="0" w:color="auto"/>
              <w:right w:val="single" w:sz="4" w:space="0" w:color="auto"/>
            </w:tcBorders>
          </w:tcPr>
          <w:p w:rsidR="00B8528E" w:rsidRPr="00B8528E" w:rsidRDefault="00B8528E" w:rsidP="00B8528E">
            <w:pPr>
              <w:spacing w:after="200" w:line="276" w:lineRule="auto"/>
              <w:rPr>
                <w:rFonts w:ascii="Calibri" w:eastAsia="Calibri" w:hAnsi="Calibri"/>
                <w:b/>
                <w:bCs/>
                <w:i/>
                <w:sz w:val="22"/>
                <w:szCs w:val="22"/>
                <w:lang w:val="pt-BR" w:eastAsia="en-US" w:bidi="ar-SA"/>
              </w:rPr>
            </w:pPr>
          </w:p>
        </w:tc>
        <w:tc>
          <w:tcPr>
            <w:tcW w:w="1872" w:type="dxa"/>
            <w:tcBorders>
              <w:top w:val="single" w:sz="4" w:space="0" w:color="auto"/>
              <w:left w:val="single" w:sz="4" w:space="0" w:color="auto"/>
              <w:bottom w:val="single" w:sz="4" w:space="0" w:color="auto"/>
              <w:right w:val="single" w:sz="4" w:space="0" w:color="auto"/>
            </w:tcBorders>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Calibri" w:eastAsia="Calibri" w:hAnsi="Calibri"/>
                <w:b/>
                <w:bCs/>
                <w:i/>
                <w:sz w:val="22"/>
                <w:szCs w:val="22"/>
                <w:lang w:val="pt-BR" w:eastAsia="en-US" w:bidi="ar-SA"/>
              </w:rPr>
              <w:t xml:space="preserve">2 </w:t>
            </w:r>
            <w:r w:rsidRPr="00B8528E">
              <w:rPr>
                <w:rFonts w:ascii="Sylfaen" w:eastAsia="Calibri" w:hAnsi="Sylfaen" w:cs="Sylfaen"/>
                <w:b/>
                <w:bCs/>
                <w:i/>
                <w:sz w:val="22"/>
                <w:szCs w:val="22"/>
                <w:lang w:val="pt-BR" w:eastAsia="en-US" w:bidi="ar-SA"/>
              </w:rPr>
              <w:t>месяца</w:t>
            </w:r>
          </w:p>
        </w:tc>
      </w:tr>
      <w:tr w:rsidR="00B8528E" w:rsidRPr="00B8528E" w:rsidTr="00B8528E">
        <w:trPr>
          <w:cantSplit/>
          <w:trHeight w:val="586"/>
          <w:jc w:val="center"/>
        </w:trPr>
        <w:tc>
          <w:tcPr>
            <w:tcW w:w="5464" w:type="dxa"/>
            <w:gridSpan w:val="2"/>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sz w:val="22"/>
                <w:szCs w:val="22"/>
                <w:lang w:val="pt-BR" w:eastAsia="en-US" w:bidi="ar-SA"/>
              </w:rPr>
              <w:t>ПОЛНОСТЬЮ</w:t>
            </w:r>
          </w:p>
        </w:tc>
        <w:tc>
          <w:tcPr>
            <w:tcW w:w="2174"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B8528E" w:rsidP="00B8528E">
            <w:pPr>
              <w:spacing w:after="200" w:line="276" w:lineRule="auto"/>
              <w:rPr>
                <w:rFonts w:ascii="Calibri" w:eastAsia="Calibri" w:hAnsi="Calibri"/>
                <w:b/>
                <w:bCs/>
                <w:i/>
                <w:sz w:val="22"/>
                <w:szCs w:val="22"/>
                <w:lang w:val="pt-BR" w:eastAsia="en-US" w:bidi="ar-SA"/>
              </w:rPr>
            </w:pPr>
            <w:r w:rsidRPr="00B8528E">
              <w:rPr>
                <w:rFonts w:ascii="Sylfaen" w:eastAsia="Calibri" w:hAnsi="Sylfaen" w:cs="Sylfaen"/>
                <w:b/>
                <w:bCs/>
                <w:i/>
                <w:iCs/>
                <w:sz w:val="22"/>
                <w:szCs w:val="22"/>
                <w:lang w:val="hy-AM" w:eastAsia="en-US" w:bidi="ar-SA"/>
              </w:rPr>
              <w:t>Финансовый:</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фонды</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подтвердить</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 xml:space="preserve">так как </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запечатанный</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соглашение</w:t>
            </w:r>
            <w:r w:rsidRPr="00B8528E">
              <w:rPr>
                <w:rFonts w:ascii="Calibri" w:eastAsia="Calibri" w:hAnsi="Calibri"/>
                <w:b/>
                <w:bCs/>
                <w:i/>
                <w:iCs/>
                <w:sz w:val="22"/>
                <w:szCs w:val="22"/>
                <w:lang w:val="hy-AM" w:eastAsia="en-US" w:bidi="ar-SA"/>
              </w:rPr>
              <w:t xml:space="preserve"> </w:t>
            </w:r>
            <w:r w:rsidRPr="00B8528E">
              <w:rPr>
                <w:rFonts w:ascii="Sylfaen" w:eastAsia="Calibri" w:hAnsi="Sylfaen" w:cs="Sylfaen"/>
                <w:b/>
                <w:bCs/>
                <w:i/>
                <w:iCs/>
                <w:sz w:val="22"/>
                <w:szCs w:val="22"/>
                <w:lang w:val="hy-AM" w:eastAsia="en-US" w:bidi="ar-SA"/>
              </w:rPr>
              <w:t>в пределах</w:t>
            </w:r>
          </w:p>
        </w:tc>
        <w:tc>
          <w:tcPr>
            <w:tcW w:w="1872" w:type="dxa"/>
            <w:tcBorders>
              <w:top w:val="single" w:sz="4" w:space="0" w:color="auto"/>
              <w:left w:val="single" w:sz="4" w:space="0" w:color="auto"/>
              <w:bottom w:val="single" w:sz="4" w:space="0" w:color="auto"/>
              <w:right w:val="single" w:sz="4" w:space="0" w:color="auto"/>
            </w:tcBorders>
            <w:vAlign w:val="center"/>
            <w:hideMark/>
          </w:tcPr>
          <w:p w:rsidR="00B8528E" w:rsidRPr="00B8528E" w:rsidRDefault="003B09BA" w:rsidP="00B8528E">
            <w:pPr>
              <w:spacing w:after="200" w:line="276" w:lineRule="auto"/>
              <w:rPr>
                <w:rFonts w:ascii="Calibri" w:eastAsia="Calibri" w:hAnsi="Calibri"/>
                <w:b/>
                <w:bCs/>
                <w:i/>
                <w:sz w:val="22"/>
                <w:szCs w:val="22"/>
                <w:lang w:val="pt-BR" w:eastAsia="en-US" w:bidi="ar-SA"/>
              </w:rPr>
            </w:pPr>
            <w:r>
              <w:rPr>
                <w:rFonts w:ascii="Calibri" w:eastAsia="Calibri" w:hAnsi="Calibri"/>
                <w:b/>
                <w:bCs/>
                <w:i/>
                <w:sz w:val="22"/>
                <w:szCs w:val="22"/>
                <w:lang w:val="pt-BR" w:eastAsia="en-US" w:bidi="ar-SA"/>
              </w:rPr>
              <w:t>4</w:t>
            </w:r>
            <w:r w:rsidRPr="00B8528E">
              <w:rPr>
                <w:rFonts w:ascii="Calibri" w:eastAsia="Calibri" w:hAnsi="Calibri"/>
                <w:b/>
                <w:bCs/>
                <w:i/>
                <w:sz w:val="22"/>
                <w:szCs w:val="22"/>
                <w:lang w:val="pt-BR" w:eastAsia="en-US" w:bidi="ar-SA"/>
              </w:rPr>
              <w:t xml:space="preserve"> </w:t>
            </w:r>
            <w:r w:rsidRPr="00B8528E">
              <w:rPr>
                <w:rFonts w:ascii="Sylfaen" w:eastAsia="Calibri" w:hAnsi="Sylfaen" w:cs="Sylfaen"/>
                <w:b/>
                <w:bCs/>
                <w:i/>
                <w:sz w:val="22"/>
                <w:szCs w:val="22"/>
                <w:lang w:val="pt-BR" w:eastAsia="en-US" w:bidi="ar-SA"/>
              </w:rPr>
              <w:t>месяца</w:t>
            </w:r>
          </w:p>
        </w:tc>
      </w:tr>
    </w:tbl>
    <w:p w:rsidR="00B8528E" w:rsidRPr="00B8528E" w:rsidRDefault="00B8528E" w:rsidP="00B8528E">
      <w:pPr>
        <w:spacing w:after="200" w:line="276" w:lineRule="auto"/>
        <w:rPr>
          <w:rFonts w:ascii="Calibri" w:eastAsia="Calibri" w:hAnsi="Calibri"/>
          <w:b/>
          <w:bCs/>
          <w:i/>
          <w:sz w:val="22"/>
          <w:szCs w:val="22"/>
          <w:lang w:val="pt-BR" w:eastAsia="en-US" w:bidi="ar-SA"/>
        </w:rPr>
      </w:pPr>
    </w:p>
    <w:p w:rsidR="00B8528E" w:rsidRPr="00B8528E" w:rsidRDefault="00B8528E" w:rsidP="00B8528E">
      <w:pPr>
        <w:spacing w:after="200" w:line="276" w:lineRule="auto"/>
        <w:rPr>
          <w:rFonts w:ascii="Calibri" w:eastAsia="Calibri" w:hAnsi="Calibri"/>
          <w:sz w:val="22"/>
          <w:szCs w:val="22"/>
          <w:lang w:eastAsia="en-US" w:bidi="ar-SA"/>
        </w:rPr>
      </w:pPr>
    </w:p>
    <w:p w:rsidR="00797407" w:rsidRPr="00797407" w:rsidRDefault="00797407" w:rsidP="00B8528E">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797407" w:rsidRPr="00797407" w:rsidTr="00A22BB2">
        <w:trPr>
          <w:jc w:val="center"/>
        </w:trPr>
        <w:tc>
          <w:tcPr>
            <w:tcW w:w="4536" w:type="dxa"/>
          </w:tcPr>
          <w:p w:rsidR="00797407" w:rsidRPr="00797407" w:rsidRDefault="00797407" w:rsidP="00797407">
            <w:pPr>
              <w:widowControl w:val="0"/>
              <w:spacing w:after="160" w:line="360" w:lineRule="auto"/>
              <w:rPr>
                <w:rFonts w:ascii="GHEA Grapalat" w:hAnsi="GHEA Grapalat"/>
                <w:b/>
                <w:bCs/>
                <w:i/>
              </w:rPr>
            </w:pPr>
            <w:r w:rsidRPr="00797407">
              <w:rPr>
                <w:rFonts w:ascii="GHEA Grapalat" w:hAnsi="GHEA Grapalat"/>
                <w:b/>
                <w:i/>
              </w:rPr>
              <w:t>ЗАКАЗЧИК</w:t>
            </w:r>
          </w:p>
          <w:p w:rsidR="00797407" w:rsidRPr="00797407" w:rsidRDefault="00797407" w:rsidP="00797407">
            <w:pPr>
              <w:widowControl w:val="0"/>
              <w:spacing w:after="160" w:line="360" w:lineRule="auto"/>
              <w:rPr>
                <w:rFonts w:ascii="GHEA Grapalat" w:hAnsi="GHEA Grapalat"/>
                <w:i/>
                <w:lang w:val="en-US"/>
              </w:rPr>
            </w:pPr>
            <w:r w:rsidRPr="00797407">
              <w:rPr>
                <w:rFonts w:ascii="GHEA Grapalat" w:hAnsi="GHEA Grapalat"/>
                <w:i/>
                <w:lang w:val="en-US"/>
              </w:rPr>
              <w:t>______________________</w:t>
            </w:r>
          </w:p>
          <w:p w:rsidR="00797407" w:rsidRPr="00797407" w:rsidRDefault="00797407" w:rsidP="00797407">
            <w:pPr>
              <w:widowControl w:val="0"/>
              <w:spacing w:after="160" w:line="360" w:lineRule="auto"/>
              <w:rPr>
                <w:rFonts w:ascii="GHEA Grapalat" w:hAnsi="GHEA Grapalat"/>
                <w:i/>
                <w:vertAlign w:val="superscript"/>
              </w:rPr>
            </w:pPr>
            <w:r w:rsidRPr="00797407">
              <w:rPr>
                <w:rFonts w:ascii="GHEA Grapalat" w:hAnsi="GHEA Grapalat"/>
                <w:i/>
                <w:vertAlign w:val="superscript"/>
              </w:rPr>
              <w:t>/подпись/</w:t>
            </w:r>
          </w:p>
          <w:p w:rsidR="00797407" w:rsidRPr="00797407" w:rsidRDefault="00797407" w:rsidP="00797407">
            <w:pPr>
              <w:widowControl w:val="0"/>
              <w:spacing w:after="160" w:line="360" w:lineRule="auto"/>
              <w:rPr>
                <w:rFonts w:ascii="GHEA Grapalat" w:hAnsi="GHEA Grapalat"/>
                <w:i/>
              </w:rPr>
            </w:pPr>
            <w:r w:rsidRPr="00797407">
              <w:rPr>
                <w:rFonts w:ascii="GHEA Grapalat" w:hAnsi="GHEA Grapalat"/>
                <w:i/>
              </w:rPr>
              <w:t>М. П.</w:t>
            </w:r>
          </w:p>
        </w:tc>
        <w:tc>
          <w:tcPr>
            <w:tcW w:w="760" w:type="dxa"/>
          </w:tcPr>
          <w:p w:rsidR="00797407" w:rsidRPr="00797407" w:rsidRDefault="00797407" w:rsidP="00797407">
            <w:pPr>
              <w:widowControl w:val="0"/>
              <w:spacing w:after="160" w:line="360" w:lineRule="auto"/>
              <w:rPr>
                <w:rFonts w:ascii="GHEA Grapalat" w:hAnsi="GHEA Grapalat"/>
                <w:i/>
              </w:rPr>
            </w:pPr>
          </w:p>
        </w:tc>
        <w:tc>
          <w:tcPr>
            <w:tcW w:w="4343" w:type="dxa"/>
          </w:tcPr>
          <w:p w:rsidR="00797407" w:rsidRPr="00797407" w:rsidRDefault="00797407" w:rsidP="00797407">
            <w:pPr>
              <w:widowControl w:val="0"/>
              <w:spacing w:after="160" w:line="360" w:lineRule="auto"/>
              <w:rPr>
                <w:rFonts w:ascii="GHEA Grapalat" w:hAnsi="GHEA Grapalat"/>
                <w:b/>
                <w:bCs/>
                <w:i/>
              </w:rPr>
            </w:pPr>
            <w:r w:rsidRPr="00797407">
              <w:rPr>
                <w:rFonts w:ascii="GHEA Grapalat" w:hAnsi="GHEA Grapalat"/>
                <w:b/>
                <w:i/>
              </w:rPr>
              <w:t>ПОДРЯДЧИК</w:t>
            </w:r>
          </w:p>
          <w:p w:rsidR="00797407" w:rsidRPr="00797407" w:rsidRDefault="00797407" w:rsidP="00797407">
            <w:pPr>
              <w:widowControl w:val="0"/>
              <w:spacing w:after="160" w:line="360" w:lineRule="auto"/>
              <w:rPr>
                <w:rFonts w:ascii="GHEA Grapalat" w:hAnsi="GHEA Grapalat"/>
                <w:i/>
                <w:lang w:val="en-US"/>
              </w:rPr>
            </w:pPr>
            <w:r w:rsidRPr="00797407">
              <w:rPr>
                <w:rFonts w:ascii="GHEA Grapalat" w:hAnsi="GHEA Grapalat"/>
                <w:i/>
                <w:lang w:val="en-US"/>
              </w:rPr>
              <w:t>_____________________</w:t>
            </w:r>
          </w:p>
          <w:p w:rsidR="00797407" w:rsidRPr="00797407" w:rsidRDefault="00797407" w:rsidP="00797407">
            <w:pPr>
              <w:widowControl w:val="0"/>
              <w:spacing w:after="160" w:line="360" w:lineRule="auto"/>
              <w:rPr>
                <w:rFonts w:ascii="GHEA Grapalat" w:hAnsi="GHEA Grapalat"/>
                <w:i/>
                <w:vertAlign w:val="superscript"/>
              </w:rPr>
            </w:pPr>
            <w:r w:rsidRPr="00797407">
              <w:rPr>
                <w:rFonts w:ascii="GHEA Grapalat" w:hAnsi="GHEA Grapalat"/>
                <w:i/>
                <w:vertAlign w:val="superscript"/>
              </w:rPr>
              <w:t>/подпись/</w:t>
            </w:r>
          </w:p>
          <w:p w:rsidR="00797407" w:rsidRPr="00797407" w:rsidRDefault="00797407" w:rsidP="00797407">
            <w:pPr>
              <w:widowControl w:val="0"/>
              <w:spacing w:after="160" w:line="360" w:lineRule="auto"/>
              <w:rPr>
                <w:rFonts w:ascii="GHEA Grapalat" w:hAnsi="GHEA Grapalat"/>
                <w:i/>
              </w:rPr>
            </w:pPr>
            <w:r w:rsidRPr="00797407">
              <w:rPr>
                <w:rFonts w:ascii="GHEA Grapalat" w:hAnsi="GHEA Grapalat"/>
                <w:i/>
              </w:rPr>
              <w:t>М. П.</w:t>
            </w:r>
          </w:p>
        </w:tc>
      </w:tr>
    </w:tbl>
    <w:p w:rsidR="007640F1" w:rsidRDefault="007640F1" w:rsidP="008D7960">
      <w:pPr>
        <w:widowControl w:val="0"/>
        <w:spacing w:after="160" w:line="360" w:lineRule="auto"/>
        <w:rPr>
          <w:rFonts w:ascii="GHEA Grapalat" w:hAnsi="GHEA Grapalat"/>
          <w:i/>
          <w:lang w:val="en-US"/>
        </w:rPr>
      </w:pPr>
    </w:p>
    <w:p w:rsidR="00797407" w:rsidRDefault="00797407" w:rsidP="008D7960">
      <w:pPr>
        <w:widowControl w:val="0"/>
        <w:spacing w:after="160" w:line="360" w:lineRule="auto"/>
        <w:rPr>
          <w:rFonts w:ascii="GHEA Grapalat" w:hAnsi="GHEA Grapalat"/>
          <w:i/>
          <w:lang w:val="en-US"/>
        </w:rPr>
      </w:pPr>
    </w:p>
    <w:p w:rsidR="00797407" w:rsidRDefault="00797407" w:rsidP="008D7960">
      <w:pPr>
        <w:widowControl w:val="0"/>
        <w:spacing w:after="160" w:line="360" w:lineRule="auto"/>
        <w:rPr>
          <w:rFonts w:ascii="GHEA Grapalat" w:hAnsi="GHEA Grapalat"/>
          <w:i/>
          <w:lang w:val="en-US"/>
        </w:rPr>
      </w:pPr>
    </w:p>
    <w:p w:rsidR="00797407" w:rsidRDefault="00797407" w:rsidP="008D7960">
      <w:pPr>
        <w:widowControl w:val="0"/>
        <w:spacing w:after="160" w:line="360" w:lineRule="auto"/>
        <w:rPr>
          <w:rFonts w:ascii="GHEA Grapalat" w:hAnsi="GHEA Grapalat"/>
          <w:i/>
          <w:lang w:val="en-US"/>
        </w:rPr>
      </w:pPr>
    </w:p>
    <w:p w:rsidR="00797407" w:rsidRDefault="00797407" w:rsidP="008D7960">
      <w:pPr>
        <w:widowControl w:val="0"/>
        <w:spacing w:after="160" w:line="360" w:lineRule="auto"/>
        <w:rPr>
          <w:rFonts w:ascii="GHEA Grapalat" w:hAnsi="GHEA Grapalat"/>
          <w:i/>
          <w:lang w:val="en-US"/>
        </w:rPr>
      </w:pPr>
    </w:p>
    <w:p w:rsidR="007640F1" w:rsidRDefault="007640F1" w:rsidP="008D7960">
      <w:pPr>
        <w:widowControl w:val="0"/>
        <w:spacing w:after="160" w:line="360" w:lineRule="auto"/>
        <w:rPr>
          <w:rFonts w:ascii="GHEA Grapalat" w:hAnsi="GHEA Grapalat"/>
          <w:i/>
          <w:lang w:val="en-US"/>
        </w:rPr>
      </w:pPr>
    </w:p>
    <w:p w:rsidR="007640F1" w:rsidRPr="007640F1" w:rsidRDefault="007640F1" w:rsidP="008D7960">
      <w:pPr>
        <w:widowControl w:val="0"/>
        <w:spacing w:after="160" w:line="360" w:lineRule="auto"/>
        <w:rPr>
          <w:rFonts w:ascii="GHEA Grapalat" w:hAnsi="GHEA Grapalat"/>
          <w:i/>
          <w:lang w:val="en-US"/>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053A0"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365"/>
        <w:gridCol w:w="482"/>
        <w:gridCol w:w="454"/>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83664E">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365"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093" w:type="dxa"/>
            <w:gridSpan w:val="13"/>
            <w:vAlign w:val="center"/>
          </w:tcPr>
          <w:p w:rsidR="00BB28C8" w:rsidRPr="00F76F2B" w:rsidRDefault="00BB28C8" w:rsidP="00011FFF">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p>
        </w:tc>
      </w:tr>
      <w:tr w:rsidR="00BB28C8" w:rsidRPr="00685FDC" w:rsidTr="0083664E">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365" w:type="dxa"/>
          </w:tcPr>
          <w:p w:rsidR="00BB28C8" w:rsidRPr="00685FDC" w:rsidRDefault="00BB28C8" w:rsidP="003D2146">
            <w:pPr>
              <w:widowControl w:val="0"/>
              <w:spacing w:after="120"/>
              <w:jc w:val="center"/>
              <w:rPr>
                <w:rFonts w:ascii="GHEA Grapalat" w:hAnsi="GHEA Grapalat"/>
                <w:sz w:val="14"/>
                <w:szCs w:val="16"/>
              </w:rPr>
            </w:pPr>
          </w:p>
        </w:tc>
        <w:tc>
          <w:tcPr>
            <w:tcW w:w="4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454"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83664E">
        <w:trPr>
          <w:cantSplit/>
          <w:trHeight w:val="1134"/>
          <w:jc w:val="center"/>
        </w:trPr>
        <w:tc>
          <w:tcPr>
            <w:tcW w:w="1259" w:type="dxa"/>
          </w:tcPr>
          <w:p w:rsidR="00BB28C8" w:rsidRPr="00927C56" w:rsidRDefault="00927C56" w:rsidP="003D2146">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tcPr>
          <w:p w:rsidR="00BB28C8" w:rsidRPr="00685FDC" w:rsidRDefault="00B479C1" w:rsidP="003D2146">
            <w:pPr>
              <w:widowControl w:val="0"/>
              <w:spacing w:after="120"/>
              <w:jc w:val="center"/>
              <w:rPr>
                <w:rFonts w:ascii="GHEA Grapalat" w:hAnsi="GHEA Grapalat"/>
                <w:sz w:val="14"/>
                <w:szCs w:val="16"/>
              </w:rPr>
            </w:pPr>
            <w:r>
              <w:rPr>
                <w:rFonts w:ascii="GHEA Grapalat" w:hAnsi="GHEA Grapalat"/>
                <w:sz w:val="20"/>
                <w:lang w:val="es-ES" w:eastAsia="en-US" w:bidi="ar-SA"/>
              </w:rPr>
              <w:t>45231187/1</w:t>
            </w:r>
          </w:p>
        </w:tc>
        <w:tc>
          <w:tcPr>
            <w:tcW w:w="1365" w:type="dxa"/>
          </w:tcPr>
          <w:p w:rsidR="00BB28C8" w:rsidRPr="00685FDC" w:rsidRDefault="0083664E" w:rsidP="003D2146">
            <w:pPr>
              <w:widowControl w:val="0"/>
              <w:spacing w:after="120"/>
              <w:jc w:val="center"/>
              <w:rPr>
                <w:rFonts w:ascii="GHEA Grapalat" w:hAnsi="GHEA Grapalat"/>
                <w:sz w:val="14"/>
                <w:szCs w:val="16"/>
              </w:rPr>
            </w:pPr>
            <w:r w:rsidRPr="0083664E">
              <w:rPr>
                <w:rFonts w:ascii="GHEA Grapalat" w:hAnsi="GHEA Grapalat"/>
                <w:b/>
                <w:i/>
                <w:sz w:val="20"/>
                <w:szCs w:val="20"/>
              </w:rPr>
              <w:t>От улицы М.Сарьяна, Маршала Баграмяна и улицы М.Маршала Баграмяна в селе Гегакерт Хойской общины Армавирского марза РА до территории, прилегающей к Дому культуры,</w:t>
            </w:r>
          </w:p>
        </w:tc>
        <w:tc>
          <w:tcPr>
            <w:tcW w:w="482"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454"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r w:rsidR="0083664E" w:rsidRPr="00685FDC" w:rsidTr="0083664E">
        <w:trPr>
          <w:cantSplit/>
          <w:trHeight w:val="1134"/>
          <w:jc w:val="center"/>
        </w:trPr>
        <w:tc>
          <w:tcPr>
            <w:tcW w:w="1259" w:type="dxa"/>
          </w:tcPr>
          <w:p w:rsidR="0083664E" w:rsidRDefault="0083664E" w:rsidP="003D2146">
            <w:pPr>
              <w:widowControl w:val="0"/>
              <w:spacing w:after="120"/>
              <w:jc w:val="center"/>
              <w:rPr>
                <w:rFonts w:ascii="GHEA Grapalat" w:hAnsi="GHEA Grapalat"/>
                <w:sz w:val="14"/>
                <w:szCs w:val="16"/>
                <w:lang w:val="en-US"/>
              </w:rPr>
            </w:pPr>
            <w:r>
              <w:rPr>
                <w:rFonts w:ascii="GHEA Grapalat" w:hAnsi="GHEA Grapalat"/>
                <w:sz w:val="14"/>
                <w:szCs w:val="16"/>
                <w:lang w:val="en-US"/>
              </w:rPr>
              <w:t>2</w:t>
            </w:r>
          </w:p>
        </w:tc>
        <w:tc>
          <w:tcPr>
            <w:tcW w:w="1238" w:type="dxa"/>
          </w:tcPr>
          <w:p w:rsidR="0083664E" w:rsidRPr="003606B4" w:rsidRDefault="00B479C1" w:rsidP="003D2146">
            <w:pPr>
              <w:widowControl w:val="0"/>
              <w:spacing w:after="120"/>
              <w:jc w:val="center"/>
              <w:rPr>
                <w:rFonts w:ascii="GHEA Grapalat" w:hAnsi="GHEA Grapalat"/>
                <w:sz w:val="20"/>
                <w:lang w:val="es-ES" w:eastAsia="en-US" w:bidi="ar-SA"/>
              </w:rPr>
            </w:pPr>
            <w:r>
              <w:rPr>
                <w:rFonts w:ascii="GHEA Grapalat" w:hAnsi="GHEA Grapalat"/>
                <w:sz w:val="20"/>
                <w:lang w:val="es-ES" w:eastAsia="en-US" w:bidi="ar-SA"/>
              </w:rPr>
              <w:t>45231187/2</w:t>
            </w:r>
          </w:p>
        </w:tc>
        <w:tc>
          <w:tcPr>
            <w:tcW w:w="1365" w:type="dxa"/>
          </w:tcPr>
          <w:p w:rsidR="0083664E" w:rsidRPr="00797D13" w:rsidRDefault="0083664E" w:rsidP="003D2146">
            <w:pPr>
              <w:widowControl w:val="0"/>
              <w:spacing w:after="120"/>
              <w:jc w:val="center"/>
              <w:rPr>
                <w:rFonts w:ascii="GHEA Grapalat" w:hAnsi="GHEA Grapalat"/>
                <w:b/>
                <w:sz w:val="20"/>
                <w:szCs w:val="20"/>
              </w:rPr>
            </w:pPr>
            <w:r w:rsidRPr="0083664E">
              <w:rPr>
                <w:rFonts w:ascii="GHEA Grapalat" w:hAnsi="GHEA Grapalat"/>
                <w:b/>
                <w:i/>
                <w:sz w:val="20"/>
                <w:szCs w:val="20"/>
              </w:rPr>
              <w:t>село Монтеаван, I-я улица / центральная улица община,</w:t>
            </w:r>
          </w:p>
        </w:tc>
        <w:tc>
          <w:tcPr>
            <w:tcW w:w="482"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454"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431"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556"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436"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515"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477"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531"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83664E" w:rsidRPr="00685FDC" w:rsidRDefault="0083664E" w:rsidP="00B479C1">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r w:rsidR="0083664E" w:rsidRPr="00685FDC" w:rsidTr="0083664E">
        <w:trPr>
          <w:cantSplit/>
          <w:trHeight w:val="1134"/>
          <w:jc w:val="center"/>
        </w:trPr>
        <w:tc>
          <w:tcPr>
            <w:tcW w:w="1259" w:type="dxa"/>
          </w:tcPr>
          <w:p w:rsidR="0083664E" w:rsidRDefault="0083664E" w:rsidP="003D2146">
            <w:pPr>
              <w:widowControl w:val="0"/>
              <w:spacing w:after="120"/>
              <w:jc w:val="center"/>
              <w:rPr>
                <w:rFonts w:ascii="GHEA Grapalat" w:hAnsi="GHEA Grapalat"/>
                <w:sz w:val="14"/>
                <w:szCs w:val="16"/>
              </w:rPr>
            </w:pPr>
          </w:p>
          <w:p w:rsidR="0083664E" w:rsidRPr="0083664E" w:rsidRDefault="0083664E" w:rsidP="0083664E">
            <w:pPr>
              <w:jc w:val="center"/>
              <w:rPr>
                <w:rFonts w:ascii="GHEA Grapalat" w:hAnsi="GHEA Grapalat"/>
                <w:sz w:val="14"/>
                <w:szCs w:val="16"/>
                <w:lang w:val="en-US"/>
              </w:rPr>
            </w:pPr>
            <w:r>
              <w:rPr>
                <w:rFonts w:ascii="GHEA Grapalat" w:hAnsi="GHEA Grapalat"/>
                <w:sz w:val="14"/>
                <w:szCs w:val="16"/>
                <w:lang w:val="en-US"/>
              </w:rPr>
              <w:t>3</w:t>
            </w:r>
          </w:p>
        </w:tc>
        <w:tc>
          <w:tcPr>
            <w:tcW w:w="1238" w:type="dxa"/>
          </w:tcPr>
          <w:p w:rsidR="0083664E" w:rsidRPr="003606B4" w:rsidRDefault="00B479C1" w:rsidP="003D2146">
            <w:pPr>
              <w:widowControl w:val="0"/>
              <w:spacing w:after="120"/>
              <w:jc w:val="center"/>
              <w:rPr>
                <w:rFonts w:ascii="GHEA Grapalat" w:hAnsi="GHEA Grapalat"/>
                <w:sz w:val="20"/>
                <w:lang w:val="es-ES" w:eastAsia="en-US" w:bidi="ar-SA"/>
              </w:rPr>
            </w:pPr>
            <w:r>
              <w:rPr>
                <w:rFonts w:ascii="GHEA Grapalat" w:hAnsi="GHEA Grapalat"/>
                <w:sz w:val="20"/>
                <w:lang w:val="es-ES" w:eastAsia="en-US" w:bidi="ar-SA"/>
              </w:rPr>
              <w:t>45231187/3</w:t>
            </w:r>
          </w:p>
        </w:tc>
        <w:tc>
          <w:tcPr>
            <w:tcW w:w="1365" w:type="dxa"/>
          </w:tcPr>
          <w:p w:rsidR="0083664E" w:rsidRPr="00797D13" w:rsidRDefault="0083664E" w:rsidP="003D2146">
            <w:pPr>
              <w:widowControl w:val="0"/>
              <w:spacing w:after="120"/>
              <w:jc w:val="center"/>
              <w:rPr>
                <w:rFonts w:ascii="GHEA Grapalat" w:hAnsi="GHEA Grapalat"/>
                <w:b/>
                <w:sz w:val="20"/>
                <w:szCs w:val="20"/>
              </w:rPr>
            </w:pPr>
            <w:r w:rsidRPr="0083664E">
              <w:rPr>
                <w:rFonts w:ascii="GHEA Grapalat" w:hAnsi="GHEA Grapalat"/>
                <w:b/>
                <w:i/>
                <w:sz w:val="20"/>
                <w:szCs w:val="20"/>
              </w:rPr>
              <w:t>село Айгешат, улицы Ергитасакан и Маисян</w:t>
            </w:r>
          </w:p>
        </w:tc>
        <w:tc>
          <w:tcPr>
            <w:tcW w:w="482"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454"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431"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556"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436"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515"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477"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531"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83664E" w:rsidRPr="00685FDC" w:rsidRDefault="0083664E" w:rsidP="00B479C1">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r w:rsidR="0083664E" w:rsidRPr="00685FDC" w:rsidTr="0083664E">
        <w:trPr>
          <w:cantSplit/>
          <w:trHeight w:val="1134"/>
          <w:jc w:val="center"/>
        </w:trPr>
        <w:tc>
          <w:tcPr>
            <w:tcW w:w="1259" w:type="dxa"/>
          </w:tcPr>
          <w:p w:rsidR="0083664E" w:rsidRDefault="0083664E" w:rsidP="003D2146">
            <w:pPr>
              <w:widowControl w:val="0"/>
              <w:spacing w:after="120"/>
              <w:jc w:val="center"/>
              <w:rPr>
                <w:rFonts w:ascii="GHEA Grapalat" w:hAnsi="GHEA Grapalat"/>
                <w:sz w:val="14"/>
                <w:szCs w:val="16"/>
                <w:lang w:val="en-US"/>
              </w:rPr>
            </w:pPr>
          </w:p>
          <w:p w:rsidR="0083664E" w:rsidRPr="0083664E" w:rsidRDefault="0083664E" w:rsidP="003D2146">
            <w:pPr>
              <w:widowControl w:val="0"/>
              <w:spacing w:after="120"/>
              <w:jc w:val="center"/>
              <w:rPr>
                <w:rFonts w:ascii="GHEA Grapalat" w:hAnsi="GHEA Grapalat"/>
                <w:sz w:val="14"/>
                <w:szCs w:val="16"/>
                <w:lang w:val="en-US"/>
              </w:rPr>
            </w:pPr>
            <w:r>
              <w:rPr>
                <w:rFonts w:ascii="GHEA Grapalat" w:hAnsi="GHEA Grapalat"/>
                <w:sz w:val="14"/>
                <w:szCs w:val="16"/>
                <w:lang w:val="en-US"/>
              </w:rPr>
              <w:t>4</w:t>
            </w:r>
          </w:p>
        </w:tc>
        <w:tc>
          <w:tcPr>
            <w:tcW w:w="1238" w:type="dxa"/>
          </w:tcPr>
          <w:p w:rsidR="0083664E" w:rsidRPr="003606B4" w:rsidRDefault="00B479C1" w:rsidP="003D2146">
            <w:pPr>
              <w:widowControl w:val="0"/>
              <w:spacing w:after="120"/>
              <w:jc w:val="center"/>
              <w:rPr>
                <w:rFonts w:ascii="GHEA Grapalat" w:hAnsi="GHEA Grapalat"/>
                <w:sz w:val="20"/>
                <w:lang w:val="es-ES" w:eastAsia="en-US" w:bidi="ar-SA"/>
              </w:rPr>
            </w:pPr>
            <w:r>
              <w:rPr>
                <w:rFonts w:ascii="GHEA Grapalat" w:hAnsi="GHEA Grapalat"/>
                <w:sz w:val="20"/>
                <w:lang w:val="es-ES" w:eastAsia="en-US" w:bidi="ar-SA"/>
              </w:rPr>
              <w:t>45231187/5</w:t>
            </w:r>
          </w:p>
        </w:tc>
        <w:tc>
          <w:tcPr>
            <w:tcW w:w="1365" w:type="dxa"/>
          </w:tcPr>
          <w:p w:rsidR="0083664E" w:rsidRPr="00797D13" w:rsidRDefault="0083664E" w:rsidP="003D2146">
            <w:pPr>
              <w:widowControl w:val="0"/>
              <w:spacing w:after="120"/>
              <w:jc w:val="center"/>
              <w:rPr>
                <w:rFonts w:ascii="GHEA Grapalat" w:hAnsi="GHEA Grapalat"/>
                <w:b/>
                <w:sz w:val="20"/>
                <w:szCs w:val="20"/>
              </w:rPr>
            </w:pPr>
            <w:r w:rsidRPr="0083664E">
              <w:rPr>
                <w:rFonts w:ascii="GHEA Grapalat" w:hAnsi="GHEA Grapalat"/>
                <w:b/>
                <w:i/>
                <w:sz w:val="20"/>
                <w:szCs w:val="20"/>
              </w:rPr>
              <w:t>Догс-Агавнатун в селе Догов Асфальтирование дороги</w:t>
            </w:r>
          </w:p>
        </w:tc>
        <w:tc>
          <w:tcPr>
            <w:tcW w:w="482"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454"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431"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556"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436"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515" w:type="dxa"/>
            <w:vAlign w:val="center"/>
          </w:tcPr>
          <w:p w:rsidR="0083664E" w:rsidRPr="00685FDC" w:rsidRDefault="0083664E" w:rsidP="003D2146">
            <w:pPr>
              <w:widowControl w:val="0"/>
              <w:spacing w:after="120"/>
              <w:ind w:left="-95" w:right="-88"/>
              <w:jc w:val="center"/>
              <w:rPr>
                <w:rFonts w:ascii="GHEA Grapalat" w:hAnsi="GHEA Grapalat" w:cs="Arial"/>
                <w:sz w:val="14"/>
                <w:szCs w:val="16"/>
              </w:rPr>
            </w:pPr>
          </w:p>
        </w:tc>
        <w:tc>
          <w:tcPr>
            <w:tcW w:w="477" w:type="dxa"/>
            <w:vAlign w:val="center"/>
          </w:tcPr>
          <w:p w:rsidR="0083664E" w:rsidRPr="00685FDC" w:rsidRDefault="0083664E" w:rsidP="003D2146">
            <w:pPr>
              <w:widowControl w:val="0"/>
              <w:spacing w:after="120"/>
              <w:ind w:left="-95" w:right="-88"/>
              <w:jc w:val="center"/>
              <w:rPr>
                <w:rFonts w:ascii="GHEA Grapalat" w:hAnsi="GHEA Grapalat"/>
                <w:sz w:val="14"/>
                <w:szCs w:val="16"/>
              </w:rPr>
            </w:pPr>
          </w:p>
        </w:tc>
        <w:tc>
          <w:tcPr>
            <w:tcW w:w="531"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83664E" w:rsidRPr="00685FDC" w:rsidRDefault="0083664E" w:rsidP="00B479C1">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83664E" w:rsidRPr="00685FDC" w:rsidRDefault="0083664E" w:rsidP="00B479C1">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011FFF" w:rsidRPr="0083664E" w:rsidRDefault="00011FFF" w:rsidP="005053A0">
      <w:pPr>
        <w:widowControl w:val="0"/>
        <w:spacing w:after="160" w:line="360" w:lineRule="auto"/>
        <w:jc w:val="both"/>
        <w:rPr>
          <w:rFonts w:ascii="GHEA Grapalat" w:hAnsi="GHEA Grapalat" w:cs="Sylfaen"/>
          <w:b/>
          <w:i/>
        </w:rPr>
      </w:pPr>
    </w:p>
    <w:p w:rsidR="00011FFF" w:rsidRPr="0083664E" w:rsidRDefault="00011FFF" w:rsidP="005053A0">
      <w:pPr>
        <w:widowControl w:val="0"/>
        <w:spacing w:after="160" w:line="360" w:lineRule="auto"/>
        <w:jc w:val="both"/>
        <w:rPr>
          <w:rFonts w:ascii="GHEA Grapalat" w:hAnsi="GHEA Grapalat" w:cs="Sylfaen"/>
          <w:b/>
          <w:i/>
        </w:rPr>
      </w:pPr>
    </w:p>
    <w:p w:rsidR="00011FFF" w:rsidRPr="0083664E" w:rsidRDefault="00011FFF" w:rsidP="005053A0">
      <w:pPr>
        <w:widowControl w:val="0"/>
        <w:spacing w:after="160" w:line="360" w:lineRule="auto"/>
        <w:jc w:val="both"/>
        <w:rPr>
          <w:rFonts w:ascii="GHEA Grapalat" w:hAnsi="GHEA Grapalat" w:cs="Sylfaen"/>
          <w:b/>
          <w:i/>
        </w:rPr>
      </w:pPr>
    </w:p>
    <w:p w:rsidR="005053A0" w:rsidRPr="005053A0" w:rsidRDefault="005053A0" w:rsidP="005053A0">
      <w:pPr>
        <w:widowControl w:val="0"/>
        <w:spacing w:after="160" w:line="360" w:lineRule="auto"/>
        <w:jc w:val="both"/>
        <w:rPr>
          <w:rFonts w:ascii="GHEA Grapalat" w:hAnsi="GHEA Grapalat" w:cs="Sylfaen"/>
          <w:i/>
        </w:rPr>
      </w:pPr>
      <w:r w:rsidRPr="005053A0">
        <w:rPr>
          <w:rFonts w:ascii="GHEA Grapalat" w:hAnsi="GHEA Grapalat" w:cs="Sylfaen"/>
          <w:b/>
          <w:i/>
        </w:rPr>
        <w:t>НАСТОЯЩАЯ ПРОЦЕДУРА ЗАКУПОК ОРГАНИЗОВАНА В РАМКАХ ЧАСТИ 6 СТАТЬИ 15 ЗАКОНА РА «О ЗАКУПКАХ».</w:t>
      </w:r>
      <w:r w:rsidRPr="005053A0">
        <w:rPr>
          <w:rFonts w:ascii="GHEA Grapalat" w:hAnsi="GHEA Grapalat" w:cs="Sylfaen"/>
          <w:b/>
          <w:i/>
        </w:rPr>
        <w:br w:type="page"/>
      </w:r>
    </w:p>
    <w:p w:rsidR="00BB28C8" w:rsidRPr="005053A0"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A1F" w:rsidRDefault="000A5A1F">
      <w:r>
        <w:separator/>
      </w:r>
    </w:p>
  </w:endnote>
  <w:endnote w:type="continuationSeparator" w:id="0">
    <w:p w:rsidR="000A5A1F" w:rsidRDefault="000A5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Russian Baltica">
    <w:altName w:val="Courier New"/>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A96912" w:rsidRPr="003E450C" w:rsidRDefault="001A48B0">
        <w:pPr>
          <w:pStyle w:val="a5"/>
          <w:jc w:val="center"/>
          <w:rPr>
            <w:rFonts w:ascii="GHEA Grapalat" w:hAnsi="GHEA Grapalat"/>
            <w:sz w:val="24"/>
            <w:szCs w:val="24"/>
          </w:rPr>
        </w:pPr>
        <w:r w:rsidRPr="003E450C">
          <w:rPr>
            <w:rFonts w:ascii="GHEA Grapalat" w:hAnsi="GHEA Grapalat"/>
            <w:sz w:val="24"/>
            <w:szCs w:val="24"/>
          </w:rPr>
          <w:fldChar w:fldCharType="begin"/>
        </w:r>
        <w:r w:rsidR="00A96912"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A3A0B">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A1F" w:rsidRDefault="000A5A1F">
      <w:r>
        <w:separator/>
      </w:r>
    </w:p>
  </w:footnote>
  <w:footnote w:type="continuationSeparator" w:id="0">
    <w:p w:rsidR="000A5A1F" w:rsidRDefault="000A5A1F">
      <w:r>
        <w:continuationSeparator/>
      </w:r>
    </w:p>
  </w:footnote>
  <w:footnote w:id="1">
    <w:p w:rsidR="00A96912" w:rsidRPr="00793343" w:rsidRDefault="00A96912" w:rsidP="00F76F2B">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A96912" w:rsidRPr="00793343" w:rsidRDefault="00A96912" w:rsidP="00F76F2B">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3">
    <w:p w:rsidR="00A96912" w:rsidRPr="00793343" w:rsidRDefault="00A96912" w:rsidP="00F76F2B">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4">
    <w:p w:rsidR="00A96912" w:rsidRPr="00793343" w:rsidRDefault="00A96912" w:rsidP="00F76F2B">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5">
    <w:p w:rsidR="00A96912" w:rsidRPr="005C6670" w:rsidRDefault="00A96912" w:rsidP="007662A7">
      <w:pPr>
        <w:pStyle w:val="af2"/>
        <w:jc w:val="both"/>
        <w:rPr>
          <w:rFonts w:asciiTheme="minorHAnsi" w:hAnsiTheme="minorHAnsi"/>
        </w:rPr>
      </w:pPr>
      <w:r w:rsidRPr="005C6670">
        <w:rPr>
          <w:rFonts w:asciiTheme="minorHAnsi" w:hAnsiTheme="minorHAnsi"/>
        </w:rPr>
        <w:t xml:space="preserve">5.1 </w:t>
      </w:r>
      <w:r w:rsidRPr="005C6670">
        <w:rPr>
          <w:rFonts w:ascii="GHEA Grapalat" w:hAnsi="GHEA Grapalat"/>
          <w:i/>
        </w:rPr>
        <w:t xml:space="preserve">Если цена работы, закупаемой по заявке на закупку в рамках данной процедуры, превышает </w:t>
      </w:r>
      <w:r>
        <w:rPr>
          <w:rFonts w:ascii="GHEA Grapalat" w:hAnsi="GHEA Grapalat"/>
          <w:i/>
        </w:rPr>
        <w:t>восьми</w:t>
      </w:r>
      <w:r w:rsidRPr="005C6670">
        <w:rPr>
          <w:rFonts w:ascii="GHEA Grapalat" w:hAnsi="GHEA Grapalat"/>
          <w:i/>
        </w:rPr>
        <w:t>десятикратный размер базовой единицы закупок, число " 15 "заменяется числом "30".</w:t>
      </w:r>
    </w:p>
    <w:p w:rsidR="00A96912" w:rsidRPr="005C6670" w:rsidRDefault="00A96912" w:rsidP="00FC69A8">
      <w:pPr>
        <w:pStyle w:val="af2"/>
        <w:jc w:val="both"/>
        <w:rPr>
          <w:rFonts w:asciiTheme="minorHAnsi" w:hAnsiTheme="minorHAnsi"/>
        </w:rPr>
      </w:pPr>
    </w:p>
    <w:p w:rsidR="00A96912" w:rsidRPr="00CD6B60" w:rsidRDefault="00A9691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96912" w:rsidRPr="00CD6B60" w:rsidRDefault="00A96912"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96912" w:rsidRPr="002E4BC5" w:rsidRDefault="00A96912"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96912" w:rsidRPr="003F2273" w:rsidRDefault="00A96912"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6">
    <w:p w:rsidR="00A96912" w:rsidRDefault="00A96912"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96912" w:rsidRPr="00831D6D" w:rsidRDefault="00A9691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A96912" w:rsidRPr="00831D6D" w:rsidRDefault="00A96912"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7">
    <w:p w:rsidR="00A96912" w:rsidRPr="00D3436F" w:rsidRDefault="00A96912"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96912" w:rsidRPr="000811C1" w:rsidRDefault="00A96912">
      <w:pPr>
        <w:pStyle w:val="af2"/>
        <w:rPr>
          <w:rFonts w:asciiTheme="minorHAnsi" w:hAnsiTheme="minorHAnsi"/>
        </w:rPr>
      </w:pPr>
    </w:p>
  </w:footnote>
  <w:footnote w:id="8">
    <w:p w:rsidR="00A96912" w:rsidRPr="00810F23" w:rsidRDefault="00A96912">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9">
    <w:p w:rsidR="00A96912" w:rsidRPr="008842CE" w:rsidRDefault="00A9691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96912" w:rsidRPr="000811C1" w:rsidRDefault="00A96912">
      <w:pPr>
        <w:pStyle w:val="af2"/>
        <w:rPr>
          <w:lang w:val="af-ZA"/>
        </w:rPr>
      </w:pPr>
    </w:p>
  </w:footnote>
  <w:footnote w:id="10">
    <w:p w:rsidR="00A96912" w:rsidRPr="00793343" w:rsidRDefault="00A96912" w:rsidP="00622082">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11">
    <w:p w:rsidR="00A96912" w:rsidRPr="00810F23" w:rsidRDefault="00A96912"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A96912" w:rsidRPr="005F2C25" w:rsidRDefault="00A96912">
      <w:pPr>
        <w:pStyle w:val="af2"/>
        <w:rPr>
          <w:rFonts w:ascii="Times New Roman" w:hAnsi="Times New Roman"/>
        </w:rPr>
      </w:pPr>
    </w:p>
  </w:footnote>
  <w:footnote w:id="12">
    <w:p w:rsidR="00A96912" w:rsidRDefault="00A96912" w:rsidP="006B3E56">
      <w:pPr>
        <w:jc w:val="both"/>
      </w:pPr>
    </w:p>
    <w:p w:rsidR="00A96912" w:rsidRPr="001849D9" w:rsidRDefault="00A96912" w:rsidP="006B3E56">
      <w:pPr>
        <w:pStyle w:val="af2"/>
        <w:rPr>
          <w:rFonts w:asciiTheme="minorHAnsi" w:hAnsiTheme="minorHAnsi"/>
          <w:i/>
          <w:lang w:val="af-ZA"/>
        </w:rPr>
      </w:pPr>
    </w:p>
  </w:footnote>
  <w:footnote w:id="13">
    <w:p w:rsidR="00A96912" w:rsidRPr="00990559" w:rsidRDefault="00A96912">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A96912" w:rsidRPr="00A25D1B" w:rsidRDefault="00A9691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A96912" w:rsidRPr="00D3436F" w:rsidRDefault="00A9691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A96912" w:rsidRPr="00D3436F" w:rsidRDefault="00A96912">
      <w:pPr>
        <w:pStyle w:val="af2"/>
        <w:rPr>
          <w:lang w:val="es-ES"/>
        </w:rPr>
      </w:pPr>
    </w:p>
  </w:footnote>
  <w:footnote w:id="16">
    <w:p w:rsidR="00A96912" w:rsidRPr="008842CE" w:rsidRDefault="00A96912" w:rsidP="003D2FE2">
      <w:pPr>
        <w:pStyle w:val="af2"/>
        <w:jc w:val="both"/>
      </w:pPr>
    </w:p>
  </w:footnote>
  <w:footnote w:id="17">
    <w:p w:rsidR="00A96912" w:rsidRPr="008842CE" w:rsidRDefault="00A96912" w:rsidP="000A214C">
      <w:pPr>
        <w:pStyle w:val="af2"/>
        <w:jc w:val="both"/>
      </w:pPr>
    </w:p>
  </w:footnote>
  <w:footnote w:id="18">
    <w:p w:rsidR="00A96912" w:rsidRPr="00124BE9" w:rsidRDefault="00A96912"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A96912" w:rsidRPr="00124BE9" w:rsidRDefault="00A96912" w:rsidP="00BB28C8">
      <w:pPr>
        <w:pStyle w:val="af2"/>
        <w:widowControl w:val="0"/>
        <w:jc w:val="both"/>
        <w:rPr>
          <w:rFonts w:ascii="GHEA Grapalat" w:hAnsi="GHEA Grapalat"/>
          <w:lang w:val="hy-AM"/>
        </w:rPr>
      </w:pPr>
    </w:p>
  </w:footnote>
  <w:footnote w:id="19">
    <w:p w:rsidR="00A96912" w:rsidRPr="00124BE9" w:rsidRDefault="00A96912"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rsidR="00A96912" w:rsidRPr="00124BE9" w:rsidRDefault="00A96912"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A96912" w:rsidRPr="00124BE9" w:rsidRDefault="00A96912" w:rsidP="00BB28C8">
      <w:pPr>
        <w:pStyle w:val="af2"/>
        <w:widowControl w:val="0"/>
        <w:jc w:val="both"/>
        <w:rPr>
          <w:rFonts w:ascii="GHEA Grapalat" w:hAnsi="GHEA Grapalat"/>
          <w:lang w:val="hy-AM"/>
        </w:rPr>
      </w:pPr>
    </w:p>
  </w:footnote>
  <w:footnote w:id="21">
    <w:p w:rsidR="00A96912" w:rsidRPr="00AC7DC5" w:rsidRDefault="00A96912"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A96912" w:rsidRPr="00552088" w:rsidRDefault="00A96912"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96912" w:rsidRPr="004078D0" w:rsidRDefault="00A96912" w:rsidP="00BB28C8">
      <w:pPr>
        <w:pStyle w:val="af2"/>
        <w:widowControl w:val="0"/>
        <w:jc w:val="both"/>
        <w:rPr>
          <w:rFonts w:ascii="GHEA Grapalat" w:hAnsi="GHEA Grapalat"/>
          <w:sz w:val="2"/>
          <w:szCs w:val="2"/>
          <w:lang w:val="hy-AM"/>
        </w:rPr>
      </w:pPr>
    </w:p>
    <w:p w:rsidR="00A96912" w:rsidRPr="004078D0" w:rsidRDefault="00A96912" w:rsidP="00BB28C8">
      <w:pPr>
        <w:pStyle w:val="af2"/>
        <w:widowControl w:val="0"/>
        <w:jc w:val="both"/>
        <w:rPr>
          <w:rFonts w:ascii="GHEA Grapalat" w:hAnsi="GHEA Grapalat"/>
          <w:sz w:val="2"/>
          <w:szCs w:val="2"/>
          <w:lang w:val="hy-AM"/>
        </w:rPr>
      </w:pPr>
    </w:p>
  </w:footnote>
  <w:footnote w:id="22">
    <w:p w:rsidR="00A96912" w:rsidRPr="00124BE9" w:rsidRDefault="00A96912"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rsidR="00A96912" w:rsidRPr="00124BE9" w:rsidRDefault="00A96912"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rsidR="00A96912" w:rsidRPr="00124BE9" w:rsidRDefault="00A96912"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96912" w:rsidRPr="001C4E24" w:rsidRDefault="00A96912" w:rsidP="00BB28C8">
      <w:pPr>
        <w:pStyle w:val="af2"/>
        <w:rPr>
          <w:lang w:val="hy-AM"/>
        </w:rPr>
      </w:pPr>
    </w:p>
  </w:footnote>
  <w:footnote w:id="25">
    <w:p w:rsidR="00A96912" w:rsidRPr="00124BE9" w:rsidRDefault="00A96912"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A96912" w:rsidRPr="00124BE9" w:rsidRDefault="00A96912"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BDF"/>
    <w:rsid w:val="00002BC7"/>
    <w:rsid w:val="00002C23"/>
    <w:rsid w:val="000031E3"/>
    <w:rsid w:val="000033BC"/>
    <w:rsid w:val="00003DF0"/>
    <w:rsid w:val="000058CF"/>
    <w:rsid w:val="00005D30"/>
    <w:rsid w:val="0000622A"/>
    <w:rsid w:val="00006A31"/>
    <w:rsid w:val="000076A1"/>
    <w:rsid w:val="0000776B"/>
    <w:rsid w:val="00010ECA"/>
    <w:rsid w:val="00011CB9"/>
    <w:rsid w:val="00011FFF"/>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07"/>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604CF"/>
    <w:rsid w:val="00060CBB"/>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1B92"/>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3A0B"/>
    <w:rsid w:val="000A4322"/>
    <w:rsid w:val="000A4FC5"/>
    <w:rsid w:val="000A5316"/>
    <w:rsid w:val="000A5A1F"/>
    <w:rsid w:val="000A5B16"/>
    <w:rsid w:val="000A6B75"/>
    <w:rsid w:val="000A72AD"/>
    <w:rsid w:val="000A7528"/>
    <w:rsid w:val="000A7854"/>
    <w:rsid w:val="000B033F"/>
    <w:rsid w:val="000B079B"/>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356"/>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97CC6"/>
    <w:rsid w:val="001A070B"/>
    <w:rsid w:val="001A0C48"/>
    <w:rsid w:val="001A1444"/>
    <w:rsid w:val="001A17F8"/>
    <w:rsid w:val="001A23A6"/>
    <w:rsid w:val="001A2579"/>
    <w:rsid w:val="001A2B0A"/>
    <w:rsid w:val="001A2F72"/>
    <w:rsid w:val="001A3195"/>
    <w:rsid w:val="001A3F67"/>
    <w:rsid w:val="001A3FEC"/>
    <w:rsid w:val="001A43A4"/>
    <w:rsid w:val="001A48B0"/>
    <w:rsid w:val="001A4EF7"/>
    <w:rsid w:val="001A5BC8"/>
    <w:rsid w:val="001A5C02"/>
    <w:rsid w:val="001A6561"/>
    <w:rsid w:val="001A6B31"/>
    <w:rsid w:val="001A77DF"/>
    <w:rsid w:val="001B0D9A"/>
    <w:rsid w:val="001B1050"/>
    <w:rsid w:val="001B1370"/>
    <w:rsid w:val="001B14C2"/>
    <w:rsid w:val="001B14EB"/>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1CA0"/>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360F"/>
    <w:rsid w:val="002542AE"/>
    <w:rsid w:val="00254A36"/>
    <w:rsid w:val="002554A3"/>
    <w:rsid w:val="002559B9"/>
    <w:rsid w:val="00255C41"/>
    <w:rsid w:val="00255E60"/>
    <w:rsid w:val="0025693E"/>
    <w:rsid w:val="00257773"/>
    <w:rsid w:val="00260163"/>
    <w:rsid w:val="00260739"/>
    <w:rsid w:val="00260E64"/>
    <w:rsid w:val="0026158D"/>
    <w:rsid w:val="0026196E"/>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6D5B"/>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BAD"/>
    <w:rsid w:val="002F6164"/>
    <w:rsid w:val="002F6FA0"/>
    <w:rsid w:val="002F7000"/>
    <w:rsid w:val="002F7391"/>
    <w:rsid w:val="002F7A7E"/>
    <w:rsid w:val="003005F7"/>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99F"/>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06B4"/>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624"/>
    <w:rsid w:val="00374F4A"/>
    <w:rsid w:val="003755FD"/>
    <w:rsid w:val="00375D38"/>
    <w:rsid w:val="00375E5E"/>
    <w:rsid w:val="00375FD2"/>
    <w:rsid w:val="003760B7"/>
    <w:rsid w:val="00376924"/>
    <w:rsid w:val="00376A9D"/>
    <w:rsid w:val="00377976"/>
    <w:rsid w:val="003802B8"/>
    <w:rsid w:val="00380721"/>
    <w:rsid w:val="00380FA2"/>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9BA"/>
    <w:rsid w:val="003B0D6E"/>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C67"/>
    <w:rsid w:val="003D0E3C"/>
    <w:rsid w:val="003D1153"/>
    <w:rsid w:val="003D117E"/>
    <w:rsid w:val="003D14E9"/>
    <w:rsid w:val="003D1CF4"/>
    <w:rsid w:val="003D2146"/>
    <w:rsid w:val="003D2F0B"/>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39CD"/>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414"/>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671"/>
    <w:rsid w:val="004D5FF6"/>
    <w:rsid w:val="004D6073"/>
    <w:rsid w:val="004D64A9"/>
    <w:rsid w:val="004D7784"/>
    <w:rsid w:val="004D77AD"/>
    <w:rsid w:val="004E037F"/>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0703"/>
    <w:rsid w:val="00501516"/>
    <w:rsid w:val="0050161D"/>
    <w:rsid w:val="005020A2"/>
    <w:rsid w:val="00502397"/>
    <w:rsid w:val="005024D2"/>
    <w:rsid w:val="00503288"/>
    <w:rsid w:val="00503BFB"/>
    <w:rsid w:val="00504133"/>
    <w:rsid w:val="005053A0"/>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3D1"/>
    <w:rsid w:val="00530967"/>
    <w:rsid w:val="00530C17"/>
    <w:rsid w:val="00530DA1"/>
    <w:rsid w:val="00530F97"/>
    <w:rsid w:val="00531194"/>
    <w:rsid w:val="0053262C"/>
    <w:rsid w:val="00532EDD"/>
    <w:rsid w:val="00533989"/>
    <w:rsid w:val="00533E6A"/>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3F21"/>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69AF"/>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4610"/>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12F"/>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5F7D01"/>
    <w:rsid w:val="0060038D"/>
    <w:rsid w:val="0060526C"/>
    <w:rsid w:val="0060591F"/>
    <w:rsid w:val="00605C54"/>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82"/>
    <w:rsid w:val="006220CA"/>
    <w:rsid w:val="00623041"/>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738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0FE4"/>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4B0D"/>
    <w:rsid w:val="006A5026"/>
    <w:rsid w:val="006A537C"/>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0B68"/>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8BE"/>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4FF"/>
    <w:rsid w:val="00730989"/>
    <w:rsid w:val="00731BD1"/>
    <w:rsid w:val="00731D26"/>
    <w:rsid w:val="00735365"/>
    <w:rsid w:val="00736959"/>
    <w:rsid w:val="00736A43"/>
    <w:rsid w:val="00737986"/>
    <w:rsid w:val="00737B2F"/>
    <w:rsid w:val="00737C4B"/>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0F1"/>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97407"/>
    <w:rsid w:val="00797D13"/>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64E"/>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9"/>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C2A"/>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3A29"/>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960"/>
    <w:rsid w:val="008D7FF8"/>
    <w:rsid w:val="008E00F2"/>
    <w:rsid w:val="008E0AD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BFD"/>
    <w:rsid w:val="00900E5A"/>
    <w:rsid w:val="00901F69"/>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27C56"/>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6DC9"/>
    <w:rsid w:val="0096739A"/>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10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194"/>
    <w:rsid w:val="00A06CC8"/>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393C"/>
    <w:rsid w:val="00A9488E"/>
    <w:rsid w:val="00A949E2"/>
    <w:rsid w:val="00A94FA9"/>
    <w:rsid w:val="00A95C09"/>
    <w:rsid w:val="00A961A4"/>
    <w:rsid w:val="00A96293"/>
    <w:rsid w:val="00A96817"/>
    <w:rsid w:val="00A96912"/>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3F29"/>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AE8"/>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479C1"/>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B0"/>
    <w:rsid w:val="00B75687"/>
    <w:rsid w:val="00B80C17"/>
    <w:rsid w:val="00B81AD3"/>
    <w:rsid w:val="00B8528E"/>
    <w:rsid w:val="00B853BF"/>
    <w:rsid w:val="00B8636F"/>
    <w:rsid w:val="00B86BCB"/>
    <w:rsid w:val="00B86C5F"/>
    <w:rsid w:val="00B90C0A"/>
    <w:rsid w:val="00B90C52"/>
    <w:rsid w:val="00B9100A"/>
    <w:rsid w:val="00B91849"/>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D7453"/>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2B3"/>
    <w:rsid w:val="00BF5421"/>
    <w:rsid w:val="00BF603D"/>
    <w:rsid w:val="00BF7253"/>
    <w:rsid w:val="00BF762F"/>
    <w:rsid w:val="00BF79C6"/>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5DBE"/>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DA4"/>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7A0"/>
    <w:rsid w:val="00CB0901"/>
    <w:rsid w:val="00CB0A01"/>
    <w:rsid w:val="00CB0EE3"/>
    <w:rsid w:val="00CB1211"/>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26"/>
    <w:rsid w:val="00CE56FD"/>
    <w:rsid w:val="00CE5E70"/>
    <w:rsid w:val="00CE62D4"/>
    <w:rsid w:val="00CE750F"/>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124"/>
    <w:rsid w:val="00D33481"/>
    <w:rsid w:val="00D334B6"/>
    <w:rsid w:val="00D335BF"/>
    <w:rsid w:val="00D3423E"/>
    <w:rsid w:val="00D342CE"/>
    <w:rsid w:val="00D3436F"/>
    <w:rsid w:val="00D34B9B"/>
    <w:rsid w:val="00D356C3"/>
    <w:rsid w:val="00D359EB"/>
    <w:rsid w:val="00D362DB"/>
    <w:rsid w:val="00D36D97"/>
    <w:rsid w:val="00D37511"/>
    <w:rsid w:val="00D411B6"/>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562"/>
    <w:rsid w:val="00DE26E4"/>
    <w:rsid w:val="00DE3538"/>
    <w:rsid w:val="00DE3C28"/>
    <w:rsid w:val="00DE3F97"/>
    <w:rsid w:val="00DE4E15"/>
    <w:rsid w:val="00DE54C9"/>
    <w:rsid w:val="00DE5B89"/>
    <w:rsid w:val="00DE65EA"/>
    <w:rsid w:val="00DE75F6"/>
    <w:rsid w:val="00DE7706"/>
    <w:rsid w:val="00DE7753"/>
    <w:rsid w:val="00DE7F8F"/>
    <w:rsid w:val="00DF09E7"/>
    <w:rsid w:val="00DF0BD2"/>
    <w:rsid w:val="00DF11C4"/>
    <w:rsid w:val="00DF1625"/>
    <w:rsid w:val="00DF19A1"/>
    <w:rsid w:val="00DF2F68"/>
    <w:rsid w:val="00DF3688"/>
    <w:rsid w:val="00DF43FF"/>
    <w:rsid w:val="00DF44E3"/>
    <w:rsid w:val="00DF5182"/>
    <w:rsid w:val="00DF749E"/>
    <w:rsid w:val="00E004B7"/>
    <w:rsid w:val="00E00AD1"/>
    <w:rsid w:val="00E01503"/>
    <w:rsid w:val="00E020C1"/>
    <w:rsid w:val="00E02310"/>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6286"/>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853"/>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0E"/>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F37"/>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C1"/>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6F2B"/>
    <w:rsid w:val="00F775CA"/>
    <w:rsid w:val="00F80761"/>
    <w:rsid w:val="00F822EA"/>
    <w:rsid w:val="00F825AC"/>
    <w:rsid w:val="00F82623"/>
    <w:rsid w:val="00F83409"/>
    <w:rsid w:val="00F839B3"/>
    <w:rsid w:val="00F83B76"/>
    <w:rsid w:val="00F83E0A"/>
    <w:rsid w:val="00F8462A"/>
    <w:rsid w:val="00F84A6C"/>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1CE"/>
    <w:rsid w:val="00FC096C"/>
    <w:rsid w:val="00FC0FDC"/>
    <w:rsid w:val="00FC11F3"/>
    <w:rsid w:val="00FC22F4"/>
    <w:rsid w:val="00FC283C"/>
    <w:rsid w:val="00FC2FB3"/>
    <w:rsid w:val="00FC32D2"/>
    <w:rsid w:val="00FC4412"/>
    <w:rsid w:val="00FC4AC0"/>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38DE"/>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D01"/>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0E4356"/>
  </w:style>
  <w:style w:type="paragraph" w:customStyle="1" w:styleId="xl76">
    <w:name w:val="xl7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77">
    <w:name w:val="xl7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78">
    <w:name w:val="xl7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79">
    <w:name w:val="xl7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0">
    <w:name w:val="xl8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1">
    <w:name w:val="xl8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2">
    <w:name w:val="xl8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3">
    <w:name w:val="xl8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4">
    <w:name w:val="xl8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5">
    <w:name w:val="xl8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6">
    <w:name w:val="xl8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87">
    <w:name w:val="xl8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8">
    <w:name w:val="xl8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9">
    <w:name w:val="xl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90">
    <w:name w:val="xl90"/>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1">
    <w:name w:val="xl9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2">
    <w:name w:val="xl9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3">
    <w:name w:val="xl9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94">
    <w:name w:val="xl9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5">
    <w:name w:val="xl9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6">
    <w:name w:val="xl9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7">
    <w:name w:val="xl9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8">
    <w:name w:val="xl9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9">
    <w:name w:val="xl9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00">
    <w:name w:val="xl10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01">
    <w:name w:val="xl10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02">
    <w:name w:val="xl10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03">
    <w:name w:val="xl10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bidi="ar-SA"/>
    </w:rPr>
  </w:style>
  <w:style w:type="paragraph" w:customStyle="1" w:styleId="xl104">
    <w:name w:val="xl10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bidi="ar-SA"/>
    </w:rPr>
  </w:style>
  <w:style w:type="paragraph" w:customStyle="1" w:styleId="xl105">
    <w:name w:val="xl10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06">
    <w:name w:val="xl10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07">
    <w:name w:val="xl10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bidi="ar-SA"/>
    </w:rPr>
  </w:style>
  <w:style w:type="paragraph" w:customStyle="1" w:styleId="xl108">
    <w:name w:val="xl10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09">
    <w:name w:val="xl10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10">
    <w:name w:val="xl11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11">
    <w:name w:val="xl111"/>
    <w:basedOn w:val="a"/>
    <w:rsid w:val="000E4356"/>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bidi="ar-SA"/>
    </w:rPr>
  </w:style>
  <w:style w:type="paragraph" w:customStyle="1" w:styleId="xl112">
    <w:name w:val="xl112"/>
    <w:basedOn w:val="a"/>
    <w:rsid w:val="000E4356"/>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bidi="ar-SA"/>
    </w:rPr>
  </w:style>
  <w:style w:type="paragraph" w:customStyle="1" w:styleId="xl113">
    <w:name w:val="xl113"/>
    <w:basedOn w:val="a"/>
    <w:rsid w:val="000E4356"/>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bidi="ar-SA"/>
    </w:rPr>
  </w:style>
  <w:style w:type="paragraph" w:customStyle="1" w:styleId="xl114">
    <w:name w:val="xl114"/>
    <w:basedOn w:val="a"/>
    <w:rsid w:val="000E4356"/>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bidi="ar-SA"/>
    </w:rPr>
  </w:style>
  <w:style w:type="paragraph" w:customStyle="1" w:styleId="xl115">
    <w:name w:val="xl115"/>
    <w:basedOn w:val="a"/>
    <w:rsid w:val="000E435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bidi="ar-SA"/>
    </w:rPr>
  </w:style>
  <w:style w:type="paragraph" w:customStyle="1" w:styleId="xl116">
    <w:name w:val="xl116"/>
    <w:basedOn w:val="a"/>
    <w:rsid w:val="000E4356"/>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bidi="ar-SA"/>
    </w:rPr>
  </w:style>
  <w:style w:type="paragraph" w:customStyle="1" w:styleId="xl117">
    <w:name w:val="xl117"/>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18">
    <w:name w:val="xl11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19">
    <w:name w:val="xl11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20">
    <w:name w:val="xl12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bidi="ar-SA"/>
    </w:rPr>
  </w:style>
  <w:style w:type="paragraph" w:customStyle="1" w:styleId="xl121">
    <w:name w:val="xl12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22">
    <w:name w:val="xl12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bidi="ar-SA"/>
    </w:rPr>
  </w:style>
  <w:style w:type="paragraph" w:customStyle="1" w:styleId="xl123">
    <w:name w:val="xl12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24">
    <w:name w:val="xl12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bidi="ar-SA"/>
    </w:rPr>
  </w:style>
  <w:style w:type="paragraph" w:customStyle="1" w:styleId="xl125">
    <w:name w:val="xl12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6">
    <w:name w:val="xl12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7">
    <w:name w:val="xl12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8">
    <w:name w:val="xl128"/>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29">
    <w:name w:val="xl12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30">
    <w:name w:val="xl13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1">
    <w:name w:val="xl13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2">
    <w:name w:val="xl13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3">
    <w:name w:val="xl13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4">
    <w:name w:val="xl13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5">
    <w:name w:val="xl13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6">
    <w:name w:val="xl13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37">
    <w:name w:val="xl13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8">
    <w:name w:val="xl13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39">
    <w:name w:val="xl13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0">
    <w:name w:val="xl14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1">
    <w:name w:val="xl14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2">
    <w:name w:val="xl14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43">
    <w:name w:val="xl14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4">
    <w:name w:val="xl14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5">
    <w:name w:val="xl14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6">
    <w:name w:val="xl14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7">
    <w:name w:val="xl14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48">
    <w:name w:val="xl14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49">
    <w:name w:val="xl14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150">
    <w:name w:val="xl15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51">
    <w:name w:val="xl15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52">
    <w:name w:val="xl15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153">
    <w:name w:val="xl15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54">
    <w:name w:val="xl15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bidi="ar-SA"/>
    </w:rPr>
  </w:style>
  <w:style w:type="paragraph" w:customStyle="1" w:styleId="xl155">
    <w:name w:val="xl15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56">
    <w:name w:val="xl15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57">
    <w:name w:val="xl15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58">
    <w:name w:val="xl15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59">
    <w:name w:val="xl15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bidi="ar-SA"/>
    </w:rPr>
  </w:style>
  <w:style w:type="paragraph" w:customStyle="1" w:styleId="xl160">
    <w:name w:val="xl16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61">
    <w:name w:val="xl16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62">
    <w:name w:val="xl16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163">
    <w:name w:val="xl16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64">
    <w:name w:val="xl16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65">
    <w:name w:val="xl16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66">
    <w:name w:val="xl16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167">
    <w:name w:val="xl16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bidi="ar-SA"/>
    </w:rPr>
  </w:style>
  <w:style w:type="paragraph" w:customStyle="1" w:styleId="xl168">
    <w:name w:val="xl168"/>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bidi="ar-SA"/>
    </w:rPr>
  </w:style>
  <w:style w:type="paragraph" w:customStyle="1" w:styleId="xl169">
    <w:name w:val="xl16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bidi="ar-SA"/>
    </w:rPr>
  </w:style>
  <w:style w:type="paragraph" w:customStyle="1" w:styleId="xl170">
    <w:name w:val="xl170"/>
    <w:basedOn w:val="a"/>
    <w:rsid w:val="000E4356"/>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bidi="ar-SA"/>
    </w:rPr>
  </w:style>
  <w:style w:type="paragraph" w:customStyle="1" w:styleId="xl171">
    <w:name w:val="xl171"/>
    <w:basedOn w:val="a"/>
    <w:rsid w:val="000E4356"/>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bidi="ar-SA"/>
    </w:rPr>
  </w:style>
  <w:style w:type="paragraph" w:customStyle="1" w:styleId="xl172">
    <w:name w:val="xl172"/>
    <w:basedOn w:val="a"/>
    <w:rsid w:val="000E4356"/>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bidi="ar-SA"/>
    </w:rPr>
  </w:style>
  <w:style w:type="paragraph" w:customStyle="1" w:styleId="xl173">
    <w:name w:val="xl173"/>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74">
    <w:name w:val="xl174"/>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75">
    <w:name w:val="xl175"/>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76">
    <w:name w:val="xl176"/>
    <w:basedOn w:val="a"/>
    <w:rsid w:val="000E4356"/>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77">
    <w:name w:val="xl177"/>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78">
    <w:name w:val="xl178"/>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79">
    <w:name w:val="xl179"/>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80">
    <w:name w:val="xl180"/>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bidi="ar-SA"/>
    </w:rPr>
  </w:style>
  <w:style w:type="paragraph" w:customStyle="1" w:styleId="xl181">
    <w:name w:val="xl181"/>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bidi="ar-SA"/>
    </w:rPr>
  </w:style>
  <w:style w:type="paragraph" w:customStyle="1" w:styleId="xl182">
    <w:name w:val="xl182"/>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bidi="ar-SA"/>
    </w:rPr>
  </w:style>
  <w:style w:type="paragraph" w:customStyle="1" w:styleId="xl183">
    <w:name w:val="xl183"/>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bidi="ar-SA"/>
    </w:rPr>
  </w:style>
  <w:style w:type="paragraph" w:customStyle="1" w:styleId="xl184">
    <w:name w:val="xl184"/>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bidi="ar-SA"/>
    </w:rPr>
  </w:style>
  <w:style w:type="paragraph" w:customStyle="1" w:styleId="xl185">
    <w:name w:val="xl185"/>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bidi="ar-SA"/>
    </w:rPr>
  </w:style>
  <w:style w:type="paragraph" w:customStyle="1" w:styleId="xl186">
    <w:name w:val="xl186"/>
    <w:basedOn w:val="a"/>
    <w:rsid w:val="000E4356"/>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bidi="ar-SA"/>
    </w:rPr>
  </w:style>
  <w:style w:type="paragraph" w:customStyle="1" w:styleId="xl187">
    <w:name w:val="xl187"/>
    <w:basedOn w:val="a"/>
    <w:rsid w:val="000E4356"/>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bidi="ar-SA"/>
    </w:rPr>
  </w:style>
  <w:style w:type="paragraph" w:customStyle="1" w:styleId="xl188">
    <w:name w:val="xl188"/>
    <w:basedOn w:val="a"/>
    <w:rsid w:val="000E4356"/>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bidi="ar-SA"/>
    </w:rPr>
  </w:style>
  <w:style w:type="paragraph" w:customStyle="1" w:styleId="xl189">
    <w:name w:val="xl1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bidi="ar-SA"/>
    </w:rPr>
  </w:style>
  <w:style w:type="paragraph" w:customStyle="1" w:styleId="xl190">
    <w:name w:val="xl190"/>
    <w:basedOn w:val="a"/>
    <w:rsid w:val="000E4356"/>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bidi="ar-SA"/>
    </w:rPr>
  </w:style>
  <w:style w:type="numbering" w:customStyle="1" w:styleId="26">
    <w:name w:val="Нет списка2"/>
    <w:next w:val="a2"/>
    <w:uiPriority w:val="99"/>
    <w:semiHidden/>
    <w:unhideWhenUsed/>
    <w:rsid w:val="008D7960"/>
  </w:style>
  <w:style w:type="table" w:customStyle="1" w:styleId="13">
    <w:name w:val="Сетка таблицы1"/>
    <w:basedOn w:val="a1"/>
    <w:next w:val="aff2"/>
    <w:uiPriority w:val="59"/>
    <w:rsid w:val="008D796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7640F1"/>
  </w:style>
  <w:style w:type="paragraph" w:customStyle="1" w:styleId="xl191">
    <w:name w:val="xl191"/>
    <w:basedOn w:val="a"/>
    <w:rsid w:val="007640F1"/>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2">
    <w:name w:val="xl192"/>
    <w:basedOn w:val="a"/>
    <w:rsid w:val="007640F1"/>
    <w:pPr>
      <w:pBdr>
        <w:top w:val="single" w:sz="4" w:space="0" w:color="auto"/>
        <w:bottom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3">
    <w:name w:val="xl193"/>
    <w:basedOn w:val="a"/>
    <w:rsid w:val="007640F1"/>
    <w:pPr>
      <w:pBdr>
        <w:top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4">
    <w:name w:val="xl194"/>
    <w:basedOn w:val="a"/>
    <w:rsid w:val="007640F1"/>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5">
    <w:name w:val="xl195"/>
    <w:basedOn w:val="a"/>
    <w:rsid w:val="007640F1"/>
    <w:pPr>
      <w:shd w:val="clear" w:color="auto" w:fill="D9D9D9"/>
      <w:spacing w:before="100" w:beforeAutospacing="1" w:after="100" w:afterAutospacing="1"/>
      <w:jc w:val="center"/>
    </w:pPr>
    <w:rPr>
      <w:rFonts w:ascii="GHEA Grapalat" w:hAnsi="GHEA Grapalat"/>
      <w:lang w:bidi="ar-SA"/>
    </w:rPr>
  </w:style>
  <w:style w:type="paragraph" w:customStyle="1" w:styleId="xl196">
    <w:name w:val="xl196"/>
    <w:basedOn w:val="a"/>
    <w:rsid w:val="007640F1"/>
    <w:pPr>
      <w:spacing w:before="100" w:beforeAutospacing="1" w:after="100" w:afterAutospacing="1"/>
    </w:pPr>
    <w:rPr>
      <w:rFonts w:ascii="GHEA Grapalat" w:hAnsi="GHEA Grapalat"/>
      <w:b/>
      <w:bCs/>
      <w:lang w:bidi="ar-SA"/>
    </w:rPr>
  </w:style>
  <w:style w:type="paragraph" w:customStyle="1" w:styleId="xl197">
    <w:name w:val="xl197"/>
    <w:basedOn w:val="a"/>
    <w:rsid w:val="007640F1"/>
    <w:pPr>
      <w:spacing w:before="100" w:beforeAutospacing="1" w:after="100" w:afterAutospacing="1"/>
      <w:jc w:val="center"/>
    </w:pPr>
    <w:rPr>
      <w:rFonts w:ascii="GHEA Grapalat" w:hAnsi="GHEA Grapalat"/>
      <w:lang w:bidi="ar-SA"/>
    </w:rPr>
  </w:style>
  <w:style w:type="paragraph" w:customStyle="1" w:styleId="xl198">
    <w:name w:val="xl198"/>
    <w:basedOn w:val="a"/>
    <w:rsid w:val="007640F1"/>
    <w:pPr>
      <w:spacing w:before="100" w:beforeAutospacing="1" w:after="100" w:afterAutospacing="1"/>
    </w:pPr>
    <w:rPr>
      <w:rFonts w:ascii="GHEA Grapalat" w:hAnsi="GHEA Grapalat"/>
      <w:lang w:bidi="ar-SA"/>
    </w:rPr>
  </w:style>
  <w:style w:type="paragraph" w:customStyle="1" w:styleId="xl199">
    <w:name w:val="xl199"/>
    <w:basedOn w:val="a"/>
    <w:rsid w:val="00764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0">
    <w:name w:val="xl200"/>
    <w:basedOn w:val="a"/>
    <w:rsid w:val="007640F1"/>
    <w:pPr>
      <w:pBdr>
        <w:top w:val="single" w:sz="4" w:space="0" w:color="auto"/>
        <w:bottom w:val="single" w:sz="4" w:space="0" w:color="auto"/>
      </w:pBdr>
      <w:spacing w:before="100" w:beforeAutospacing="1" w:after="100" w:afterAutospacing="1"/>
      <w:jc w:val="center"/>
    </w:pPr>
    <w:rPr>
      <w:rFonts w:ascii="GHEA Grapalat" w:hAnsi="GHEA Grapalat"/>
      <w:i/>
      <w:iCs/>
      <w:lang w:bidi="ar-SA"/>
    </w:rPr>
  </w:style>
  <w:style w:type="paragraph" w:customStyle="1" w:styleId="xl201">
    <w:name w:val="xl201"/>
    <w:basedOn w:val="a"/>
    <w:rsid w:val="00764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2">
    <w:name w:val="xl202"/>
    <w:basedOn w:val="a"/>
    <w:rsid w:val="007640F1"/>
    <w:pPr>
      <w:spacing w:before="100" w:beforeAutospacing="1" w:after="100" w:afterAutospacing="1"/>
      <w:jc w:val="center"/>
    </w:pPr>
    <w:rPr>
      <w:rFonts w:ascii="GHEA Grapalat" w:hAnsi="GHEA Grapalat"/>
      <w:lang w:bidi="ar-SA"/>
    </w:rPr>
  </w:style>
  <w:style w:type="paragraph" w:customStyle="1" w:styleId="xl203">
    <w:name w:val="xl203"/>
    <w:basedOn w:val="a"/>
    <w:rsid w:val="007640F1"/>
    <w:pPr>
      <w:pBdr>
        <w:top w:val="single" w:sz="4" w:space="0" w:color="auto"/>
        <w:left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204">
    <w:name w:val="xl204"/>
    <w:basedOn w:val="a"/>
    <w:rsid w:val="007640F1"/>
    <w:pPr>
      <w:pBdr>
        <w:top w:val="single" w:sz="4" w:space="0" w:color="auto"/>
        <w:left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5">
    <w:name w:val="xl205"/>
    <w:basedOn w:val="a"/>
    <w:rsid w:val="007640F1"/>
    <w:pPr>
      <w:pBdr>
        <w:top w:val="single" w:sz="4" w:space="0" w:color="auto"/>
        <w:left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6">
    <w:name w:val="xl206"/>
    <w:basedOn w:val="a"/>
    <w:rsid w:val="007640F1"/>
    <w:pPr>
      <w:pBdr>
        <w:top w:val="single" w:sz="4" w:space="0" w:color="auto"/>
        <w:bottom w:val="single" w:sz="4" w:space="0" w:color="auto"/>
      </w:pBdr>
      <w:shd w:val="clear" w:color="auto" w:fill="D9D9D9"/>
      <w:spacing w:before="100" w:beforeAutospacing="1" w:after="100" w:afterAutospacing="1"/>
    </w:pPr>
    <w:rPr>
      <w:rFonts w:ascii="GHEA Grapalat" w:hAnsi="GHEA Grapalat"/>
      <w:b/>
      <w:bCs/>
      <w:lang w:bidi="ar-SA"/>
    </w:rPr>
  </w:style>
  <w:style w:type="paragraph" w:customStyle="1" w:styleId="xl207">
    <w:name w:val="xl207"/>
    <w:basedOn w:val="a"/>
    <w:rsid w:val="007640F1"/>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b/>
      <w:bCs/>
      <w:lang w:bidi="ar-SA"/>
    </w:rPr>
  </w:style>
  <w:style w:type="paragraph" w:customStyle="1" w:styleId="xl208">
    <w:name w:val="xl208"/>
    <w:basedOn w:val="a"/>
    <w:rsid w:val="007640F1"/>
    <w:pPr>
      <w:pBdr>
        <w:top w:val="single" w:sz="4" w:space="0" w:color="auto"/>
        <w:bottom w:val="single" w:sz="4" w:space="0" w:color="auto"/>
      </w:pBdr>
      <w:spacing w:before="100" w:beforeAutospacing="1" w:after="100" w:afterAutospacing="1"/>
      <w:jc w:val="center"/>
    </w:pPr>
    <w:rPr>
      <w:rFonts w:ascii="GHEA Grapalat" w:hAnsi="GHEA Grapalat"/>
      <w:i/>
      <w:iCs/>
      <w:lang w:bidi="ar-SA"/>
    </w:rPr>
  </w:style>
  <w:style w:type="paragraph" w:customStyle="1" w:styleId="xl209">
    <w:name w:val="xl209"/>
    <w:basedOn w:val="a"/>
    <w:rsid w:val="007640F1"/>
    <w:pPr>
      <w:pBdr>
        <w:top w:val="single" w:sz="4" w:space="0" w:color="auto"/>
      </w:pBdr>
      <w:spacing w:before="100" w:beforeAutospacing="1" w:after="100" w:afterAutospacing="1"/>
      <w:jc w:val="center"/>
    </w:pPr>
    <w:rPr>
      <w:rFonts w:ascii="GHEA Grapalat" w:hAnsi="GHEA Grapalat"/>
      <w:i/>
      <w:iCs/>
      <w:lang w:bidi="ar-SA"/>
    </w:rPr>
  </w:style>
  <w:style w:type="paragraph" w:customStyle="1" w:styleId="xl210">
    <w:name w:val="xl210"/>
    <w:basedOn w:val="a"/>
    <w:rsid w:val="007640F1"/>
    <w:pPr>
      <w:pBdr>
        <w:top w:val="single" w:sz="4" w:space="0" w:color="auto"/>
        <w:bottom w:val="single" w:sz="4" w:space="0" w:color="auto"/>
      </w:pBdr>
      <w:spacing w:before="100" w:beforeAutospacing="1" w:after="100" w:afterAutospacing="1"/>
      <w:jc w:val="center"/>
    </w:pPr>
    <w:rPr>
      <w:rFonts w:ascii="GHEA Grapalat" w:hAnsi="GHEA Grapalat"/>
      <w:b/>
      <w:bCs/>
      <w:i/>
      <w:iCs/>
      <w:lang w:bidi="ar-SA"/>
    </w:rPr>
  </w:style>
  <w:style w:type="paragraph" w:customStyle="1" w:styleId="xl211">
    <w:name w:val="xl211"/>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2">
    <w:name w:val="xl212"/>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13">
    <w:name w:val="xl213"/>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4">
    <w:name w:val="xl214"/>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5">
    <w:name w:val="xl215"/>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6">
    <w:name w:val="xl216"/>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7">
    <w:name w:val="xl217"/>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18">
    <w:name w:val="xl218"/>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9">
    <w:name w:val="xl219"/>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0">
    <w:name w:val="xl220"/>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21">
    <w:name w:val="xl221"/>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2">
    <w:name w:val="xl222"/>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23">
    <w:name w:val="xl223"/>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24">
    <w:name w:val="xl224"/>
    <w:basedOn w:val="a"/>
    <w:rsid w:val="007640F1"/>
    <w:pPr>
      <w:pBdr>
        <w:top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5">
    <w:name w:val="xl225"/>
    <w:basedOn w:val="a"/>
    <w:rsid w:val="007640F1"/>
    <w:pPr>
      <w:pBdr>
        <w:top w:val="single" w:sz="4" w:space="0" w:color="auto"/>
        <w:bottom w:val="single" w:sz="4" w:space="0" w:color="auto"/>
      </w:pBdr>
      <w:shd w:val="clear" w:color="auto" w:fill="FFFFFF"/>
      <w:spacing w:before="100" w:beforeAutospacing="1" w:after="100" w:afterAutospacing="1"/>
    </w:pPr>
    <w:rPr>
      <w:rFonts w:ascii="GHEA Grapalat" w:hAnsi="GHEA Grapalat"/>
      <w:b/>
      <w:bCs/>
      <w:i/>
      <w:iCs/>
      <w:lang w:bidi="ar-SA"/>
    </w:rPr>
  </w:style>
  <w:style w:type="paragraph" w:customStyle="1" w:styleId="xl226">
    <w:name w:val="xl226"/>
    <w:basedOn w:val="a"/>
    <w:rsid w:val="007640F1"/>
    <w:pPr>
      <w:pBdr>
        <w:top w:val="single" w:sz="4" w:space="0" w:color="auto"/>
        <w:bottom w:val="single" w:sz="4" w:space="0" w:color="auto"/>
      </w:pBdr>
      <w:shd w:val="clear" w:color="auto" w:fill="FFFFFF"/>
      <w:spacing w:before="100" w:beforeAutospacing="1" w:after="100" w:afterAutospacing="1"/>
      <w:jc w:val="center"/>
    </w:pPr>
    <w:rPr>
      <w:rFonts w:ascii="GHEA Grapalat" w:hAnsi="GHEA Grapalat"/>
      <w:i/>
      <w:iCs/>
      <w:lang w:bidi="ar-SA"/>
    </w:rPr>
  </w:style>
  <w:style w:type="paragraph" w:customStyle="1" w:styleId="xl227">
    <w:name w:val="xl227"/>
    <w:basedOn w:val="a"/>
    <w:rsid w:val="007640F1"/>
    <w:pPr>
      <w:pBdr>
        <w:top w:val="single" w:sz="4" w:space="0" w:color="auto"/>
        <w:bottom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8">
    <w:name w:val="xl228"/>
    <w:basedOn w:val="a"/>
    <w:rsid w:val="007640F1"/>
    <w:pPr>
      <w:pBdr>
        <w:top w:val="single" w:sz="4" w:space="0" w:color="auto"/>
        <w:bottom w:val="single" w:sz="4" w:space="0" w:color="auto"/>
      </w:pBdr>
      <w:shd w:val="clear" w:color="auto" w:fill="FFFFFF"/>
      <w:spacing w:before="100" w:beforeAutospacing="1" w:after="100" w:afterAutospacing="1"/>
    </w:pPr>
    <w:rPr>
      <w:rFonts w:ascii="GHEA Grapalat" w:hAnsi="GHEA Grapalat"/>
      <w:b/>
      <w:bCs/>
      <w:i/>
      <w:iCs/>
      <w:lang w:bidi="ar-SA"/>
    </w:rPr>
  </w:style>
  <w:style w:type="paragraph" w:customStyle="1" w:styleId="xl229">
    <w:name w:val="xl229"/>
    <w:basedOn w:val="a"/>
    <w:rsid w:val="007640F1"/>
    <w:pPr>
      <w:pBdr>
        <w:top w:val="single" w:sz="4" w:space="0" w:color="auto"/>
      </w:pBdr>
      <w:shd w:val="clear" w:color="auto" w:fill="FFFFFF"/>
      <w:spacing w:before="100" w:beforeAutospacing="1" w:after="100" w:afterAutospacing="1"/>
      <w:jc w:val="center"/>
    </w:pPr>
    <w:rPr>
      <w:rFonts w:ascii="GHEA Grapalat" w:hAnsi="GHEA Grapalat"/>
      <w:i/>
      <w:iCs/>
      <w:lang w:bidi="ar-SA"/>
    </w:rPr>
  </w:style>
  <w:style w:type="paragraph" w:customStyle="1" w:styleId="xl230">
    <w:name w:val="xl230"/>
    <w:basedOn w:val="a"/>
    <w:rsid w:val="007640F1"/>
    <w:pPr>
      <w:spacing w:before="100" w:beforeAutospacing="1" w:after="100" w:afterAutospacing="1"/>
      <w:jc w:val="center"/>
    </w:pPr>
    <w:rPr>
      <w:rFonts w:ascii="GHEA Grapalat" w:hAnsi="GHEA Grapalat"/>
      <w:b/>
      <w:bCs/>
      <w:lang w:bidi="ar-SA"/>
    </w:rPr>
  </w:style>
  <w:style w:type="paragraph" w:customStyle="1" w:styleId="xl231">
    <w:name w:val="xl231"/>
    <w:basedOn w:val="a"/>
    <w:rsid w:val="007640F1"/>
    <w:pPr>
      <w:pBdr>
        <w:bottom w:val="single" w:sz="4" w:space="0" w:color="auto"/>
      </w:pBdr>
      <w:spacing w:before="100" w:beforeAutospacing="1" w:after="100" w:afterAutospacing="1"/>
      <w:jc w:val="center"/>
    </w:pPr>
    <w:rPr>
      <w:rFonts w:ascii="GHEA Grapalat" w:hAnsi="GHEA Grapalat"/>
      <w:b/>
      <w:bCs/>
      <w:sz w:val="28"/>
      <w:szCs w:val="28"/>
      <w:lang w:bidi="ar-SA"/>
    </w:rPr>
  </w:style>
  <w:style w:type="table" w:customStyle="1" w:styleId="27">
    <w:name w:val="Сетка таблицы2"/>
    <w:basedOn w:val="a1"/>
    <w:next w:val="aff2"/>
    <w:uiPriority w:val="59"/>
    <w:rsid w:val="007640F1"/>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D01"/>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0E4356"/>
  </w:style>
  <w:style w:type="paragraph" w:customStyle="1" w:styleId="xl76">
    <w:name w:val="xl7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77">
    <w:name w:val="xl7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78">
    <w:name w:val="xl7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79">
    <w:name w:val="xl7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0">
    <w:name w:val="xl8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1">
    <w:name w:val="xl8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2">
    <w:name w:val="xl8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3">
    <w:name w:val="xl8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4">
    <w:name w:val="xl8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5">
    <w:name w:val="xl8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6">
    <w:name w:val="xl8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87">
    <w:name w:val="xl8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8">
    <w:name w:val="xl8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9">
    <w:name w:val="xl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90">
    <w:name w:val="xl90"/>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1">
    <w:name w:val="xl9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2">
    <w:name w:val="xl9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3">
    <w:name w:val="xl9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94">
    <w:name w:val="xl9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5">
    <w:name w:val="xl9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6">
    <w:name w:val="xl9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7">
    <w:name w:val="xl9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8">
    <w:name w:val="xl9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9">
    <w:name w:val="xl9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0">
    <w:name w:val="xl10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1">
    <w:name w:val="xl10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2">
    <w:name w:val="xl10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3">
    <w:name w:val="xl10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 w:bidi="ar-SA"/>
    </w:rPr>
  </w:style>
  <w:style w:type="paragraph" w:customStyle="1" w:styleId="xl104">
    <w:name w:val="xl10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05">
    <w:name w:val="xl10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6">
    <w:name w:val="xl10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7">
    <w:name w:val="xl10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08">
    <w:name w:val="xl10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9">
    <w:name w:val="xl10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0">
    <w:name w:val="xl11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1">
    <w:name w:val="xl111"/>
    <w:basedOn w:val="a"/>
    <w:rsid w:val="000E4356"/>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2">
    <w:name w:val="xl112"/>
    <w:basedOn w:val="a"/>
    <w:rsid w:val="000E4356"/>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3">
    <w:name w:val="xl113"/>
    <w:basedOn w:val="a"/>
    <w:rsid w:val="000E4356"/>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4">
    <w:name w:val="xl114"/>
    <w:basedOn w:val="a"/>
    <w:rsid w:val="000E4356"/>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5">
    <w:name w:val="xl115"/>
    <w:basedOn w:val="a"/>
    <w:rsid w:val="000E435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6">
    <w:name w:val="xl116"/>
    <w:basedOn w:val="a"/>
    <w:rsid w:val="000E4356"/>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7">
    <w:name w:val="xl117"/>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8">
    <w:name w:val="xl11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19">
    <w:name w:val="xl11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0">
    <w:name w:val="xl12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 w:bidi="ar-SA"/>
    </w:rPr>
  </w:style>
  <w:style w:type="paragraph" w:customStyle="1" w:styleId="xl121">
    <w:name w:val="xl12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2">
    <w:name w:val="xl12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23">
    <w:name w:val="xl12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4">
    <w:name w:val="xl12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val="ru" w:bidi="ar-SA"/>
    </w:rPr>
  </w:style>
  <w:style w:type="paragraph" w:customStyle="1" w:styleId="xl125">
    <w:name w:val="xl12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6">
    <w:name w:val="xl12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7">
    <w:name w:val="xl12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8">
    <w:name w:val="xl128"/>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9">
    <w:name w:val="xl12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30">
    <w:name w:val="xl13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1">
    <w:name w:val="xl13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2">
    <w:name w:val="xl13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3">
    <w:name w:val="xl13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4">
    <w:name w:val="xl13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35">
    <w:name w:val="xl13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6">
    <w:name w:val="xl13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37">
    <w:name w:val="xl13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8">
    <w:name w:val="xl13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9">
    <w:name w:val="xl13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0">
    <w:name w:val="xl14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1">
    <w:name w:val="xl14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2">
    <w:name w:val="xl14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43">
    <w:name w:val="xl14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4">
    <w:name w:val="xl14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5">
    <w:name w:val="xl14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6">
    <w:name w:val="xl14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7">
    <w:name w:val="xl14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8">
    <w:name w:val="xl14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49">
    <w:name w:val="xl14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50">
    <w:name w:val="xl15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1">
    <w:name w:val="xl15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52">
    <w:name w:val="xl15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53">
    <w:name w:val="xl15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54">
    <w:name w:val="xl15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 w:bidi="ar-SA"/>
    </w:rPr>
  </w:style>
  <w:style w:type="paragraph" w:customStyle="1" w:styleId="xl155">
    <w:name w:val="xl15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6">
    <w:name w:val="xl15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7">
    <w:name w:val="xl15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8">
    <w:name w:val="xl15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9">
    <w:name w:val="xl15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60">
    <w:name w:val="xl16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1">
    <w:name w:val="xl16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2">
    <w:name w:val="xl16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63">
    <w:name w:val="xl16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4">
    <w:name w:val="xl16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5">
    <w:name w:val="xl16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6">
    <w:name w:val="xl16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7">
    <w:name w:val="xl16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val="ru" w:bidi="ar-SA"/>
    </w:rPr>
  </w:style>
  <w:style w:type="paragraph" w:customStyle="1" w:styleId="xl168">
    <w:name w:val="xl168"/>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 w:bidi="ar-SA"/>
    </w:rPr>
  </w:style>
  <w:style w:type="paragraph" w:customStyle="1" w:styleId="xl169">
    <w:name w:val="xl16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ru" w:bidi="ar-SA"/>
    </w:rPr>
  </w:style>
  <w:style w:type="paragraph" w:customStyle="1" w:styleId="xl170">
    <w:name w:val="xl170"/>
    <w:basedOn w:val="a"/>
    <w:rsid w:val="000E4356"/>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1">
    <w:name w:val="xl171"/>
    <w:basedOn w:val="a"/>
    <w:rsid w:val="000E4356"/>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2">
    <w:name w:val="xl172"/>
    <w:basedOn w:val="a"/>
    <w:rsid w:val="000E4356"/>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3">
    <w:name w:val="xl173"/>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4">
    <w:name w:val="xl174"/>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5">
    <w:name w:val="xl175"/>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6">
    <w:name w:val="xl176"/>
    <w:basedOn w:val="a"/>
    <w:rsid w:val="000E4356"/>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7">
    <w:name w:val="xl177"/>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8">
    <w:name w:val="xl178"/>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9">
    <w:name w:val="xl179"/>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0">
    <w:name w:val="xl180"/>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1">
    <w:name w:val="xl181"/>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2">
    <w:name w:val="xl182"/>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3">
    <w:name w:val="xl183"/>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4">
    <w:name w:val="xl184"/>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5">
    <w:name w:val="xl185"/>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6">
    <w:name w:val="xl186"/>
    <w:basedOn w:val="a"/>
    <w:rsid w:val="000E4356"/>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7">
    <w:name w:val="xl187"/>
    <w:basedOn w:val="a"/>
    <w:rsid w:val="000E4356"/>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8">
    <w:name w:val="xl188"/>
    <w:basedOn w:val="a"/>
    <w:rsid w:val="000E4356"/>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9">
    <w:name w:val="xl1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90">
    <w:name w:val="xl190"/>
    <w:basedOn w:val="a"/>
    <w:rsid w:val="000E4356"/>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 w:type="numbering" w:customStyle="1" w:styleId="26">
    <w:name w:val="Нет списка2"/>
    <w:next w:val="a2"/>
    <w:uiPriority w:val="99"/>
    <w:semiHidden/>
    <w:unhideWhenUsed/>
    <w:rsid w:val="008D7960"/>
  </w:style>
  <w:style w:type="table" w:customStyle="1" w:styleId="13">
    <w:name w:val="Сетка таблицы1"/>
    <w:basedOn w:val="a1"/>
    <w:next w:val="aff2"/>
    <w:uiPriority w:val="59"/>
    <w:rsid w:val="008D7960"/>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7640F1"/>
  </w:style>
  <w:style w:type="paragraph" w:customStyle="1" w:styleId="xl191">
    <w:name w:val="xl191"/>
    <w:basedOn w:val="a"/>
    <w:rsid w:val="007640F1"/>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2">
    <w:name w:val="xl192"/>
    <w:basedOn w:val="a"/>
    <w:rsid w:val="007640F1"/>
    <w:pPr>
      <w:pBdr>
        <w:top w:val="single" w:sz="4" w:space="0" w:color="auto"/>
        <w:bottom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3">
    <w:name w:val="xl193"/>
    <w:basedOn w:val="a"/>
    <w:rsid w:val="007640F1"/>
    <w:pPr>
      <w:pBdr>
        <w:top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4">
    <w:name w:val="xl194"/>
    <w:basedOn w:val="a"/>
    <w:rsid w:val="007640F1"/>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lang w:bidi="ar-SA"/>
    </w:rPr>
  </w:style>
  <w:style w:type="paragraph" w:customStyle="1" w:styleId="xl195">
    <w:name w:val="xl195"/>
    <w:basedOn w:val="a"/>
    <w:rsid w:val="007640F1"/>
    <w:pPr>
      <w:shd w:val="clear" w:color="auto" w:fill="D9D9D9"/>
      <w:spacing w:before="100" w:beforeAutospacing="1" w:after="100" w:afterAutospacing="1"/>
      <w:jc w:val="center"/>
    </w:pPr>
    <w:rPr>
      <w:rFonts w:ascii="GHEA Grapalat" w:hAnsi="GHEA Grapalat"/>
      <w:lang w:bidi="ar-SA"/>
    </w:rPr>
  </w:style>
  <w:style w:type="paragraph" w:customStyle="1" w:styleId="xl196">
    <w:name w:val="xl196"/>
    <w:basedOn w:val="a"/>
    <w:rsid w:val="007640F1"/>
    <w:pPr>
      <w:spacing w:before="100" w:beforeAutospacing="1" w:after="100" w:afterAutospacing="1"/>
    </w:pPr>
    <w:rPr>
      <w:rFonts w:ascii="GHEA Grapalat" w:hAnsi="GHEA Grapalat"/>
      <w:b/>
      <w:bCs/>
      <w:lang w:bidi="ar-SA"/>
    </w:rPr>
  </w:style>
  <w:style w:type="paragraph" w:customStyle="1" w:styleId="xl197">
    <w:name w:val="xl197"/>
    <w:basedOn w:val="a"/>
    <w:rsid w:val="007640F1"/>
    <w:pPr>
      <w:spacing w:before="100" w:beforeAutospacing="1" w:after="100" w:afterAutospacing="1"/>
      <w:jc w:val="center"/>
    </w:pPr>
    <w:rPr>
      <w:rFonts w:ascii="GHEA Grapalat" w:hAnsi="GHEA Grapalat"/>
      <w:lang w:bidi="ar-SA"/>
    </w:rPr>
  </w:style>
  <w:style w:type="paragraph" w:customStyle="1" w:styleId="xl198">
    <w:name w:val="xl198"/>
    <w:basedOn w:val="a"/>
    <w:rsid w:val="007640F1"/>
    <w:pPr>
      <w:spacing w:before="100" w:beforeAutospacing="1" w:after="100" w:afterAutospacing="1"/>
    </w:pPr>
    <w:rPr>
      <w:rFonts w:ascii="GHEA Grapalat" w:hAnsi="GHEA Grapalat"/>
      <w:lang w:bidi="ar-SA"/>
    </w:rPr>
  </w:style>
  <w:style w:type="paragraph" w:customStyle="1" w:styleId="xl199">
    <w:name w:val="xl199"/>
    <w:basedOn w:val="a"/>
    <w:rsid w:val="00764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0">
    <w:name w:val="xl200"/>
    <w:basedOn w:val="a"/>
    <w:rsid w:val="007640F1"/>
    <w:pPr>
      <w:pBdr>
        <w:top w:val="single" w:sz="4" w:space="0" w:color="auto"/>
        <w:bottom w:val="single" w:sz="4" w:space="0" w:color="auto"/>
      </w:pBdr>
      <w:spacing w:before="100" w:beforeAutospacing="1" w:after="100" w:afterAutospacing="1"/>
      <w:jc w:val="center"/>
    </w:pPr>
    <w:rPr>
      <w:rFonts w:ascii="GHEA Grapalat" w:hAnsi="GHEA Grapalat"/>
      <w:i/>
      <w:iCs/>
      <w:lang w:bidi="ar-SA"/>
    </w:rPr>
  </w:style>
  <w:style w:type="paragraph" w:customStyle="1" w:styleId="xl201">
    <w:name w:val="xl201"/>
    <w:basedOn w:val="a"/>
    <w:rsid w:val="00764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2">
    <w:name w:val="xl202"/>
    <w:basedOn w:val="a"/>
    <w:rsid w:val="007640F1"/>
    <w:pPr>
      <w:spacing w:before="100" w:beforeAutospacing="1" w:after="100" w:afterAutospacing="1"/>
      <w:jc w:val="center"/>
    </w:pPr>
    <w:rPr>
      <w:rFonts w:ascii="GHEA Grapalat" w:hAnsi="GHEA Grapalat"/>
      <w:lang w:bidi="ar-SA"/>
    </w:rPr>
  </w:style>
  <w:style w:type="paragraph" w:customStyle="1" w:styleId="xl203">
    <w:name w:val="xl203"/>
    <w:basedOn w:val="a"/>
    <w:rsid w:val="007640F1"/>
    <w:pPr>
      <w:pBdr>
        <w:top w:val="single" w:sz="4" w:space="0" w:color="auto"/>
        <w:left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204">
    <w:name w:val="xl204"/>
    <w:basedOn w:val="a"/>
    <w:rsid w:val="007640F1"/>
    <w:pPr>
      <w:pBdr>
        <w:top w:val="single" w:sz="4" w:space="0" w:color="auto"/>
        <w:left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5">
    <w:name w:val="xl205"/>
    <w:basedOn w:val="a"/>
    <w:rsid w:val="007640F1"/>
    <w:pPr>
      <w:pBdr>
        <w:top w:val="single" w:sz="4" w:space="0" w:color="auto"/>
        <w:left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206">
    <w:name w:val="xl206"/>
    <w:basedOn w:val="a"/>
    <w:rsid w:val="007640F1"/>
    <w:pPr>
      <w:pBdr>
        <w:top w:val="single" w:sz="4" w:space="0" w:color="auto"/>
        <w:bottom w:val="single" w:sz="4" w:space="0" w:color="auto"/>
      </w:pBdr>
      <w:shd w:val="clear" w:color="auto" w:fill="D9D9D9"/>
      <w:spacing w:before="100" w:beforeAutospacing="1" w:after="100" w:afterAutospacing="1"/>
    </w:pPr>
    <w:rPr>
      <w:rFonts w:ascii="GHEA Grapalat" w:hAnsi="GHEA Grapalat"/>
      <w:b/>
      <w:bCs/>
      <w:lang w:bidi="ar-SA"/>
    </w:rPr>
  </w:style>
  <w:style w:type="paragraph" w:customStyle="1" w:styleId="xl207">
    <w:name w:val="xl207"/>
    <w:basedOn w:val="a"/>
    <w:rsid w:val="007640F1"/>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b/>
      <w:bCs/>
      <w:lang w:bidi="ar-SA"/>
    </w:rPr>
  </w:style>
  <w:style w:type="paragraph" w:customStyle="1" w:styleId="xl208">
    <w:name w:val="xl208"/>
    <w:basedOn w:val="a"/>
    <w:rsid w:val="007640F1"/>
    <w:pPr>
      <w:pBdr>
        <w:top w:val="single" w:sz="4" w:space="0" w:color="auto"/>
        <w:bottom w:val="single" w:sz="4" w:space="0" w:color="auto"/>
      </w:pBdr>
      <w:spacing w:before="100" w:beforeAutospacing="1" w:after="100" w:afterAutospacing="1"/>
      <w:jc w:val="center"/>
    </w:pPr>
    <w:rPr>
      <w:rFonts w:ascii="GHEA Grapalat" w:hAnsi="GHEA Grapalat"/>
      <w:i/>
      <w:iCs/>
      <w:lang w:bidi="ar-SA"/>
    </w:rPr>
  </w:style>
  <w:style w:type="paragraph" w:customStyle="1" w:styleId="xl209">
    <w:name w:val="xl209"/>
    <w:basedOn w:val="a"/>
    <w:rsid w:val="007640F1"/>
    <w:pPr>
      <w:pBdr>
        <w:top w:val="single" w:sz="4" w:space="0" w:color="auto"/>
      </w:pBdr>
      <w:spacing w:before="100" w:beforeAutospacing="1" w:after="100" w:afterAutospacing="1"/>
      <w:jc w:val="center"/>
    </w:pPr>
    <w:rPr>
      <w:rFonts w:ascii="GHEA Grapalat" w:hAnsi="GHEA Grapalat"/>
      <w:i/>
      <w:iCs/>
      <w:lang w:bidi="ar-SA"/>
    </w:rPr>
  </w:style>
  <w:style w:type="paragraph" w:customStyle="1" w:styleId="xl210">
    <w:name w:val="xl210"/>
    <w:basedOn w:val="a"/>
    <w:rsid w:val="007640F1"/>
    <w:pPr>
      <w:pBdr>
        <w:top w:val="single" w:sz="4" w:space="0" w:color="auto"/>
        <w:bottom w:val="single" w:sz="4" w:space="0" w:color="auto"/>
      </w:pBdr>
      <w:spacing w:before="100" w:beforeAutospacing="1" w:after="100" w:afterAutospacing="1"/>
      <w:jc w:val="center"/>
    </w:pPr>
    <w:rPr>
      <w:rFonts w:ascii="GHEA Grapalat" w:hAnsi="GHEA Grapalat"/>
      <w:b/>
      <w:bCs/>
      <w:i/>
      <w:iCs/>
      <w:lang w:bidi="ar-SA"/>
    </w:rPr>
  </w:style>
  <w:style w:type="paragraph" w:customStyle="1" w:styleId="xl211">
    <w:name w:val="xl211"/>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2">
    <w:name w:val="xl212"/>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13">
    <w:name w:val="xl213"/>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4">
    <w:name w:val="xl214"/>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5">
    <w:name w:val="xl215"/>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6">
    <w:name w:val="xl216"/>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7">
    <w:name w:val="xl217"/>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18">
    <w:name w:val="xl218"/>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19">
    <w:name w:val="xl219"/>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0">
    <w:name w:val="xl220"/>
    <w:basedOn w:val="a"/>
    <w:rsid w:val="007640F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21">
    <w:name w:val="xl221"/>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2">
    <w:name w:val="xl222"/>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23">
    <w:name w:val="xl223"/>
    <w:basedOn w:val="a"/>
    <w:rsid w:val="007640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GHEA Grapalat" w:hAnsi="GHEA Grapalat"/>
      <w:lang w:bidi="ar-SA"/>
    </w:rPr>
  </w:style>
  <w:style w:type="paragraph" w:customStyle="1" w:styleId="xl224">
    <w:name w:val="xl224"/>
    <w:basedOn w:val="a"/>
    <w:rsid w:val="007640F1"/>
    <w:pPr>
      <w:pBdr>
        <w:top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5">
    <w:name w:val="xl225"/>
    <w:basedOn w:val="a"/>
    <w:rsid w:val="007640F1"/>
    <w:pPr>
      <w:pBdr>
        <w:top w:val="single" w:sz="4" w:space="0" w:color="auto"/>
        <w:bottom w:val="single" w:sz="4" w:space="0" w:color="auto"/>
      </w:pBdr>
      <w:shd w:val="clear" w:color="auto" w:fill="FFFFFF"/>
      <w:spacing w:before="100" w:beforeAutospacing="1" w:after="100" w:afterAutospacing="1"/>
    </w:pPr>
    <w:rPr>
      <w:rFonts w:ascii="GHEA Grapalat" w:hAnsi="GHEA Grapalat"/>
      <w:b/>
      <w:bCs/>
      <w:i/>
      <w:iCs/>
      <w:lang w:bidi="ar-SA"/>
    </w:rPr>
  </w:style>
  <w:style w:type="paragraph" w:customStyle="1" w:styleId="xl226">
    <w:name w:val="xl226"/>
    <w:basedOn w:val="a"/>
    <w:rsid w:val="007640F1"/>
    <w:pPr>
      <w:pBdr>
        <w:top w:val="single" w:sz="4" w:space="0" w:color="auto"/>
        <w:bottom w:val="single" w:sz="4" w:space="0" w:color="auto"/>
      </w:pBdr>
      <w:shd w:val="clear" w:color="auto" w:fill="FFFFFF"/>
      <w:spacing w:before="100" w:beforeAutospacing="1" w:after="100" w:afterAutospacing="1"/>
      <w:jc w:val="center"/>
    </w:pPr>
    <w:rPr>
      <w:rFonts w:ascii="GHEA Grapalat" w:hAnsi="GHEA Grapalat"/>
      <w:i/>
      <w:iCs/>
      <w:lang w:bidi="ar-SA"/>
    </w:rPr>
  </w:style>
  <w:style w:type="paragraph" w:customStyle="1" w:styleId="xl227">
    <w:name w:val="xl227"/>
    <w:basedOn w:val="a"/>
    <w:rsid w:val="007640F1"/>
    <w:pPr>
      <w:pBdr>
        <w:top w:val="single" w:sz="4" w:space="0" w:color="auto"/>
        <w:bottom w:val="single" w:sz="4" w:space="0" w:color="auto"/>
      </w:pBdr>
      <w:shd w:val="clear" w:color="auto" w:fill="FFFFFF"/>
      <w:spacing w:before="100" w:beforeAutospacing="1" w:after="100" w:afterAutospacing="1"/>
    </w:pPr>
    <w:rPr>
      <w:rFonts w:ascii="GHEA Grapalat" w:hAnsi="GHEA Grapalat"/>
      <w:lang w:bidi="ar-SA"/>
    </w:rPr>
  </w:style>
  <w:style w:type="paragraph" w:customStyle="1" w:styleId="xl228">
    <w:name w:val="xl228"/>
    <w:basedOn w:val="a"/>
    <w:rsid w:val="007640F1"/>
    <w:pPr>
      <w:pBdr>
        <w:top w:val="single" w:sz="4" w:space="0" w:color="auto"/>
        <w:bottom w:val="single" w:sz="4" w:space="0" w:color="auto"/>
      </w:pBdr>
      <w:shd w:val="clear" w:color="auto" w:fill="FFFFFF"/>
      <w:spacing w:before="100" w:beforeAutospacing="1" w:after="100" w:afterAutospacing="1"/>
    </w:pPr>
    <w:rPr>
      <w:rFonts w:ascii="GHEA Grapalat" w:hAnsi="GHEA Grapalat"/>
      <w:b/>
      <w:bCs/>
      <w:i/>
      <w:iCs/>
      <w:lang w:bidi="ar-SA"/>
    </w:rPr>
  </w:style>
  <w:style w:type="paragraph" w:customStyle="1" w:styleId="xl229">
    <w:name w:val="xl229"/>
    <w:basedOn w:val="a"/>
    <w:rsid w:val="007640F1"/>
    <w:pPr>
      <w:pBdr>
        <w:top w:val="single" w:sz="4" w:space="0" w:color="auto"/>
      </w:pBdr>
      <w:shd w:val="clear" w:color="auto" w:fill="FFFFFF"/>
      <w:spacing w:before="100" w:beforeAutospacing="1" w:after="100" w:afterAutospacing="1"/>
      <w:jc w:val="center"/>
    </w:pPr>
    <w:rPr>
      <w:rFonts w:ascii="GHEA Grapalat" w:hAnsi="GHEA Grapalat"/>
      <w:i/>
      <w:iCs/>
      <w:lang w:bidi="ar-SA"/>
    </w:rPr>
  </w:style>
  <w:style w:type="paragraph" w:customStyle="1" w:styleId="xl230">
    <w:name w:val="xl230"/>
    <w:basedOn w:val="a"/>
    <w:rsid w:val="007640F1"/>
    <w:pPr>
      <w:spacing w:before="100" w:beforeAutospacing="1" w:after="100" w:afterAutospacing="1"/>
      <w:jc w:val="center"/>
    </w:pPr>
    <w:rPr>
      <w:rFonts w:ascii="GHEA Grapalat" w:hAnsi="GHEA Grapalat"/>
      <w:b/>
      <w:bCs/>
      <w:lang w:bidi="ar-SA"/>
    </w:rPr>
  </w:style>
  <w:style w:type="paragraph" w:customStyle="1" w:styleId="xl231">
    <w:name w:val="xl231"/>
    <w:basedOn w:val="a"/>
    <w:rsid w:val="007640F1"/>
    <w:pPr>
      <w:pBdr>
        <w:bottom w:val="single" w:sz="4" w:space="0" w:color="auto"/>
      </w:pBdr>
      <w:spacing w:before="100" w:beforeAutospacing="1" w:after="100" w:afterAutospacing="1"/>
      <w:jc w:val="center"/>
    </w:pPr>
    <w:rPr>
      <w:rFonts w:ascii="GHEA Grapalat" w:hAnsi="GHEA Grapalat"/>
      <w:b/>
      <w:bCs/>
      <w:sz w:val="28"/>
      <w:szCs w:val="28"/>
      <w:lang w:bidi="ar-SA"/>
    </w:rPr>
  </w:style>
  <w:style w:type="table" w:customStyle="1" w:styleId="27">
    <w:name w:val="Сетка таблицы2"/>
    <w:basedOn w:val="a1"/>
    <w:next w:val="aff2"/>
    <w:uiPriority w:val="59"/>
    <w:rsid w:val="007640F1"/>
    <w:rPr>
      <w:rFonts w:ascii="Calibri" w:eastAsia="Calibri" w:hAnsi="Calibri"/>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1063312">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878626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1493972">
      <w:bodyDiv w:val="1"/>
      <w:marLeft w:val="0"/>
      <w:marRight w:val="0"/>
      <w:marTop w:val="0"/>
      <w:marBottom w:val="0"/>
      <w:divBdr>
        <w:top w:val="none" w:sz="0" w:space="0" w:color="auto"/>
        <w:left w:val="none" w:sz="0" w:space="0" w:color="auto"/>
        <w:bottom w:val="none" w:sz="0" w:space="0" w:color="auto"/>
        <w:right w:val="none" w:sz="0" w:space="0" w:color="auto"/>
      </w:divBdr>
    </w:div>
    <w:div w:id="65857678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7061732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242587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CD791-ACF6-4B80-AAB3-55BD5853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169</Pages>
  <Words>28245</Words>
  <Characters>161001</Characters>
  <Application>Microsoft Office Word</Application>
  <DocSecurity>0</DocSecurity>
  <Lines>1341</Lines>
  <Paragraphs>377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188869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HAdmin</cp:lastModifiedBy>
  <cp:revision>1446</cp:revision>
  <cp:lastPrinted>2018-02-16T07:12:00Z</cp:lastPrinted>
  <dcterms:created xsi:type="dcterms:W3CDTF">2019-10-28T07:04:00Z</dcterms:created>
  <dcterms:modified xsi:type="dcterms:W3CDTF">2022-07-08T12:55:00Z</dcterms:modified>
</cp:coreProperties>
</file>